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charts/chart2.xml" ContentType="application/vnd.openxmlformats-officedocument.drawingml.chart+xml"/>
  <Override PartName="/word/charts/style2.xml" ContentType="application/vnd.ms-office.chartstyle+xml"/>
  <Override PartName="/word/charts/colors2.xml" ContentType="application/vnd.ms-office.chartcolorstyle+xml"/>
  <Override PartName="/word/charts/chart3.xml" ContentType="application/vnd.openxmlformats-officedocument.drawingml.chart+xml"/>
  <Override PartName="/word/charts/style3.xml" ContentType="application/vnd.ms-office.chartstyle+xml"/>
  <Override PartName="/word/charts/colors3.xml" ContentType="application/vnd.ms-office.chartcolorstyle+xml"/>
  <Override PartName="/word/charts/chart4.xml" ContentType="application/vnd.openxmlformats-officedocument.drawingml.chart+xml"/>
  <Override PartName="/word/charts/style4.xml" ContentType="application/vnd.ms-office.chartstyle+xml"/>
  <Override PartName="/word/charts/colors4.xml" ContentType="application/vnd.ms-office.chartcolorstyle+xml"/>
  <Override PartName="/word/charts/chart5.xml" ContentType="application/vnd.openxmlformats-officedocument.drawingml.chart+xml"/>
  <Override PartName="/word/charts/style5.xml" ContentType="application/vnd.ms-office.chartstyle+xml"/>
  <Override PartName="/word/charts/colors5.xml" ContentType="application/vnd.ms-office.chartcolorstyle+xml"/>
  <Override PartName="/word/charts/chart6.xml" ContentType="application/vnd.openxmlformats-officedocument.drawingml.chart+xml"/>
  <Override PartName="/word/charts/style6.xml" ContentType="application/vnd.ms-office.chartstyle+xml"/>
  <Override PartName="/word/charts/colors6.xml" ContentType="application/vnd.ms-office.chartcolorstyle+xml"/>
  <Override PartName="/word/charts/chart7.xml" ContentType="application/vnd.openxmlformats-officedocument.drawingml.chart+xml"/>
  <Override PartName="/word/charts/style7.xml" ContentType="application/vnd.ms-office.chartstyle+xml"/>
  <Override PartName="/word/charts/colors7.xml" ContentType="application/vnd.ms-office.chartcolorstyle+xml"/>
  <Override PartName="/word/charts/chart8.xml" ContentType="application/vnd.openxmlformats-officedocument.drawingml.chart+xml"/>
  <Override PartName="/word/charts/style8.xml" ContentType="application/vnd.ms-office.chartstyle+xml"/>
  <Override PartName="/word/charts/colors8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52C7" w:rsidRPr="002352C7" w:rsidRDefault="002352C7" w:rsidP="002352C7">
      <w:pPr>
        <w:jc w:val="center"/>
        <w:rPr>
          <w:b/>
          <w:sz w:val="28"/>
          <w:szCs w:val="28"/>
        </w:rPr>
      </w:pPr>
      <w:r w:rsidRPr="002352C7">
        <w:rPr>
          <w:b/>
          <w:sz w:val="28"/>
          <w:szCs w:val="28"/>
        </w:rPr>
        <w:t>МБОУ «Бачи-Юртовска СШ№1»</w:t>
      </w:r>
    </w:p>
    <w:p w:rsidR="002352C7" w:rsidRPr="002352C7" w:rsidRDefault="002352C7" w:rsidP="002352C7">
      <w:pPr>
        <w:jc w:val="center"/>
        <w:rPr>
          <w:b/>
          <w:sz w:val="28"/>
          <w:szCs w:val="28"/>
        </w:rPr>
      </w:pPr>
      <w:r w:rsidRPr="002352C7">
        <w:rPr>
          <w:b/>
          <w:sz w:val="28"/>
          <w:szCs w:val="28"/>
        </w:rPr>
        <w:t xml:space="preserve">Аналитическая справка диагностических работ по русскому языку, математике, обществознанию и чеченскому языку </w:t>
      </w:r>
      <w:r w:rsidR="005925E2">
        <w:rPr>
          <w:b/>
          <w:sz w:val="28"/>
          <w:szCs w:val="28"/>
        </w:rPr>
        <w:t>проведенных в рамках проекта « З</w:t>
      </w:r>
      <w:r w:rsidRPr="002352C7">
        <w:rPr>
          <w:b/>
          <w:sz w:val="28"/>
          <w:szCs w:val="28"/>
        </w:rPr>
        <w:t>а честный ОГЭ»</w:t>
      </w:r>
    </w:p>
    <w:tbl>
      <w:tblPr>
        <w:tblpPr w:leftFromText="180" w:rightFromText="180" w:vertAnchor="text" w:horzAnchor="margin" w:tblpX="-709" w:tblpY="180"/>
        <w:tblW w:w="16675" w:type="dxa"/>
        <w:tblLook w:val="04A0" w:firstRow="1" w:lastRow="0" w:firstColumn="1" w:lastColumn="0" w:noHBand="0" w:noVBand="1"/>
      </w:tblPr>
      <w:tblGrid>
        <w:gridCol w:w="16675"/>
      </w:tblGrid>
      <w:tr w:rsidR="002352C7" w:rsidRPr="002352C7" w:rsidTr="00EA1EB9">
        <w:trPr>
          <w:trHeight w:val="255"/>
        </w:trPr>
        <w:tc>
          <w:tcPr>
            <w:tcW w:w="166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352C7" w:rsidRPr="002352C7" w:rsidRDefault="002352C7" w:rsidP="00EA1EB9">
            <w:pPr>
              <w:spacing w:after="0" w:line="240" w:lineRule="auto"/>
              <w:ind w:right="2688" w:firstLine="1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На основании плана работы управления образования администрации Курчалоевского района и плана общеобразовательной организации МБОУ «Бачи-Юртовская СШ№1» по подготовке к ОГЭ </w:t>
            </w:r>
            <w:r w:rsidR="004D2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феврале</w:t>
            </w: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2016-2017 учебного года на базе МБОУ «Бачи-Юртовская  СШ №1»  проведены диагностические работы по русскому язык</w:t>
            </w:r>
            <w:r w:rsidR="00271E3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 , математике, обществознанию и </w:t>
            </w: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чеченскому языку для учащихся 9 классов в форме ОГЭ.</w:t>
            </w:r>
          </w:p>
          <w:p w:rsidR="00C34911" w:rsidRPr="008C41BF" w:rsidRDefault="002352C7" w:rsidP="00EA1EB9">
            <w:pPr>
              <w:pStyle w:val="af5"/>
              <w:ind w:right="2688" w:firstLine="179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352C7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>Цель</w:t>
            </w:r>
            <w:r w:rsidRPr="00C34911">
              <w:rPr>
                <w:rFonts w:ascii="Times New Roman" w:eastAsia="Times New Roman" w:hAnsi="Times New Roman"/>
                <w:b/>
                <w:bCs/>
                <w:sz w:val="28"/>
                <w:szCs w:val="28"/>
                <w:lang w:eastAsia="ru-RU"/>
              </w:rPr>
              <w:t xml:space="preserve">: </w:t>
            </w:r>
            <w:r w:rsidR="00C34911" w:rsidRPr="00C34911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 диагностические работы проведены с целью мониторинга качества подготовки обучающихся, осваивающих   образовательные программы основного общего образования по предметам; определить степень готовности учащихся 9 класса  к итоговой аттестации в форме ОГЭ;на основе анализа полученных данных наметить пути развития качества образования учащихся, корректировать планы деятельности педагогов и </w:t>
            </w:r>
            <w:r w:rsidR="00C34911" w:rsidRPr="00C34911">
              <w:rPr>
                <w:rFonts w:ascii="Times New Roman" w:hAnsi="Times New Roman"/>
                <w:sz w:val="28"/>
                <w:szCs w:val="28"/>
              </w:rPr>
              <w:t>ликвидации выявленных пробелов освоения обучающимися государственного образовательного стандарта.</w:t>
            </w:r>
          </w:p>
          <w:p w:rsidR="002352C7" w:rsidRPr="002352C7" w:rsidRDefault="002352C7" w:rsidP="00EA1EB9">
            <w:pPr>
              <w:widowControl w:val="0"/>
              <w:spacing w:after="0" w:line="322" w:lineRule="exact"/>
              <w:ind w:left="20" w:right="120" w:firstLine="179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2352C7"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  <w:t>Сроки проведения диагностических работ по проекту «За честный ОГЭ»</w:t>
            </w:r>
            <w:r w:rsidRPr="002352C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:</w:t>
            </w:r>
          </w:p>
          <w:p w:rsidR="002352C7" w:rsidRDefault="004D2533" w:rsidP="00EA1EB9">
            <w:pPr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04.0</w:t>
            </w:r>
            <w:r w:rsid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2352C7"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.2016г. –математика;</w:t>
            </w:r>
            <w:r w:rsidR="00C34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</w:p>
          <w:p w:rsidR="002352C7" w:rsidRPr="002352C7" w:rsidRDefault="00C34911" w:rsidP="00EA1EB9">
            <w:pPr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06.02.2016г. русский язык;</w:t>
            </w:r>
          </w:p>
          <w:p w:rsidR="002352C7" w:rsidRPr="002352C7" w:rsidRDefault="00C34911" w:rsidP="00EA1EB9">
            <w:pPr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08.02</w:t>
            </w: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.2016г. - обществознание .</w:t>
            </w:r>
          </w:p>
          <w:p w:rsidR="002352C7" w:rsidRPr="002352C7" w:rsidRDefault="002352C7" w:rsidP="00EA1EB9">
            <w:pPr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3491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11</w:t>
            </w:r>
            <w:r w:rsidR="004D253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.0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.2016 г. – чеченский язык;</w:t>
            </w:r>
          </w:p>
          <w:p w:rsidR="002352C7" w:rsidRPr="002352C7" w:rsidRDefault="002352C7" w:rsidP="00EA1EB9">
            <w:pPr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2352C7" w:rsidRPr="002352C7" w:rsidRDefault="002352C7" w:rsidP="00EA1EB9">
            <w:pPr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235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Продолжительность проведения диагностических работ по предметам:</w:t>
            </w:r>
          </w:p>
          <w:p w:rsidR="002352C7" w:rsidRPr="002352C7" w:rsidRDefault="002352C7" w:rsidP="00EA1EB9">
            <w:pPr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Русский язык- 3 часа 55 минут (235 минут);</w:t>
            </w:r>
          </w:p>
          <w:p w:rsidR="002352C7" w:rsidRPr="002352C7" w:rsidRDefault="002352C7" w:rsidP="00EA1EB9">
            <w:pPr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Математика - 3 часа  55 минут (235минут);</w:t>
            </w:r>
          </w:p>
          <w:p w:rsidR="002352C7" w:rsidRPr="002352C7" w:rsidRDefault="00271E3A" w:rsidP="00EA1EB9">
            <w:pPr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Ч</w:t>
            </w:r>
            <w:r w:rsidR="002352C7"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еченский язык -2 часа 00 минут (120 минут);</w:t>
            </w:r>
          </w:p>
          <w:p w:rsidR="002352C7" w:rsidRPr="002352C7" w:rsidRDefault="002352C7" w:rsidP="00EA1EB9">
            <w:pPr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- Обществознание -3 часа 00 минут (180 минут).</w:t>
            </w:r>
          </w:p>
          <w:p w:rsidR="002352C7" w:rsidRPr="002352C7" w:rsidRDefault="002352C7" w:rsidP="00EA1EB9">
            <w:pPr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2352C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Кадровое обеспечение</w:t>
            </w:r>
          </w:p>
          <w:tbl>
            <w:tblPr>
              <w:tblW w:w="984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777"/>
              <w:gridCol w:w="3301"/>
              <w:gridCol w:w="3009"/>
              <w:gridCol w:w="2755"/>
            </w:tblGrid>
            <w:tr w:rsidR="002352C7" w:rsidRPr="002352C7" w:rsidTr="00DF1CB1">
              <w:trPr>
                <w:trHeight w:val="212"/>
              </w:trPr>
              <w:tc>
                <w:tcPr>
                  <w:tcW w:w="777" w:type="dxa"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№</w:t>
                  </w:r>
                </w:p>
              </w:tc>
              <w:tc>
                <w:tcPr>
                  <w:tcW w:w="3301" w:type="dxa"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Предмет </w:t>
                  </w:r>
                </w:p>
              </w:tc>
              <w:tc>
                <w:tcPr>
                  <w:tcW w:w="3009" w:type="dxa"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ФИО учителя</w:t>
                  </w:r>
                </w:p>
              </w:tc>
              <w:tc>
                <w:tcPr>
                  <w:tcW w:w="2755" w:type="dxa"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Категория </w:t>
                  </w:r>
                </w:p>
              </w:tc>
            </w:tr>
            <w:tr w:rsidR="002352C7" w:rsidRPr="002352C7" w:rsidTr="00DF1CB1">
              <w:trPr>
                <w:trHeight w:val="436"/>
              </w:trPr>
              <w:tc>
                <w:tcPr>
                  <w:tcW w:w="777" w:type="dxa"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numPr>
                      <w:ilvl w:val="0"/>
                      <w:numId w:val="9"/>
                    </w:numPr>
                    <w:spacing w:after="0" w:line="240" w:lineRule="auto"/>
                    <w:ind w:firstLine="17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01" w:type="dxa"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3009" w:type="dxa"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Дениев А.Б.</w:t>
                  </w:r>
                </w:p>
              </w:tc>
              <w:tc>
                <w:tcPr>
                  <w:tcW w:w="2755" w:type="dxa"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Выс. кв.категория</w:t>
                  </w:r>
                </w:p>
              </w:tc>
            </w:tr>
            <w:tr w:rsidR="002352C7" w:rsidRPr="002352C7" w:rsidTr="00DF1CB1">
              <w:trPr>
                <w:trHeight w:val="326"/>
              </w:trPr>
              <w:tc>
                <w:tcPr>
                  <w:tcW w:w="777" w:type="dxa"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numPr>
                      <w:ilvl w:val="0"/>
                      <w:numId w:val="9"/>
                    </w:numPr>
                    <w:spacing w:after="0" w:line="240" w:lineRule="auto"/>
                    <w:ind w:firstLine="17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01" w:type="dxa"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3009" w:type="dxa"/>
                </w:tcPr>
                <w:p w:rsidR="002352C7" w:rsidRPr="008C41BF" w:rsidRDefault="008C41BF" w:rsidP="00EA1EB9">
                  <w:pPr>
                    <w:framePr w:hSpace="180" w:wrap="around" w:vAnchor="text" w:hAnchor="margin" w:x="-709" w:y="180"/>
                    <w:ind w:firstLine="179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>
                    <w:rPr>
                      <w:rFonts w:ascii="Times New Roman" w:hAnsi="Times New Roman" w:cs="Times New Roman"/>
                      <w:sz w:val="24"/>
                      <w:szCs w:val="24"/>
                    </w:rPr>
                    <w:t>Дагаева Х. А.</w:t>
                  </w:r>
                </w:p>
              </w:tc>
              <w:tc>
                <w:tcPr>
                  <w:tcW w:w="2755" w:type="dxa"/>
                </w:tcPr>
                <w:p w:rsidR="002352C7" w:rsidRPr="002352C7" w:rsidRDefault="008C41BF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rPr>
                      <w:rFonts w:ascii="Calibri" w:eastAsia="Times New Roman" w:hAnsi="Calibri" w:cs="Times New Roman"/>
                      <w:lang w:eastAsia="ru-RU"/>
                    </w:rPr>
                  </w:pPr>
                  <w:r>
                    <w:rPr>
                      <w:rFonts w:ascii="Times New Roman" w:hAnsi="Times New Roman" w:cs="Times New Roman"/>
                      <w:lang w:val="en-US"/>
                    </w:rPr>
                    <w:t>I</w:t>
                  </w:r>
                  <w:r>
                    <w:rPr>
                      <w:rFonts w:ascii="Times New Roman" w:hAnsi="Times New Roman" w:cs="Times New Roman"/>
                    </w:rPr>
                    <w:t xml:space="preserve"> кв. категория</w:t>
                  </w:r>
                </w:p>
              </w:tc>
            </w:tr>
            <w:tr w:rsidR="002352C7" w:rsidRPr="002352C7" w:rsidTr="00DF1CB1">
              <w:trPr>
                <w:trHeight w:val="212"/>
              </w:trPr>
              <w:tc>
                <w:tcPr>
                  <w:tcW w:w="777" w:type="dxa"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numPr>
                      <w:ilvl w:val="0"/>
                      <w:numId w:val="9"/>
                    </w:numPr>
                    <w:spacing w:after="0" w:line="240" w:lineRule="auto"/>
                    <w:ind w:firstLine="17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01" w:type="dxa"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3009" w:type="dxa"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Исраилов С-А.</w:t>
                  </w:r>
                </w:p>
              </w:tc>
              <w:tc>
                <w:tcPr>
                  <w:tcW w:w="2755" w:type="dxa"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кв. категория</w:t>
                  </w:r>
                </w:p>
              </w:tc>
            </w:tr>
            <w:tr w:rsidR="002352C7" w:rsidRPr="002352C7" w:rsidTr="00DF1CB1">
              <w:trPr>
                <w:trHeight w:val="212"/>
              </w:trPr>
              <w:tc>
                <w:tcPr>
                  <w:tcW w:w="777" w:type="dxa"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numPr>
                      <w:ilvl w:val="0"/>
                      <w:numId w:val="9"/>
                    </w:numPr>
                    <w:spacing w:after="0" w:line="240" w:lineRule="auto"/>
                    <w:ind w:firstLine="179"/>
                    <w:contextualSpacing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3301" w:type="dxa"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Чеченский язык</w:t>
                  </w:r>
                </w:p>
              </w:tc>
              <w:tc>
                <w:tcPr>
                  <w:tcW w:w="3009" w:type="dxa"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Дугуев Х.Х.</w:t>
                  </w:r>
                </w:p>
              </w:tc>
              <w:tc>
                <w:tcPr>
                  <w:tcW w:w="2755" w:type="dxa"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кв. категория</w:t>
                  </w:r>
                </w:p>
              </w:tc>
            </w:tr>
          </w:tbl>
          <w:p w:rsidR="002352C7" w:rsidRPr="002352C7" w:rsidRDefault="002352C7" w:rsidP="00EA1EB9">
            <w:pPr>
              <w:spacing w:after="20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1CB1" w:rsidRDefault="00DF1CB1" w:rsidP="00EA1EB9">
            <w:pPr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52C7" w:rsidRPr="002352C7" w:rsidRDefault="00F31E8E" w:rsidP="00EA1EB9">
            <w:pPr>
              <w:spacing w:after="0" w:line="240" w:lineRule="auto"/>
              <w:ind w:right="2688" w:firstLine="1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Всего в трех 9-х классах -68</w:t>
            </w:r>
            <w:r w:rsidR="002352C7"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обучающийся.</w:t>
            </w:r>
          </w:p>
          <w:p w:rsidR="002352C7" w:rsidRPr="002352C7" w:rsidRDefault="008C41BF" w:rsidP="00EA1EB9">
            <w:pPr>
              <w:spacing w:after="0" w:line="240" w:lineRule="auto"/>
              <w:ind w:right="2688" w:firstLine="1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Диагностическую работу </w:t>
            </w:r>
            <w:r w:rsidR="002352C7"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русскому языку выполнили – 64 обучающихся -98,5 % (отсутствовал 1-Тимиргириев М. по уважительной причине -болел); по математике</w:t>
            </w:r>
            <w:r w:rsidR="00F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57 обучающихся – 84%</w:t>
            </w:r>
            <w:r w:rsidR="002352C7"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обществознанию</w:t>
            </w:r>
            <w:r w:rsidR="00F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 54 обучающихся -79 %</w:t>
            </w:r>
            <w:r w:rsidR="002352C7"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чеченскому языку приняли участие 66 </w:t>
            </w:r>
            <w:r w:rsidR="00FF6A2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обучающихся –  100 % учащихся</w:t>
            </w:r>
            <w:r w:rsidR="002352C7"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9 клас</w:t>
            </w:r>
            <w:r w:rsidR="007D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сов. При проведении промежуточного контроля</w:t>
            </w:r>
            <w:r w:rsidR="002352C7"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все участники</w:t>
            </w:r>
            <w:r w:rsidR="007D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руководствовались инструкцией </w:t>
            </w:r>
            <w:r w:rsidR="002352C7"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проведению основного государственно экзамена, полностью соблюдалась процедура его проведения, каждым учеником была отработ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ана методика заполнения бланка </w:t>
            </w:r>
            <w:r w:rsidR="002352C7"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ответов №1, №2. </w:t>
            </w:r>
            <w:bookmarkStart w:id="0" w:name="_GoBack"/>
            <w:bookmarkEnd w:id="0"/>
          </w:p>
          <w:p w:rsidR="002352C7" w:rsidRPr="002352C7" w:rsidRDefault="002352C7" w:rsidP="00EA1EB9">
            <w:pPr>
              <w:spacing w:after="200" w:line="240" w:lineRule="auto"/>
              <w:ind w:right="2688" w:firstLine="1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При проведении экзамена использовались контрольные измерительные материалы, находящиеся в открытом доступе на сайте ФИПИ.</w:t>
            </w:r>
            <w:r w:rsidR="008C41BF">
              <w:rPr>
                <w:color w:val="000000"/>
                <w:shd w:val="clear" w:color="auto" w:fill="FFFFFF"/>
              </w:rPr>
              <w:t xml:space="preserve"> </w:t>
            </w:r>
            <w:r w:rsidR="008C41BF" w:rsidRPr="008C41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Содержание контрольно-измерит</w:t>
            </w:r>
            <w:r w:rsidR="008C41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ельных материалов определено </w:t>
            </w:r>
            <w:r w:rsidR="008C41BF" w:rsidRPr="008C41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требованиями к уровню подготовки выпускников основной школы, определяемых Федеральным государственным стандартом основного общег</w:t>
            </w:r>
            <w:r w:rsidR="008C41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о образования по предметам</w:t>
            </w:r>
            <w:r w:rsidR="008C41BF" w:rsidRPr="008C41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с учетом уровня реализации   обра</w:t>
            </w:r>
            <w:r w:rsidR="008C41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зовательных программ.  Задания </w:t>
            </w:r>
            <w:r w:rsidR="008C41BF" w:rsidRPr="008C41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экзаме</w:t>
            </w:r>
            <w:r w:rsidR="008C41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национной работы в новой форме </w:t>
            </w:r>
            <w:r w:rsidR="008C41BF" w:rsidRPr="008C41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составлены в соотв</w:t>
            </w:r>
            <w:r w:rsidR="008C41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>етствии  с демоверсиями ГИА-2017</w:t>
            </w:r>
            <w:r w:rsidR="008C41BF" w:rsidRPr="008C41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 и открытого банка тестовых заданий, и рассчитаны на время, отводимое на </w:t>
            </w:r>
            <w:r w:rsidR="008C41BF">
              <w:rPr>
                <w:rFonts w:ascii="Times New Roman" w:hAnsi="Times New Roman" w:cs="Times New Roman"/>
                <w:color w:val="000000"/>
                <w:sz w:val="28"/>
                <w:szCs w:val="28"/>
                <w:shd w:val="clear" w:color="auto" w:fill="FFFFFF"/>
              </w:rPr>
              <w:t xml:space="preserve">ГИА </w:t>
            </w:r>
            <w:r w:rsidR="008C41BF"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 русскому языку , математике, обществознанию и чеченскому языку</w:t>
            </w:r>
            <w:r w:rsidR="008C41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химии, биологии, истории</w:t>
            </w:r>
            <w:r w:rsidR="008C41BF"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для учащихся 9 классов в форме ОГЭ.</w:t>
            </w:r>
          </w:p>
          <w:p w:rsidR="002352C7" w:rsidRPr="002352C7" w:rsidRDefault="002352C7" w:rsidP="00EA1EB9">
            <w:pPr>
              <w:spacing w:after="200" w:line="240" w:lineRule="auto"/>
              <w:ind w:firstLine="179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2352C7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     </w:t>
            </w:r>
            <w:r w:rsidRPr="002352C7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Количество учащихся принявших участие в </w:t>
            </w:r>
            <w:r w:rsidR="007D73C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промежуточном контроле </w:t>
            </w:r>
            <w:r w:rsidR="00CC1EAA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в феврале</w:t>
            </w:r>
            <w:r w:rsidR="009F2D74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:</w:t>
            </w:r>
          </w:p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120"/>
              <w:gridCol w:w="2308"/>
              <w:gridCol w:w="2268"/>
              <w:gridCol w:w="2693"/>
            </w:tblGrid>
            <w:tr w:rsidR="002352C7" w:rsidRPr="002352C7" w:rsidTr="002352C7">
              <w:tc>
                <w:tcPr>
                  <w:tcW w:w="2053" w:type="dxa"/>
                </w:tcPr>
                <w:p w:rsidR="002352C7" w:rsidRPr="002352C7" w:rsidRDefault="007D73C4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</w:t>
                  </w:r>
                  <w:r w:rsidR="002352C7"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редмет</w:t>
                  </w:r>
                </w:p>
              </w:tc>
              <w:tc>
                <w:tcPr>
                  <w:tcW w:w="2308" w:type="dxa"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</w:t>
                  </w:r>
                  <w:r w:rsidR="007D73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учащихся по списку</w:t>
                  </w:r>
                </w:p>
              </w:tc>
              <w:tc>
                <w:tcPr>
                  <w:tcW w:w="2268" w:type="dxa"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Количество </w:t>
                  </w:r>
                  <w:r w:rsidR="007D73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писавших работу.</w:t>
                  </w:r>
                </w:p>
              </w:tc>
              <w:tc>
                <w:tcPr>
                  <w:tcW w:w="2693" w:type="dxa"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% </w:t>
                  </w:r>
                  <w:r w:rsidR="007D73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от общего числа.</w:t>
                  </w:r>
                </w:p>
              </w:tc>
            </w:tr>
            <w:tr w:rsidR="002352C7" w:rsidRPr="002352C7" w:rsidTr="002352C7">
              <w:tc>
                <w:tcPr>
                  <w:tcW w:w="2053" w:type="dxa"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  <w:tc>
                <w:tcPr>
                  <w:tcW w:w="2308" w:type="dxa"/>
                </w:tcPr>
                <w:p w:rsidR="002352C7" w:rsidRPr="002352C7" w:rsidRDefault="007D73C4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  <w:tc>
                <w:tcPr>
                  <w:tcW w:w="2268" w:type="dxa"/>
                </w:tcPr>
                <w:p w:rsidR="002352C7" w:rsidRPr="002352C7" w:rsidRDefault="007111A0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</w:t>
                  </w:r>
                </w:p>
              </w:tc>
              <w:tc>
                <w:tcPr>
                  <w:tcW w:w="2693" w:type="dxa"/>
                </w:tcPr>
                <w:p w:rsidR="002352C7" w:rsidRPr="002352C7" w:rsidRDefault="007111A0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94</w:t>
                  </w:r>
                </w:p>
              </w:tc>
            </w:tr>
            <w:tr w:rsidR="002352C7" w:rsidRPr="002352C7" w:rsidTr="00424732">
              <w:tc>
                <w:tcPr>
                  <w:tcW w:w="2053" w:type="dxa"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  <w:tc>
                <w:tcPr>
                  <w:tcW w:w="2308" w:type="dxa"/>
                  <w:shd w:val="clear" w:color="auto" w:fill="FFFFFF" w:themeFill="background1"/>
                </w:tcPr>
                <w:p w:rsidR="002352C7" w:rsidRPr="002352C7" w:rsidRDefault="007D73C4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:rsidR="002352C7" w:rsidRPr="002352C7" w:rsidRDefault="00CC1EAA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</w:t>
                  </w:r>
                </w:p>
              </w:tc>
              <w:tc>
                <w:tcPr>
                  <w:tcW w:w="2693" w:type="dxa"/>
                </w:tcPr>
                <w:p w:rsidR="002352C7" w:rsidRPr="002352C7" w:rsidRDefault="00CC1EAA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94</w:t>
                  </w:r>
                </w:p>
              </w:tc>
            </w:tr>
            <w:tr w:rsidR="002352C7" w:rsidRPr="002352C7" w:rsidTr="0095274C">
              <w:tc>
                <w:tcPr>
                  <w:tcW w:w="2053" w:type="dxa"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Чеченский язык</w:t>
                  </w:r>
                </w:p>
              </w:tc>
              <w:tc>
                <w:tcPr>
                  <w:tcW w:w="2308" w:type="dxa"/>
                  <w:shd w:val="clear" w:color="auto" w:fill="FFFFFF" w:themeFill="background1"/>
                </w:tcPr>
                <w:p w:rsidR="002352C7" w:rsidRPr="0095274C" w:rsidRDefault="0095274C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  <w:tc>
                <w:tcPr>
                  <w:tcW w:w="2268" w:type="dxa"/>
                  <w:shd w:val="clear" w:color="auto" w:fill="FFFFFF" w:themeFill="background1"/>
                </w:tcPr>
                <w:p w:rsidR="002352C7" w:rsidRPr="0095274C" w:rsidRDefault="009536B8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</w:t>
                  </w:r>
                </w:p>
              </w:tc>
              <w:tc>
                <w:tcPr>
                  <w:tcW w:w="2693" w:type="dxa"/>
                </w:tcPr>
                <w:p w:rsidR="002352C7" w:rsidRPr="002352C7" w:rsidRDefault="00CC1EAA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</w:t>
                  </w:r>
                </w:p>
              </w:tc>
            </w:tr>
            <w:tr w:rsidR="002352C7" w:rsidRPr="002352C7" w:rsidTr="002352C7">
              <w:tc>
                <w:tcPr>
                  <w:tcW w:w="2053" w:type="dxa"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Обществознание</w:t>
                  </w:r>
                </w:p>
              </w:tc>
              <w:tc>
                <w:tcPr>
                  <w:tcW w:w="2308" w:type="dxa"/>
                </w:tcPr>
                <w:p w:rsidR="002352C7" w:rsidRPr="002352C7" w:rsidRDefault="007D73C4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</w:t>
                  </w:r>
                </w:p>
              </w:tc>
              <w:tc>
                <w:tcPr>
                  <w:tcW w:w="2268" w:type="dxa"/>
                </w:tcPr>
                <w:p w:rsidR="002352C7" w:rsidRPr="002352C7" w:rsidRDefault="00CC1EAA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</w:t>
                  </w:r>
                </w:p>
              </w:tc>
              <w:tc>
                <w:tcPr>
                  <w:tcW w:w="2693" w:type="dxa"/>
                </w:tcPr>
                <w:p w:rsidR="002352C7" w:rsidRPr="002352C7" w:rsidRDefault="00CC1EAA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</w:t>
                  </w:r>
                </w:p>
              </w:tc>
            </w:tr>
          </w:tbl>
          <w:p w:rsidR="002352C7" w:rsidRPr="002352C7" w:rsidRDefault="002352C7" w:rsidP="00EA1EB9">
            <w:pPr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2352C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Русский язык</w:t>
            </w:r>
          </w:p>
          <w:p w:rsidR="002352C7" w:rsidRPr="002352C7" w:rsidRDefault="002352C7" w:rsidP="00EA1EB9">
            <w:pPr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пробного ОГЭ по русскому языку представлены в таблице:</w:t>
            </w:r>
          </w:p>
          <w:tbl>
            <w:tblPr>
              <w:tblW w:w="93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002"/>
              <w:gridCol w:w="2052"/>
              <w:gridCol w:w="2260"/>
              <w:gridCol w:w="1969"/>
              <w:gridCol w:w="2109"/>
            </w:tblGrid>
            <w:tr w:rsidR="002352C7" w:rsidRPr="002352C7" w:rsidTr="002352C7">
              <w:tc>
                <w:tcPr>
                  <w:tcW w:w="94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8445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</w:tr>
            <w:tr w:rsidR="002352C7" w:rsidRPr="002352C7" w:rsidTr="002352C7">
              <w:tc>
                <w:tcPr>
                  <w:tcW w:w="947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ниже минимального (до 0-14 баллов оценка «2»)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удовлетворительный уровень</w:t>
                  </w:r>
                </w:p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(15-24первичных баллов)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хороший уровень</w:t>
                  </w:r>
                </w:p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(25-33 первичных баллов)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отличный уровень</w:t>
                  </w:r>
                </w:p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(34-39 первичных баллов)</w:t>
                  </w:r>
                </w:p>
              </w:tc>
            </w:tr>
            <w:tr w:rsidR="002352C7" w:rsidRPr="002352C7" w:rsidTr="002352C7">
              <w:tc>
                <w:tcPr>
                  <w:tcW w:w="9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9А</w:t>
                  </w:r>
                </w:p>
              </w:tc>
              <w:tc>
                <w:tcPr>
                  <w:tcW w:w="2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56327F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  <w:r w:rsidR="00D713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="00CC1E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D713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352C7" w:rsidRPr="002352C7" w:rsidRDefault="000521CE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  <w:r w:rsidR="00D713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="00CC1EA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  <w:r w:rsidR="00D713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352C7" w:rsidRPr="002352C7" w:rsidRDefault="00CC1EAA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D713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="00D713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2352C7" w:rsidRPr="002352C7" w:rsidTr="002352C7">
              <w:tc>
                <w:tcPr>
                  <w:tcW w:w="9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9Б</w:t>
                  </w:r>
                </w:p>
              </w:tc>
              <w:tc>
                <w:tcPr>
                  <w:tcW w:w="2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9F2D74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  <w:r w:rsidR="008C68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  <w:r w:rsidR="008C68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9F2D74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 w:rsidR="008C68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 w:rsidR="008C68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9F2D74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  <w:r w:rsidR="008C68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  <w:r w:rsidR="008C68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2352C7" w:rsidRPr="002352C7" w:rsidTr="002352C7">
              <w:tc>
                <w:tcPr>
                  <w:tcW w:w="9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9В</w:t>
                  </w:r>
                </w:p>
              </w:tc>
              <w:tc>
                <w:tcPr>
                  <w:tcW w:w="2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9F2D74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  <w:r w:rsidR="008C68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  <w:r w:rsidR="008C68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 </w:t>
                  </w:r>
                  <w:r w:rsidR="009F2D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8C68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="009F2D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4</w:t>
                  </w:r>
                  <w:r w:rsidR="008C6819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2352C7" w:rsidRPr="002352C7" w:rsidTr="002352C7">
              <w:tc>
                <w:tcPr>
                  <w:tcW w:w="947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206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9F2D74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39</w:t>
                  </w:r>
                  <w:r w:rsidR="008C681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32</w:t>
                  </w:r>
                  <w:r w:rsidR="008C681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0521CE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17</w:t>
                  </w:r>
                  <w:r w:rsidR="008C681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(</w:t>
                  </w:r>
                  <w:r w:rsidR="009F2D7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</w:t>
                  </w:r>
                  <w:r w:rsidR="002352C7" w:rsidRPr="002352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</w:t>
                  </w:r>
                  <w:r w:rsidR="008C681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9F2D74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8</w:t>
                  </w:r>
                  <w:r w:rsidR="008C681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7</w:t>
                  </w:r>
                  <w:r w:rsidR="008C6819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12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2352C7" w:rsidRDefault="002352C7" w:rsidP="00EA1EB9">
            <w:pPr>
              <w:spacing w:after="0" w:line="240" w:lineRule="auto"/>
              <w:ind w:right="3255" w:firstLine="1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Средний балл пробного </w:t>
            </w:r>
            <w:r w:rsidR="007F2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ОГЭ по русскому языку дан в таблице</w:t>
            </w:r>
            <w:r w:rsidR="00CC1EA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(в скобках 2</w:t>
            </w:r>
            <w:r w:rsidR="00424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контроль)</w:t>
            </w:r>
            <w:r w:rsidR="00563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понижение</w:t>
            </w:r>
            <w:r w:rsidR="00424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среднего балла</w:t>
            </w:r>
            <w:r w:rsidR="00563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свидетельствует об отрицательной</w:t>
            </w:r>
            <w:r w:rsidR="00424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динамике в обучаемости учащихся</w:t>
            </w:r>
            <w:r w:rsidR="009F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  <w:p w:rsidR="00DF1CB1" w:rsidRDefault="00DF1CB1" w:rsidP="00EA1EB9">
            <w:pPr>
              <w:spacing w:after="0" w:line="240" w:lineRule="auto"/>
              <w:ind w:right="3255" w:firstLine="1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DF1CB1" w:rsidRPr="002352C7" w:rsidRDefault="00DF1CB1" w:rsidP="00EA1EB9">
            <w:pPr>
              <w:spacing w:after="0" w:line="240" w:lineRule="auto"/>
              <w:ind w:right="3255" w:firstLine="1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970"/>
              <w:gridCol w:w="2835"/>
              <w:gridCol w:w="2693"/>
              <w:gridCol w:w="2552"/>
            </w:tblGrid>
            <w:tr w:rsidR="002352C7" w:rsidRPr="002352C7" w:rsidTr="002352C7">
              <w:trPr>
                <w:jc w:val="center"/>
              </w:trPr>
              <w:tc>
                <w:tcPr>
                  <w:tcW w:w="12050" w:type="dxa"/>
                  <w:gridSpan w:val="4"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Русский язык</w:t>
                  </w:r>
                </w:p>
              </w:tc>
            </w:tr>
            <w:tr w:rsidR="002352C7" w:rsidRPr="002352C7" w:rsidTr="002352C7">
              <w:trPr>
                <w:jc w:val="center"/>
              </w:trPr>
              <w:tc>
                <w:tcPr>
                  <w:tcW w:w="3970" w:type="dxa"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tabs>
                      <w:tab w:val="left" w:pos="851"/>
                    </w:tabs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9А</w:t>
                  </w:r>
                </w:p>
              </w:tc>
              <w:tc>
                <w:tcPr>
                  <w:tcW w:w="2835" w:type="dxa"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9Б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9В</w:t>
                  </w: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общий</w:t>
                  </w:r>
                </w:p>
              </w:tc>
            </w:tr>
            <w:tr w:rsidR="002352C7" w:rsidRPr="002352C7" w:rsidTr="002352C7">
              <w:trPr>
                <w:jc w:val="center"/>
              </w:trPr>
              <w:tc>
                <w:tcPr>
                  <w:tcW w:w="3970" w:type="dxa"/>
                </w:tcPr>
                <w:p w:rsidR="002352C7" w:rsidRPr="002352C7" w:rsidRDefault="00CC1EAA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  <w:r w:rsidR="00D713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  <w:r w:rsidR="00D71358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835" w:type="dxa"/>
                </w:tcPr>
                <w:p w:rsidR="002352C7" w:rsidRPr="002352C7" w:rsidRDefault="009F2D74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  <w:r w:rsidR="004247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  <w:r w:rsidR="0042473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2352C7" w:rsidRPr="002352C7" w:rsidRDefault="00113B3B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  <w:r w:rsidR="009F2D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(8</w:t>
                  </w:r>
                  <w:r w:rsidR="007F2D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</w:tcPr>
                <w:p w:rsidR="002352C7" w:rsidRPr="002352C7" w:rsidRDefault="00113B3B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  <w:r w:rsidR="007F2D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="009F2D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  <w:r w:rsidR="007F2D9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</w:tbl>
          <w:p w:rsidR="002352C7" w:rsidRPr="002352C7" w:rsidRDefault="002352C7" w:rsidP="00EA1EB9">
            <w:pPr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352C7" w:rsidRPr="002352C7" w:rsidRDefault="002352C7" w:rsidP="00EA1EB9">
            <w:pPr>
              <w:spacing w:after="0" w:line="240" w:lineRule="auto"/>
              <w:ind w:right="2829" w:firstLine="1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Ниж</w:t>
            </w:r>
            <w:r w:rsidR="00F77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минимального уровня набрали 9 учащихся 9А класса (39</w:t>
            </w: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,5% от общего количества): Ахаев А., Ахмадов Р., Дугуева С., Каимов Ш-М.,</w:t>
            </w:r>
            <w:r w:rsidR="00563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Каимова Э.,</w:t>
            </w: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Межидов Т-А., Нашаев Ю., Н</w:t>
            </w:r>
            <w:r w:rsidR="00563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ашаева У</w:t>
            </w: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., </w:t>
            </w:r>
            <w:r w:rsidR="0056327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Хасиев А.</w:t>
            </w:r>
            <w:r w:rsidR="00F77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11 учащихся 9Б класса  (5</w:t>
            </w:r>
            <w:r w:rsidR="00424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от общего количества): </w:t>
            </w:r>
            <w:r w:rsidR="00424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Адамова Л.,</w:t>
            </w:r>
            <w:r w:rsidR="00F77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Дугаев А.</w:t>
            </w:r>
            <w:r w:rsidR="0042473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</w:t>
            </w: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Калаев Д.,</w:t>
            </w:r>
            <w:r w:rsidR="00F77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Кантаев А., Катаева М.,</w:t>
            </w: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Межидов А., </w:t>
            </w:r>
            <w:r w:rsidR="00F77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Оздерханов Х., Тимиргириев М..</w:t>
            </w: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Шидаева А., Эскиев Я.</w:t>
            </w:r>
            <w:r w:rsidR="00F77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 19  учащиеся 9В класса (100</w:t>
            </w: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от общего количества).   </w:t>
            </w:r>
            <w:r w:rsidR="007F2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8C6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 справились</w:t>
            </w: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 предложенной работой</w:t>
            </w:r>
            <w:r w:rsidR="00F7782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Асхабов А., АсхабовА., Джангириев А.,</w:t>
            </w:r>
            <w:r w:rsidR="008C6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F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Нашаев М.А., Татаев Р.,</w:t>
            </w:r>
            <w:r w:rsidR="008C6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9 </w:t>
            </w:r>
            <w:r w:rsidR="009F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–</w:t>
            </w:r>
            <w:r w:rsidR="008C6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9F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;Тимиргириев М. 9-Б;</w:t>
            </w: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F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 обучающихся (6</w:t>
            </w: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 справились с предложенной работой на</w:t>
            </w:r>
            <w:r w:rsidR="007F2D9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уд</w:t>
            </w:r>
            <w:r w:rsidR="009F2D7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овлетворительном уровне.  Четверо учащихся (6</w:t>
            </w: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 отсутст</w:t>
            </w:r>
            <w:r w:rsidR="008C68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вовали</w:t>
            </w: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на экзамене по уважительной причине. На хорошо сп</w:t>
            </w:r>
            <w:r w:rsidR="00113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равились восемь</w:t>
            </w:r>
            <w:r w:rsidR="00542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из выпускников (</w:t>
            </w:r>
            <w:r w:rsidR="00113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Алмасова М.,Юсупова Т., Юсупова Ж., Джабраилова Л. </w:t>
            </w:r>
            <w:r w:rsidR="005420A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</w:t>
            </w: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мбатгериева Ж., </w:t>
            </w:r>
            <w:r w:rsidR="00113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Межидов А. – К.,</w:t>
            </w: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Межедова М., Асбиева Д.).  Максимальное количество бал</w:t>
            </w:r>
            <w:r w:rsidR="00113B3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 набрала Асбиева Д. -29</w:t>
            </w: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баллов. </w:t>
            </w:r>
          </w:p>
          <w:p w:rsidR="00E264E4" w:rsidRPr="002352C7" w:rsidRDefault="00E264E4" w:rsidP="00EA1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52C7" w:rsidRPr="002352C7" w:rsidRDefault="002352C7" w:rsidP="00EA1EB9">
            <w:pPr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пробного ОГЭ по русскому языку составляет:</w:t>
            </w:r>
          </w:p>
          <w:tbl>
            <w:tblPr>
              <w:tblW w:w="1314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52"/>
              <w:gridCol w:w="854"/>
              <w:gridCol w:w="821"/>
              <w:gridCol w:w="742"/>
              <w:gridCol w:w="685"/>
              <w:gridCol w:w="715"/>
              <w:gridCol w:w="910"/>
              <w:gridCol w:w="902"/>
              <w:gridCol w:w="835"/>
              <w:gridCol w:w="685"/>
              <w:gridCol w:w="744"/>
              <w:gridCol w:w="910"/>
              <w:gridCol w:w="1015"/>
              <w:gridCol w:w="835"/>
              <w:gridCol w:w="881"/>
              <w:gridCol w:w="660"/>
            </w:tblGrid>
            <w:tr w:rsidR="002352C7" w:rsidRPr="002352C7" w:rsidTr="00E16FFC">
              <w:trPr>
                <w:trHeight w:val="315"/>
              </w:trPr>
              <w:tc>
                <w:tcPr>
                  <w:tcW w:w="822" w:type="dxa"/>
                  <w:vMerge w:val="restart"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3955" w:type="dxa"/>
                  <w:gridSpan w:val="5"/>
                  <w:tcBorders>
                    <w:bottom w:val="single" w:sz="4" w:space="0" w:color="auto"/>
                  </w:tcBorders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обучающихся вып.работу</w:t>
                  </w:r>
                </w:p>
              </w:tc>
              <w:tc>
                <w:tcPr>
                  <w:tcW w:w="4120" w:type="dxa"/>
                  <w:gridSpan w:val="5"/>
                  <w:tcBorders>
                    <w:bottom w:val="single" w:sz="4" w:space="0" w:color="auto"/>
                  </w:tcBorders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успеваемость</w:t>
                  </w:r>
                </w:p>
              </w:tc>
              <w:tc>
                <w:tcPr>
                  <w:tcW w:w="4249" w:type="dxa"/>
                  <w:gridSpan w:val="5"/>
                  <w:tcBorders>
                    <w:bottom w:val="single" w:sz="4" w:space="0" w:color="auto"/>
                  </w:tcBorders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качество</w:t>
                  </w:r>
                </w:p>
              </w:tc>
            </w:tr>
            <w:tr w:rsidR="00DF1CB1" w:rsidRPr="002352C7" w:rsidTr="00E16FFC">
              <w:trPr>
                <w:cantSplit/>
                <w:trHeight w:val="1142"/>
              </w:trPr>
              <w:tc>
                <w:tcPr>
                  <w:tcW w:w="822" w:type="dxa"/>
                  <w:vMerge/>
                </w:tcPr>
                <w:p w:rsidR="0056327F" w:rsidRPr="002352C7" w:rsidRDefault="0056327F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87" w:type="dxa"/>
                  <w:tcBorders>
                    <w:top w:val="single" w:sz="4" w:space="0" w:color="auto"/>
                    <w:right w:val="single" w:sz="4" w:space="0" w:color="auto"/>
                  </w:tcBorders>
                  <w:textDirection w:val="tbRl"/>
                </w:tcPr>
                <w:p w:rsidR="0056327F" w:rsidRPr="002352C7" w:rsidRDefault="0056327F" w:rsidP="00EA1EB9">
                  <w:pPr>
                    <w:framePr w:hSpace="180" w:wrap="around" w:vAnchor="text" w:hAnchor="margin" w:x="-709" w:y="180"/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850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"/>
                </w:tcPr>
                <w:p w:rsidR="0056327F" w:rsidRPr="002352C7" w:rsidRDefault="0056327F" w:rsidP="00EA1EB9">
                  <w:pPr>
                    <w:framePr w:hSpace="180" w:wrap="around" w:vAnchor="text" w:hAnchor="margin" w:x="-709" w:y="180"/>
                    <w:spacing w:before="100" w:beforeAutospacing="1" w:after="100" w:afterAutospacing="1" w:line="240" w:lineRule="auto"/>
                    <w:ind w:left="-22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75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"/>
                </w:tcPr>
                <w:p w:rsidR="0056327F" w:rsidRPr="002352C7" w:rsidRDefault="0056327F" w:rsidP="00EA1EB9">
                  <w:pPr>
                    <w:framePr w:hSpace="180" w:wrap="around" w:vAnchor="text" w:hAnchor="margin" w:x="-709" w:y="180"/>
                    <w:spacing w:before="100" w:beforeAutospacing="1" w:after="100" w:afterAutospacing="1" w:line="240" w:lineRule="auto"/>
                    <w:ind w:left="-22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"/>
                </w:tcPr>
                <w:p w:rsidR="0056327F" w:rsidRPr="002352C7" w:rsidRDefault="0056327F" w:rsidP="00EA1EB9">
                  <w:pPr>
                    <w:framePr w:hSpace="180" w:wrap="around" w:vAnchor="text" w:hAnchor="margin" w:x="-709" w:y="180"/>
                    <w:spacing w:before="100" w:beforeAutospacing="1" w:after="100" w:afterAutospacing="1" w:line="240" w:lineRule="auto"/>
                    <w:ind w:left="-22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746" w:type="dxa"/>
                  <w:tcBorders>
                    <w:top w:val="single" w:sz="4" w:space="0" w:color="auto"/>
                    <w:left w:val="single" w:sz="4" w:space="0" w:color="auto"/>
                  </w:tcBorders>
                  <w:textDirection w:val="tbRl"/>
                </w:tcPr>
                <w:p w:rsidR="0056327F" w:rsidRPr="002352C7" w:rsidRDefault="0056327F" w:rsidP="00EA1EB9">
                  <w:pPr>
                    <w:framePr w:hSpace="180" w:wrap="around" w:vAnchor="text" w:hAnchor="margin" w:x="-709" w:y="180"/>
                    <w:spacing w:before="100" w:beforeAutospacing="1" w:after="100" w:afterAutospacing="1" w:line="240" w:lineRule="auto"/>
                    <w:ind w:left="-22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right w:val="single" w:sz="4" w:space="0" w:color="auto"/>
                  </w:tcBorders>
                  <w:textDirection w:val="tbRl"/>
                </w:tcPr>
                <w:p w:rsidR="0056327F" w:rsidRPr="002352C7" w:rsidRDefault="0056327F" w:rsidP="00EA1EB9">
                  <w:pPr>
                    <w:framePr w:hSpace="180" w:wrap="around" w:vAnchor="text" w:hAnchor="margin" w:x="-709" w:y="180"/>
                    <w:spacing w:before="100" w:beforeAutospacing="1" w:after="100" w:afterAutospacing="1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91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"/>
                </w:tcPr>
                <w:p w:rsidR="0056327F" w:rsidRPr="002352C7" w:rsidRDefault="0056327F" w:rsidP="00EA1EB9">
                  <w:pPr>
                    <w:framePr w:hSpace="180" w:wrap="around" w:vAnchor="text" w:hAnchor="margin" w:x="-709" w:y="180"/>
                    <w:spacing w:before="100" w:beforeAutospacing="1" w:after="100" w:afterAutospacing="1" w:line="240" w:lineRule="auto"/>
                    <w:ind w:left="-22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79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"/>
                </w:tcPr>
                <w:p w:rsidR="0056327F" w:rsidRPr="002352C7" w:rsidRDefault="0056327F" w:rsidP="00EA1EB9">
                  <w:pPr>
                    <w:framePr w:hSpace="180" w:wrap="around" w:vAnchor="text" w:hAnchor="margin" w:x="-709" w:y="180"/>
                    <w:spacing w:before="100" w:beforeAutospacing="1" w:after="100" w:afterAutospacing="1" w:line="240" w:lineRule="auto"/>
                    <w:ind w:left="-22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</w:t>
                  </w:r>
                </w:p>
              </w:tc>
              <w:tc>
                <w:tcPr>
                  <w:tcW w:w="71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"/>
                </w:tcPr>
                <w:p w:rsidR="0056327F" w:rsidRPr="002352C7" w:rsidRDefault="0056327F" w:rsidP="00EA1EB9">
                  <w:pPr>
                    <w:framePr w:hSpace="180" w:wrap="around" w:vAnchor="text" w:hAnchor="margin" w:x="-709" w:y="180"/>
                    <w:spacing w:before="100" w:beforeAutospacing="1" w:after="100" w:afterAutospacing="1" w:line="240" w:lineRule="auto"/>
                    <w:ind w:left="-22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779" w:type="dxa"/>
                  <w:tcBorders>
                    <w:top w:val="single" w:sz="4" w:space="0" w:color="auto"/>
                    <w:left w:val="single" w:sz="4" w:space="0" w:color="auto"/>
                  </w:tcBorders>
                  <w:textDirection w:val="tbRl"/>
                </w:tcPr>
                <w:p w:rsidR="0056327F" w:rsidRPr="002352C7" w:rsidRDefault="0056327F" w:rsidP="00EA1EB9">
                  <w:pPr>
                    <w:framePr w:hSpace="180" w:wrap="around" w:vAnchor="text" w:hAnchor="margin" w:x="-709" w:y="180"/>
                    <w:spacing w:before="100" w:beforeAutospacing="1" w:after="100" w:afterAutospacing="1" w:line="240" w:lineRule="auto"/>
                    <w:ind w:left="-22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922" w:type="dxa"/>
                  <w:tcBorders>
                    <w:top w:val="single" w:sz="4" w:space="0" w:color="auto"/>
                    <w:right w:val="single" w:sz="4" w:space="0" w:color="auto"/>
                  </w:tcBorders>
                  <w:textDirection w:val="tbRl"/>
                </w:tcPr>
                <w:p w:rsidR="0056327F" w:rsidRPr="002352C7" w:rsidRDefault="0056327F" w:rsidP="00EA1EB9">
                  <w:pPr>
                    <w:framePr w:hSpace="180" w:wrap="around" w:vAnchor="text" w:hAnchor="margin" w:x="-709" w:y="180"/>
                    <w:spacing w:before="100" w:beforeAutospacing="1" w:after="100" w:afterAutospacing="1" w:line="240" w:lineRule="auto"/>
                    <w:ind w:left="-22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98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"/>
                </w:tcPr>
                <w:p w:rsidR="0056327F" w:rsidRPr="002352C7" w:rsidRDefault="0056327F" w:rsidP="00EA1EB9">
                  <w:pPr>
                    <w:framePr w:hSpace="180" w:wrap="around" w:vAnchor="text" w:hAnchor="margin" w:x="-709" w:y="180"/>
                    <w:spacing w:before="100" w:beforeAutospacing="1" w:after="100" w:afterAutospacing="1" w:line="240" w:lineRule="auto"/>
                    <w:ind w:left="-22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72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"/>
                </w:tcPr>
                <w:p w:rsidR="0056327F" w:rsidRPr="002352C7" w:rsidRDefault="0056327F" w:rsidP="00EA1EB9">
                  <w:pPr>
                    <w:framePr w:hSpace="180" w:wrap="around" w:vAnchor="text" w:hAnchor="margin" w:x="-709" w:y="180"/>
                    <w:spacing w:before="100" w:beforeAutospacing="1" w:after="100" w:afterAutospacing="1" w:line="240" w:lineRule="auto"/>
                    <w:ind w:left="-22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</w:t>
                  </w:r>
                </w:p>
              </w:tc>
              <w:tc>
                <w:tcPr>
                  <w:tcW w:w="93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tbRl"/>
                </w:tcPr>
                <w:p w:rsidR="0056327F" w:rsidRPr="002352C7" w:rsidRDefault="0056327F" w:rsidP="00EA1EB9">
                  <w:pPr>
                    <w:framePr w:hSpace="180" w:wrap="around" w:vAnchor="text" w:hAnchor="margin" w:x="-709" w:y="180"/>
                    <w:spacing w:before="100" w:beforeAutospacing="1" w:after="100" w:afterAutospacing="1" w:line="240" w:lineRule="auto"/>
                    <w:ind w:left="-22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683" w:type="dxa"/>
                  <w:tcBorders>
                    <w:top w:val="single" w:sz="4" w:space="0" w:color="auto"/>
                    <w:left w:val="single" w:sz="4" w:space="0" w:color="auto"/>
                  </w:tcBorders>
                  <w:textDirection w:val="tbRl"/>
                </w:tcPr>
                <w:p w:rsidR="0056327F" w:rsidRPr="002352C7" w:rsidRDefault="0056327F" w:rsidP="00EA1EB9">
                  <w:pPr>
                    <w:framePr w:hSpace="180" w:wrap="around" w:vAnchor="text" w:hAnchor="margin" w:x="-709" w:y="180"/>
                    <w:spacing w:before="100" w:beforeAutospacing="1" w:after="100" w:afterAutospacing="1" w:line="240" w:lineRule="auto"/>
                    <w:ind w:left="-227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</w:tr>
            <w:tr w:rsidR="0056327F" w:rsidRPr="002352C7" w:rsidTr="00E16FFC">
              <w:trPr>
                <w:trHeight w:val="247"/>
              </w:trPr>
              <w:tc>
                <w:tcPr>
                  <w:tcW w:w="822" w:type="dxa"/>
                </w:tcPr>
                <w:p w:rsidR="0056327F" w:rsidRPr="002352C7" w:rsidRDefault="0056327F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9А</w:t>
                  </w:r>
                </w:p>
              </w:tc>
              <w:tc>
                <w:tcPr>
                  <w:tcW w:w="887" w:type="dxa"/>
                  <w:tcBorders>
                    <w:right w:val="single" w:sz="4" w:space="0" w:color="auto"/>
                  </w:tcBorders>
                </w:tcPr>
                <w:p w:rsidR="0056327F" w:rsidRPr="002352C7" w:rsidRDefault="0056327F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6327F" w:rsidRPr="002352C7" w:rsidRDefault="0056327F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75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6327F" w:rsidRPr="002352C7" w:rsidRDefault="0056327F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71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6327F" w:rsidRPr="002352C7" w:rsidRDefault="0056327F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left w:val="single" w:sz="4" w:space="0" w:color="auto"/>
                  </w:tcBorders>
                </w:tcPr>
                <w:p w:rsidR="0056327F" w:rsidRPr="002352C7" w:rsidRDefault="0056327F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2" w:type="dxa"/>
                  <w:tcBorders>
                    <w:right w:val="single" w:sz="4" w:space="0" w:color="auto"/>
                  </w:tcBorders>
                </w:tcPr>
                <w:p w:rsidR="0056327F" w:rsidRPr="002352C7" w:rsidRDefault="0056327F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39%</w:t>
                  </w:r>
                </w:p>
              </w:tc>
              <w:tc>
                <w:tcPr>
                  <w:tcW w:w="91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6327F" w:rsidRPr="002352C7" w:rsidRDefault="0056327F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81%</w:t>
                  </w:r>
                </w:p>
              </w:tc>
              <w:tc>
                <w:tcPr>
                  <w:tcW w:w="7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6327F" w:rsidRPr="002352C7" w:rsidRDefault="0056327F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56%</w:t>
                  </w:r>
                </w:p>
              </w:tc>
              <w:tc>
                <w:tcPr>
                  <w:tcW w:w="71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6327F" w:rsidRPr="002352C7" w:rsidRDefault="0056327F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9" w:type="dxa"/>
                  <w:tcBorders>
                    <w:left w:val="single" w:sz="4" w:space="0" w:color="auto"/>
                  </w:tcBorders>
                </w:tcPr>
                <w:p w:rsidR="0056327F" w:rsidRPr="002352C7" w:rsidRDefault="0056327F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2" w:type="dxa"/>
                  <w:tcBorders>
                    <w:right w:val="single" w:sz="4" w:space="0" w:color="auto"/>
                  </w:tcBorders>
                </w:tcPr>
                <w:p w:rsidR="0056327F" w:rsidRPr="002352C7" w:rsidRDefault="0056327F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39%</w:t>
                  </w:r>
                </w:p>
              </w:tc>
              <w:tc>
                <w:tcPr>
                  <w:tcW w:w="98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6327F" w:rsidRPr="002352C7" w:rsidRDefault="0056327F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23%</w:t>
                  </w:r>
                </w:p>
              </w:tc>
              <w:tc>
                <w:tcPr>
                  <w:tcW w:w="72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6327F" w:rsidRPr="002352C7" w:rsidRDefault="0056327F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17%</w:t>
                  </w:r>
                </w:p>
              </w:tc>
              <w:tc>
                <w:tcPr>
                  <w:tcW w:w="93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6327F" w:rsidRPr="002352C7" w:rsidRDefault="0056327F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3" w:type="dxa"/>
                  <w:tcBorders>
                    <w:left w:val="single" w:sz="4" w:space="0" w:color="auto"/>
                  </w:tcBorders>
                </w:tcPr>
                <w:p w:rsidR="0056327F" w:rsidRPr="002352C7" w:rsidRDefault="0056327F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6327F" w:rsidRPr="002352C7" w:rsidTr="00E16FFC">
              <w:trPr>
                <w:trHeight w:val="261"/>
              </w:trPr>
              <w:tc>
                <w:tcPr>
                  <w:tcW w:w="822" w:type="dxa"/>
                </w:tcPr>
                <w:p w:rsidR="0056327F" w:rsidRPr="002352C7" w:rsidRDefault="0056327F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9Б</w:t>
                  </w:r>
                </w:p>
              </w:tc>
              <w:tc>
                <w:tcPr>
                  <w:tcW w:w="887" w:type="dxa"/>
                  <w:tcBorders>
                    <w:right w:val="single" w:sz="4" w:space="0" w:color="auto"/>
                  </w:tcBorders>
                </w:tcPr>
                <w:p w:rsidR="0056327F" w:rsidRPr="002352C7" w:rsidRDefault="0056327F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6327F" w:rsidRPr="002352C7" w:rsidRDefault="0056327F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75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6327F" w:rsidRPr="002352C7" w:rsidRDefault="0056327F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71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6327F" w:rsidRPr="002352C7" w:rsidRDefault="0056327F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left w:val="single" w:sz="4" w:space="0" w:color="auto"/>
                  </w:tcBorders>
                </w:tcPr>
                <w:p w:rsidR="0056327F" w:rsidRPr="002352C7" w:rsidRDefault="0056327F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2" w:type="dxa"/>
                  <w:tcBorders>
                    <w:right w:val="single" w:sz="4" w:space="0" w:color="auto"/>
                  </w:tcBorders>
                </w:tcPr>
                <w:p w:rsidR="0056327F" w:rsidRPr="002352C7" w:rsidRDefault="0056327F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35%</w:t>
                  </w:r>
                </w:p>
              </w:tc>
              <w:tc>
                <w:tcPr>
                  <w:tcW w:w="91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6327F" w:rsidRPr="002352C7" w:rsidRDefault="0056327F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55%</w:t>
                  </w:r>
                </w:p>
              </w:tc>
              <w:tc>
                <w:tcPr>
                  <w:tcW w:w="7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6327F" w:rsidRPr="002352C7" w:rsidRDefault="0056327F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54%</w:t>
                  </w:r>
                </w:p>
              </w:tc>
              <w:tc>
                <w:tcPr>
                  <w:tcW w:w="71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6327F" w:rsidRPr="002352C7" w:rsidRDefault="0056327F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9" w:type="dxa"/>
                  <w:tcBorders>
                    <w:left w:val="single" w:sz="4" w:space="0" w:color="auto"/>
                  </w:tcBorders>
                </w:tcPr>
                <w:p w:rsidR="0056327F" w:rsidRPr="002352C7" w:rsidRDefault="0056327F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2" w:type="dxa"/>
                  <w:tcBorders>
                    <w:right w:val="single" w:sz="4" w:space="0" w:color="auto"/>
                  </w:tcBorders>
                </w:tcPr>
                <w:p w:rsidR="0056327F" w:rsidRPr="002352C7" w:rsidRDefault="0056327F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35%</w:t>
                  </w:r>
                </w:p>
              </w:tc>
              <w:tc>
                <w:tcPr>
                  <w:tcW w:w="98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6327F" w:rsidRPr="002352C7" w:rsidRDefault="0056327F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15%</w:t>
                  </w:r>
                </w:p>
              </w:tc>
              <w:tc>
                <w:tcPr>
                  <w:tcW w:w="72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6327F" w:rsidRPr="002352C7" w:rsidRDefault="0056327F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36%</w:t>
                  </w:r>
                </w:p>
              </w:tc>
              <w:tc>
                <w:tcPr>
                  <w:tcW w:w="93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6327F" w:rsidRPr="002352C7" w:rsidRDefault="0056327F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3" w:type="dxa"/>
                  <w:tcBorders>
                    <w:left w:val="single" w:sz="4" w:space="0" w:color="auto"/>
                  </w:tcBorders>
                </w:tcPr>
                <w:p w:rsidR="0056327F" w:rsidRPr="002352C7" w:rsidRDefault="0056327F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6327F" w:rsidRPr="002352C7" w:rsidTr="00E16FFC">
              <w:trPr>
                <w:trHeight w:val="286"/>
              </w:trPr>
              <w:tc>
                <w:tcPr>
                  <w:tcW w:w="822" w:type="dxa"/>
                </w:tcPr>
                <w:p w:rsidR="0056327F" w:rsidRPr="002352C7" w:rsidRDefault="0056327F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9В</w:t>
                  </w:r>
                </w:p>
              </w:tc>
              <w:tc>
                <w:tcPr>
                  <w:tcW w:w="887" w:type="dxa"/>
                  <w:tcBorders>
                    <w:right w:val="single" w:sz="4" w:space="0" w:color="auto"/>
                  </w:tcBorders>
                </w:tcPr>
                <w:p w:rsidR="0056327F" w:rsidRPr="002352C7" w:rsidRDefault="0056327F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6327F" w:rsidRPr="002352C7" w:rsidRDefault="0056327F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75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6327F" w:rsidRPr="002352C7" w:rsidRDefault="0056327F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71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6327F" w:rsidRPr="002352C7" w:rsidRDefault="0056327F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left w:val="single" w:sz="4" w:space="0" w:color="auto"/>
                  </w:tcBorders>
                </w:tcPr>
                <w:p w:rsidR="0056327F" w:rsidRPr="002352C7" w:rsidRDefault="0056327F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2" w:type="dxa"/>
                  <w:tcBorders>
                    <w:right w:val="single" w:sz="4" w:space="0" w:color="auto"/>
                  </w:tcBorders>
                </w:tcPr>
                <w:p w:rsidR="0056327F" w:rsidRPr="002352C7" w:rsidRDefault="0056327F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  <w:tc>
                <w:tcPr>
                  <w:tcW w:w="91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6327F" w:rsidRPr="002352C7" w:rsidRDefault="0056327F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17%</w:t>
                  </w:r>
                </w:p>
              </w:tc>
              <w:tc>
                <w:tcPr>
                  <w:tcW w:w="7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6327F" w:rsidRPr="002352C7" w:rsidRDefault="0056327F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1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6327F" w:rsidRPr="002352C7" w:rsidRDefault="0056327F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9" w:type="dxa"/>
                  <w:tcBorders>
                    <w:left w:val="single" w:sz="4" w:space="0" w:color="auto"/>
                  </w:tcBorders>
                </w:tcPr>
                <w:p w:rsidR="0056327F" w:rsidRPr="002352C7" w:rsidRDefault="0056327F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2" w:type="dxa"/>
                  <w:tcBorders>
                    <w:right w:val="single" w:sz="4" w:space="0" w:color="auto"/>
                  </w:tcBorders>
                </w:tcPr>
                <w:p w:rsidR="0056327F" w:rsidRPr="002352C7" w:rsidRDefault="0056327F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  <w:tc>
                <w:tcPr>
                  <w:tcW w:w="98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6327F" w:rsidRPr="002352C7" w:rsidRDefault="0056327F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0</w:t>
                  </w:r>
                </w:p>
              </w:tc>
              <w:tc>
                <w:tcPr>
                  <w:tcW w:w="72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6327F" w:rsidRPr="002352C7" w:rsidRDefault="0056327F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93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6327F" w:rsidRPr="002352C7" w:rsidRDefault="0056327F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3" w:type="dxa"/>
                  <w:tcBorders>
                    <w:left w:val="single" w:sz="4" w:space="0" w:color="auto"/>
                  </w:tcBorders>
                </w:tcPr>
                <w:p w:rsidR="0056327F" w:rsidRPr="002352C7" w:rsidRDefault="0056327F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56327F" w:rsidRPr="002352C7" w:rsidTr="00E16FFC">
              <w:trPr>
                <w:trHeight w:val="247"/>
              </w:trPr>
              <w:tc>
                <w:tcPr>
                  <w:tcW w:w="822" w:type="dxa"/>
                </w:tcPr>
                <w:p w:rsidR="0056327F" w:rsidRPr="002352C7" w:rsidRDefault="0056327F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887" w:type="dxa"/>
                  <w:tcBorders>
                    <w:right w:val="single" w:sz="4" w:space="0" w:color="auto"/>
                  </w:tcBorders>
                </w:tcPr>
                <w:p w:rsidR="0056327F" w:rsidRPr="002352C7" w:rsidRDefault="0056327F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</w:t>
                  </w:r>
                </w:p>
              </w:tc>
              <w:tc>
                <w:tcPr>
                  <w:tcW w:w="850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6327F" w:rsidRPr="002352C7" w:rsidRDefault="0056327F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75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6327F" w:rsidRPr="002352C7" w:rsidRDefault="0056327F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</w:t>
                  </w:r>
                </w:p>
              </w:tc>
              <w:tc>
                <w:tcPr>
                  <w:tcW w:w="71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6327F" w:rsidRPr="002352C7" w:rsidRDefault="0056327F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6" w:type="dxa"/>
                  <w:tcBorders>
                    <w:left w:val="single" w:sz="4" w:space="0" w:color="auto"/>
                  </w:tcBorders>
                </w:tcPr>
                <w:p w:rsidR="0056327F" w:rsidRPr="002352C7" w:rsidRDefault="0056327F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2" w:type="dxa"/>
                  <w:tcBorders>
                    <w:right w:val="single" w:sz="4" w:space="0" w:color="auto"/>
                  </w:tcBorders>
                </w:tcPr>
                <w:p w:rsidR="0056327F" w:rsidRPr="002352C7" w:rsidRDefault="0056327F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91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6327F" w:rsidRPr="002352C7" w:rsidRDefault="0056327F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51%</w:t>
                  </w:r>
                </w:p>
              </w:tc>
              <w:tc>
                <w:tcPr>
                  <w:tcW w:w="79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6327F" w:rsidRPr="002352C7" w:rsidRDefault="00F77829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</w:t>
                  </w:r>
                </w:p>
              </w:tc>
              <w:tc>
                <w:tcPr>
                  <w:tcW w:w="71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6327F" w:rsidRPr="002352C7" w:rsidRDefault="0056327F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79" w:type="dxa"/>
                  <w:tcBorders>
                    <w:left w:val="single" w:sz="4" w:space="0" w:color="auto"/>
                  </w:tcBorders>
                </w:tcPr>
                <w:p w:rsidR="0056327F" w:rsidRPr="002352C7" w:rsidRDefault="0056327F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22" w:type="dxa"/>
                  <w:tcBorders>
                    <w:right w:val="single" w:sz="4" w:space="0" w:color="auto"/>
                  </w:tcBorders>
                </w:tcPr>
                <w:p w:rsidR="0056327F" w:rsidRPr="002352C7" w:rsidRDefault="0056327F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98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6327F" w:rsidRPr="002352C7" w:rsidRDefault="0056327F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12,6%</w:t>
                  </w:r>
                </w:p>
              </w:tc>
              <w:tc>
                <w:tcPr>
                  <w:tcW w:w="72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6327F" w:rsidRPr="002352C7" w:rsidRDefault="00F77829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</w:t>
                  </w:r>
                </w:p>
              </w:tc>
              <w:tc>
                <w:tcPr>
                  <w:tcW w:w="93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56327F" w:rsidRPr="002352C7" w:rsidRDefault="0056327F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83" w:type="dxa"/>
                  <w:tcBorders>
                    <w:left w:val="single" w:sz="4" w:space="0" w:color="auto"/>
                  </w:tcBorders>
                </w:tcPr>
                <w:p w:rsidR="0056327F" w:rsidRPr="002352C7" w:rsidRDefault="0056327F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EA1EB9" w:rsidRDefault="00EA1EB9" w:rsidP="00EA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0" w:firstLine="17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A1EB9" w:rsidRDefault="00EA1EB9" w:rsidP="00EA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0" w:firstLine="17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A1EB9" w:rsidRDefault="00EA1EB9" w:rsidP="00EA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0" w:firstLine="17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A1EB9" w:rsidRDefault="00EA1EB9" w:rsidP="00EA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0" w:firstLine="17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A1EB9" w:rsidRDefault="00EA1EB9" w:rsidP="00EA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0" w:firstLine="17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A1EB9" w:rsidRDefault="00EA1EB9" w:rsidP="00EA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0" w:firstLine="17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A1EB9" w:rsidRDefault="00EA1EB9" w:rsidP="00EA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0" w:firstLine="17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A1EB9" w:rsidRDefault="00EA1EB9" w:rsidP="00EA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0" w:firstLine="17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A1EB9" w:rsidRDefault="00EA1EB9" w:rsidP="00EA1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Динамика успеваемости и качества знаний по итогам проведения диагностических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 по русскому языку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 сентябре</w:t>
            </w:r>
            <w:r w:rsidRPr="0054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 </w:t>
            </w:r>
          </w:p>
          <w:p w:rsidR="00EA1EB9" w:rsidRPr="00541D98" w:rsidRDefault="00EA1EB9" w:rsidP="00EA1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феврале</w:t>
            </w:r>
            <w:r w:rsidRPr="0054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2016-2017 учебного года.</w:t>
            </w:r>
          </w:p>
          <w:p w:rsidR="00EA1EB9" w:rsidRDefault="00EA1EB9" w:rsidP="00EA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0" w:firstLine="17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A1EB9" w:rsidRDefault="00EA1EB9" w:rsidP="00EA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0" w:firstLine="17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A1EB9" w:rsidRDefault="00EA1EB9" w:rsidP="00EA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0" w:firstLine="17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A1EB9" w:rsidRDefault="00EA1EB9" w:rsidP="00EA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0" w:firstLine="17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</w:t>
            </w: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486400" cy="3200400"/>
                  <wp:effectExtent l="0" t="0" r="0" b="0"/>
                  <wp:docPr id="9" name="Диаграмма 9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6"/>
                    </a:graphicData>
                  </a:graphic>
                </wp:inline>
              </w:drawing>
            </w:r>
          </w:p>
          <w:p w:rsidR="00EA1EB9" w:rsidRDefault="00EA1EB9" w:rsidP="00EA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0" w:firstLine="17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A1EB9" w:rsidRDefault="00EA1EB9" w:rsidP="00EA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0" w:firstLine="17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A1EB9" w:rsidRDefault="00EA1EB9" w:rsidP="00EA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0" w:firstLine="17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3700E" w:rsidRDefault="0053700E" w:rsidP="0053700E">
            <w:pPr>
              <w:spacing w:after="0" w:line="240" w:lineRule="auto"/>
              <w:ind w:left="746" w:hanging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Результаты диагностических работ проведенных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феврале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показали отрицательную</w:t>
            </w:r>
            <w:r w:rsidRPr="0054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динамику качества знаний и </w:t>
            </w:r>
          </w:p>
          <w:p w:rsidR="0053700E" w:rsidRPr="00541D98" w:rsidRDefault="0053700E" w:rsidP="00537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успеваемости в 9-х классах по сравнению с промежуточной диагностикой</w:t>
            </w:r>
            <w:r w:rsidRPr="0054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EA1EB9" w:rsidRDefault="00EA1EB9" w:rsidP="00EA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0" w:firstLine="17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A1EB9" w:rsidRDefault="00EA1EB9" w:rsidP="00EA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0" w:firstLine="17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A1EB9" w:rsidRDefault="00EA1EB9" w:rsidP="00EA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0" w:firstLine="17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A1EB9" w:rsidRDefault="00EA1EB9" w:rsidP="00EA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0" w:firstLine="17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A1EB9" w:rsidRDefault="00EA1EB9" w:rsidP="00EA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0" w:firstLine="17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A1EB9" w:rsidRDefault="00EA1EB9" w:rsidP="00EA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0" w:firstLine="17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A1EB9" w:rsidRDefault="00EA1EB9" w:rsidP="00EA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0" w:firstLine="17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A1EB9" w:rsidRDefault="00EA1EB9" w:rsidP="00EA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0" w:firstLine="17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3700E" w:rsidRPr="00A77C02" w:rsidRDefault="0053700E" w:rsidP="005370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</w:t>
            </w:r>
            <w:r w:rsidRPr="00A77C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Уровень усвоения предметных компетенций</w:t>
            </w:r>
          </w:p>
          <w:p w:rsidR="0053700E" w:rsidRPr="00A77C02" w:rsidRDefault="0053700E" w:rsidP="0053700E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EA1EB9" w:rsidRDefault="00EA1EB9" w:rsidP="00EA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0" w:firstLine="17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A1EB9" w:rsidRDefault="00EA1EB9" w:rsidP="00EA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0" w:firstLine="17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3700E" w:rsidRDefault="0053700E" w:rsidP="00333E1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0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33E1E" w:rsidRDefault="0053700E" w:rsidP="00EA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0" w:firstLine="17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486400" cy="3200400"/>
                  <wp:effectExtent l="0" t="0" r="0" b="0"/>
                  <wp:docPr id="10" name="Диаграмма 10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333E1E" w:rsidRDefault="00333E1E" w:rsidP="00EA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0" w:firstLine="17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33E1E" w:rsidRDefault="00333E1E" w:rsidP="00EA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0" w:firstLine="17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E264E4" w:rsidRPr="00113B3B" w:rsidRDefault="002352C7" w:rsidP="00EA1EB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0" w:firstLine="179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42473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Вывод</w:t>
            </w:r>
            <w:r w:rsidRPr="004247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Уровень обученности обучающихся 9-х классов, принявших участие в </w:t>
            </w:r>
            <w:r w:rsidR="00FE0525" w:rsidRPr="00424732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промежуточном контроле </w:t>
            </w:r>
            <w:r w:rsidRPr="00424732">
              <w:rPr>
                <w:rFonts w:ascii="Times New Roman" w:eastAsia="Calibri" w:hAnsi="Times New Roman" w:cs="Times New Roman"/>
                <w:sz w:val="28"/>
                <w:szCs w:val="28"/>
              </w:rPr>
              <w:t>по русскому языку, находится на низком уровне.</w:t>
            </w:r>
            <w:r w:rsidR="00A90865" w:rsidRPr="00015B8A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</w:p>
          <w:p w:rsidR="002352C7" w:rsidRPr="00424732" w:rsidRDefault="002352C7" w:rsidP="00EA1EB9">
            <w:pPr>
              <w:spacing w:after="0" w:line="240" w:lineRule="auto"/>
              <w:ind w:firstLine="17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732">
              <w:rPr>
                <w:rFonts w:ascii="Times New Roman" w:eastAsia="Calibri" w:hAnsi="Times New Roman" w:cs="Times New Roman"/>
                <w:sz w:val="28"/>
                <w:szCs w:val="28"/>
              </w:rPr>
              <w:t>Причины  низкого качества:</w:t>
            </w:r>
          </w:p>
          <w:p w:rsidR="002352C7" w:rsidRPr="00424732" w:rsidRDefault="002352C7" w:rsidP="00EA1EB9">
            <w:pPr>
              <w:spacing w:after="0" w:line="240" w:lineRule="auto"/>
              <w:ind w:firstLine="17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732">
              <w:rPr>
                <w:rFonts w:ascii="Times New Roman" w:eastAsia="Calibri" w:hAnsi="Times New Roman" w:cs="Times New Roman"/>
                <w:sz w:val="28"/>
                <w:szCs w:val="28"/>
              </w:rPr>
              <w:t>-низкий уровень мотивации к  получению  знаний у некоторых обучающихся;</w:t>
            </w:r>
          </w:p>
          <w:p w:rsidR="002352C7" w:rsidRPr="00424732" w:rsidRDefault="002352C7" w:rsidP="00EA1EB9">
            <w:pPr>
              <w:spacing w:after="0" w:line="240" w:lineRule="auto"/>
              <w:ind w:firstLine="17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4732">
              <w:rPr>
                <w:rFonts w:ascii="Times New Roman" w:eastAsia="Calibri" w:hAnsi="Times New Roman" w:cs="Times New Roman"/>
                <w:sz w:val="28"/>
                <w:szCs w:val="28"/>
              </w:rPr>
              <w:t>- пропуски учащимися  учебных занятий как по уважительной , так и  неуважительной причине;</w:t>
            </w:r>
          </w:p>
          <w:p w:rsidR="00113B3B" w:rsidRPr="00113B3B" w:rsidRDefault="002352C7" w:rsidP="00EA1EB9">
            <w:pPr>
              <w:spacing w:after="0" w:line="240" w:lineRule="auto"/>
              <w:ind w:firstLine="179"/>
              <w:rPr>
                <w:rFonts w:ascii="Times New Roman" w:hAnsi="Times New Roman" w:cs="Times New Roman"/>
                <w:sz w:val="28"/>
                <w:szCs w:val="28"/>
              </w:rPr>
            </w:pPr>
            <w:r w:rsidRPr="00113B3B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>Проблемные темы:</w:t>
            </w:r>
            <w:r w:rsidR="00113B3B">
              <w:t xml:space="preserve"> </w:t>
            </w:r>
          </w:p>
          <w:p w:rsidR="00113B3B" w:rsidRPr="00113B3B" w:rsidRDefault="00113B3B" w:rsidP="00EA1EB9">
            <w:pPr>
              <w:pStyle w:val="af"/>
              <w:numPr>
                <w:ilvl w:val="0"/>
                <w:numId w:val="15"/>
              </w:numPr>
              <w:spacing w:after="0" w:line="240" w:lineRule="auto"/>
              <w:ind w:right="573" w:firstLine="18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113B3B">
              <w:rPr>
                <w:rFonts w:ascii="Times New Roman" w:hAnsi="Times New Roman" w:cs="Times New Roman"/>
                <w:sz w:val="28"/>
                <w:szCs w:val="28"/>
              </w:rPr>
              <w:t xml:space="preserve">Сжатое изложение. Ученики 9 классов в большинстве своем понимают основную мысль исходного текста, верно ее отражают в изложении, но при передаче содержания текста допускают неточности, искажающие содержание исходного текста. Были работы, где ученики подменили сжатие текста простым подробным пересказом. Они стремились изложить весь </w:t>
            </w:r>
            <w:r w:rsidRPr="00113B3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текст, который запомнили, пытаясь демонстрировать репродуктивные умения  в работе с текстом, т.е. стремились к его подробному пересказу, в то время, как показателем продуктивной деятельности является способность к информационной обработке текста. Типичные ошибки при написании изложения:</w:t>
            </w:r>
          </w:p>
          <w:p w:rsidR="00113B3B" w:rsidRPr="00113B3B" w:rsidRDefault="00113B3B" w:rsidP="00EA1EB9">
            <w:pPr>
              <w:spacing w:after="0" w:line="240" w:lineRule="auto"/>
              <w:ind w:left="360" w:right="573"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113B3B">
              <w:rPr>
                <w:rFonts w:ascii="Times New Roman" w:hAnsi="Times New Roman" w:cs="Times New Roman"/>
                <w:sz w:val="28"/>
                <w:szCs w:val="28"/>
              </w:rPr>
              <w:t xml:space="preserve">  -  пропуск одной или нескольких микротем,</w:t>
            </w:r>
          </w:p>
          <w:p w:rsidR="00113B3B" w:rsidRPr="00113B3B" w:rsidRDefault="00113B3B" w:rsidP="00EA1EB9">
            <w:pPr>
              <w:spacing w:after="0" w:line="240" w:lineRule="auto"/>
              <w:ind w:left="360"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113B3B">
              <w:rPr>
                <w:rFonts w:ascii="Times New Roman" w:hAnsi="Times New Roman" w:cs="Times New Roman"/>
                <w:sz w:val="28"/>
                <w:szCs w:val="28"/>
              </w:rPr>
              <w:t xml:space="preserve">  -  подмена сжатого изложения полным,</w:t>
            </w:r>
          </w:p>
          <w:p w:rsidR="00113B3B" w:rsidRPr="00113B3B" w:rsidRDefault="00113B3B" w:rsidP="00EA1EB9">
            <w:pPr>
              <w:spacing w:after="0" w:line="240" w:lineRule="auto"/>
              <w:ind w:left="360"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113B3B">
              <w:rPr>
                <w:rFonts w:ascii="Times New Roman" w:hAnsi="Times New Roman" w:cs="Times New Roman"/>
                <w:sz w:val="28"/>
                <w:szCs w:val="28"/>
              </w:rPr>
              <w:t xml:space="preserve">  -  ошибки в использовании языковых средств,</w:t>
            </w:r>
          </w:p>
          <w:p w:rsidR="00113B3B" w:rsidRPr="00113B3B" w:rsidRDefault="00113B3B" w:rsidP="00EA1EB9">
            <w:pPr>
              <w:spacing w:after="0" w:line="240" w:lineRule="auto"/>
              <w:ind w:left="360"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113B3B">
              <w:rPr>
                <w:rFonts w:ascii="Times New Roman" w:hAnsi="Times New Roman" w:cs="Times New Roman"/>
                <w:sz w:val="28"/>
                <w:szCs w:val="28"/>
              </w:rPr>
              <w:t xml:space="preserve">  -  однообразие грамматического строя речи и однотипность синтаксических</w:t>
            </w:r>
          </w:p>
          <w:p w:rsidR="00113B3B" w:rsidRPr="00113B3B" w:rsidRDefault="00113B3B" w:rsidP="00EA1EB9">
            <w:pPr>
              <w:spacing w:after="0" w:line="240" w:lineRule="auto"/>
              <w:ind w:left="360" w:firstLine="181"/>
              <w:rPr>
                <w:rFonts w:ascii="Times New Roman" w:hAnsi="Times New Roman" w:cs="Times New Roman"/>
                <w:sz w:val="28"/>
                <w:szCs w:val="28"/>
              </w:rPr>
            </w:pPr>
            <w:r w:rsidRPr="00113B3B">
              <w:rPr>
                <w:rFonts w:ascii="Times New Roman" w:hAnsi="Times New Roman" w:cs="Times New Roman"/>
                <w:sz w:val="28"/>
                <w:szCs w:val="28"/>
              </w:rPr>
              <w:t xml:space="preserve">     конструкций.</w:t>
            </w:r>
          </w:p>
          <w:p w:rsidR="00704173" w:rsidRDefault="00113B3B" w:rsidP="00EA1EB9">
            <w:pPr>
              <w:pStyle w:val="af"/>
              <w:spacing w:after="0" w:line="240" w:lineRule="auto"/>
              <w:ind w:right="1837" w:firstLine="181"/>
              <w:contextualSpacing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113B3B">
              <w:rPr>
                <w:rFonts w:ascii="Times New Roman" w:hAnsi="Times New Roman" w:cs="Times New Roman"/>
                <w:sz w:val="28"/>
                <w:szCs w:val="28"/>
              </w:rPr>
              <w:t>В заданиях А и В наибольшее количество ошибок на синтаксис осложненного предложения, грамматическую основу предложения, обособление, пунктуацию в сложноподчиненном или сложносочиненном предложении.</w:t>
            </w:r>
          </w:p>
          <w:p w:rsidR="000C7C03" w:rsidRPr="000C7C03" w:rsidRDefault="000C7C03" w:rsidP="00EA1EB9">
            <w:pPr>
              <w:spacing w:after="0" w:line="240" w:lineRule="auto"/>
              <w:ind w:left="284" w:right="2121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0C7C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Рекомендации дл</w:t>
            </w: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я учителя</w:t>
            </w:r>
            <w:r w:rsidRPr="000C7C0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</w:t>
            </w:r>
          </w:p>
          <w:p w:rsidR="000C7C03" w:rsidRPr="000C7C03" w:rsidRDefault="000C7C03" w:rsidP="00EA1EB9">
            <w:pPr>
              <w:spacing w:after="0" w:line="240" w:lineRule="auto"/>
              <w:ind w:left="284" w:right="21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C03">
              <w:rPr>
                <w:rFonts w:ascii="Times New Roman" w:hAnsi="Times New Roman" w:cs="Times New Roman"/>
                <w:sz w:val="28"/>
                <w:szCs w:val="28"/>
              </w:rPr>
              <w:t>1. – проводить на уроках русского языка систематическую работу с текстами различных стилей (научно-популярного, публицистического, официально-делового и т. д.);</w:t>
            </w:r>
          </w:p>
          <w:p w:rsidR="000C7C03" w:rsidRPr="000C7C03" w:rsidRDefault="000C7C03" w:rsidP="00EA1EB9">
            <w:pPr>
              <w:spacing w:after="0" w:line="240" w:lineRule="auto"/>
              <w:ind w:left="284" w:right="21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C03">
              <w:rPr>
                <w:rFonts w:ascii="Times New Roman" w:hAnsi="Times New Roman" w:cs="Times New Roman"/>
                <w:sz w:val="28"/>
                <w:szCs w:val="28"/>
              </w:rPr>
              <w:t>– учить понимать, анализировать, интерпретировать текст в знакомой и незнакомой познавательных ситуациях;</w:t>
            </w:r>
          </w:p>
          <w:p w:rsidR="000C7C03" w:rsidRPr="000C7C03" w:rsidRDefault="000C7C03" w:rsidP="00EA1EB9">
            <w:pPr>
              <w:spacing w:after="0" w:line="240" w:lineRule="auto"/>
              <w:ind w:left="284" w:right="2121"/>
              <w:jc w:val="both"/>
              <w:rPr>
                <w:rFonts w:ascii="Times New Roman" w:hAnsi="Times New Roman" w:cs="Times New Roman"/>
                <w:spacing w:val="-4"/>
                <w:sz w:val="28"/>
                <w:szCs w:val="28"/>
              </w:rPr>
            </w:pPr>
            <w:r w:rsidRPr="000C7C03">
              <w:rPr>
                <w:rFonts w:ascii="Times New Roman" w:hAnsi="Times New Roman" w:cs="Times New Roman"/>
                <w:spacing w:val="-4"/>
                <w:sz w:val="28"/>
                <w:szCs w:val="28"/>
              </w:rPr>
              <w:t xml:space="preserve">– формировать умение рассуждать на предложенную тему с обязательным приведением примеров-аргументов из текста, с указанием номеров предложений или цитированием; </w:t>
            </w:r>
          </w:p>
          <w:p w:rsidR="000C7C03" w:rsidRPr="000C7C03" w:rsidRDefault="000C7C03" w:rsidP="00EA1EB9">
            <w:pPr>
              <w:spacing w:after="0" w:line="240" w:lineRule="auto"/>
              <w:ind w:left="284" w:right="21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C03">
              <w:rPr>
                <w:rFonts w:ascii="Times New Roman" w:hAnsi="Times New Roman" w:cs="Times New Roman"/>
                <w:sz w:val="28"/>
                <w:szCs w:val="28"/>
              </w:rPr>
              <w:t>– обучать написанию сочинения-рассуждения С2.2 в соответствии с критериями оценивания ГИА;</w:t>
            </w:r>
          </w:p>
          <w:p w:rsidR="000C7C03" w:rsidRPr="000C7C03" w:rsidRDefault="000C7C03" w:rsidP="00EA1EB9">
            <w:pPr>
              <w:spacing w:after="0" w:line="240" w:lineRule="auto"/>
              <w:ind w:left="284" w:right="21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C03">
              <w:rPr>
                <w:rFonts w:ascii="Times New Roman" w:hAnsi="Times New Roman" w:cs="Times New Roman"/>
                <w:sz w:val="28"/>
                <w:szCs w:val="28"/>
              </w:rPr>
              <w:t>– при подготовке к сочинению С2.1 большое внимание уделять не только пунктуации, но и другим разделам языкознания, формировать навык точной формулировки функций языковых явлений;</w:t>
            </w:r>
          </w:p>
          <w:p w:rsidR="000C7C03" w:rsidRPr="000C7C03" w:rsidRDefault="000C7C03" w:rsidP="00EA1EB9">
            <w:pPr>
              <w:spacing w:after="0" w:line="240" w:lineRule="auto"/>
              <w:ind w:left="284" w:right="21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C03">
              <w:rPr>
                <w:rFonts w:ascii="Times New Roman" w:hAnsi="Times New Roman" w:cs="Times New Roman"/>
                <w:sz w:val="28"/>
                <w:szCs w:val="28"/>
              </w:rPr>
              <w:t xml:space="preserve">– учить школьников правильно применять различные приемы сжатия текста; </w:t>
            </w:r>
          </w:p>
          <w:p w:rsidR="000C7C03" w:rsidRPr="000C7C03" w:rsidRDefault="000C7C03" w:rsidP="00EA1EB9">
            <w:pPr>
              <w:spacing w:after="0" w:line="240" w:lineRule="auto"/>
              <w:ind w:left="284" w:right="21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C03">
              <w:rPr>
                <w:rFonts w:ascii="Times New Roman" w:hAnsi="Times New Roman" w:cs="Times New Roman"/>
                <w:sz w:val="28"/>
                <w:szCs w:val="28"/>
              </w:rPr>
              <w:t>– усилить работу по изучению синтаксиса и пунктуации;</w:t>
            </w:r>
          </w:p>
          <w:p w:rsidR="000C7C03" w:rsidRPr="000C7C03" w:rsidRDefault="000C7C03" w:rsidP="00EA1EB9">
            <w:pPr>
              <w:spacing w:after="0" w:line="240" w:lineRule="auto"/>
              <w:ind w:left="284" w:right="21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C03">
              <w:rPr>
                <w:rFonts w:ascii="Times New Roman" w:hAnsi="Times New Roman" w:cs="Times New Roman"/>
                <w:sz w:val="28"/>
                <w:szCs w:val="28"/>
              </w:rPr>
              <w:t>– совершенствовать навык перевода прямой речи в косвенную;</w:t>
            </w:r>
          </w:p>
          <w:p w:rsidR="000C7C03" w:rsidRPr="000C7C03" w:rsidRDefault="000C7C03" w:rsidP="00EA1EB9">
            <w:pPr>
              <w:spacing w:after="0" w:line="240" w:lineRule="auto"/>
              <w:ind w:left="284" w:right="21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C03">
              <w:rPr>
                <w:rFonts w:ascii="Times New Roman" w:hAnsi="Times New Roman" w:cs="Times New Roman"/>
                <w:sz w:val="28"/>
                <w:szCs w:val="28"/>
              </w:rPr>
              <w:t>– усилить работу по систематизации и обобщению орфографических навыков на уроках русского языка;</w:t>
            </w:r>
          </w:p>
          <w:p w:rsidR="000C7C03" w:rsidRPr="000C7C03" w:rsidRDefault="000C7C03" w:rsidP="00EA1EB9">
            <w:pPr>
              <w:spacing w:after="0" w:line="240" w:lineRule="auto"/>
              <w:ind w:left="284" w:right="21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C03">
              <w:rPr>
                <w:rFonts w:ascii="Times New Roman" w:hAnsi="Times New Roman" w:cs="Times New Roman"/>
                <w:sz w:val="28"/>
                <w:szCs w:val="28"/>
              </w:rPr>
              <w:t>– систематически проводить работу с учащимися над пополнением словарного запаса школьников;</w:t>
            </w:r>
          </w:p>
          <w:p w:rsidR="000C7C03" w:rsidRPr="000C7C03" w:rsidRDefault="000C7C03" w:rsidP="00EA1EB9">
            <w:pPr>
              <w:spacing w:after="0" w:line="240" w:lineRule="auto"/>
              <w:ind w:left="284" w:right="21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C03">
              <w:rPr>
                <w:rFonts w:ascii="Times New Roman" w:hAnsi="Times New Roman" w:cs="Times New Roman"/>
                <w:sz w:val="28"/>
                <w:szCs w:val="28"/>
              </w:rPr>
              <w:t>– систематически использовать на уроках гуманитарных дисциплин работу со справочной и лингвистической литературой;</w:t>
            </w:r>
          </w:p>
          <w:p w:rsidR="000C7C03" w:rsidRPr="000C7C03" w:rsidRDefault="000C7C03" w:rsidP="00EA1EB9">
            <w:pPr>
              <w:spacing w:after="0" w:line="240" w:lineRule="auto"/>
              <w:ind w:left="284" w:right="21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C03">
              <w:rPr>
                <w:rFonts w:ascii="Times New Roman" w:hAnsi="Times New Roman" w:cs="Times New Roman"/>
                <w:sz w:val="28"/>
                <w:szCs w:val="28"/>
              </w:rPr>
              <w:t>– в качестве промежуточного, итогового контроля чаще использовать разнообразные тестовые задания, аналогичные экзаменационным;</w:t>
            </w:r>
          </w:p>
          <w:p w:rsidR="000C7C03" w:rsidRPr="000C7C03" w:rsidRDefault="000C7C03" w:rsidP="00EA1EB9">
            <w:pPr>
              <w:spacing w:after="0" w:line="240" w:lineRule="auto"/>
              <w:ind w:left="284" w:right="21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C03">
              <w:rPr>
                <w:rFonts w:ascii="Times New Roman" w:hAnsi="Times New Roman" w:cs="Times New Roman"/>
                <w:sz w:val="28"/>
                <w:szCs w:val="28"/>
              </w:rPr>
              <w:t>– большое внимание уделять аккуратному и разборчивому написанию, отчетливой постановке знаков препинания, правильности заполнения бланков и ответов на задания;</w:t>
            </w:r>
          </w:p>
          <w:p w:rsidR="000C7C03" w:rsidRPr="000C7C03" w:rsidRDefault="000C7C03" w:rsidP="00EA1EB9">
            <w:pPr>
              <w:spacing w:after="0" w:line="240" w:lineRule="auto"/>
              <w:ind w:left="284" w:right="2121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7C03">
              <w:rPr>
                <w:rFonts w:ascii="Times New Roman" w:hAnsi="Times New Roman" w:cs="Times New Roman"/>
                <w:sz w:val="28"/>
                <w:szCs w:val="28"/>
              </w:rPr>
              <w:t>– довести до сведения учащихся особенности экзаменационной работы и критерии ее оценивания.</w:t>
            </w:r>
          </w:p>
          <w:p w:rsidR="000C7C03" w:rsidRPr="000C7C03" w:rsidRDefault="000C7C03" w:rsidP="00EA1EB9">
            <w:pPr>
              <w:spacing w:after="0" w:line="240" w:lineRule="auto"/>
              <w:ind w:left="284" w:right="2121" w:firstLine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C7C03">
              <w:rPr>
                <w:rFonts w:ascii="Times New Roman" w:hAnsi="Times New Roman" w:cs="Times New Roman"/>
                <w:sz w:val="28"/>
                <w:szCs w:val="28"/>
              </w:rPr>
              <w:t xml:space="preserve">Для подготовки к экзамену можно использовать демонстрационные версии экзаменационных работ и другие материалы, подготовленные Федеральным институтом педагогических измерений. </w:t>
            </w:r>
          </w:p>
          <w:p w:rsidR="000C7C03" w:rsidRDefault="000C7C03" w:rsidP="00EA1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A90865" w:rsidRPr="00704173" w:rsidRDefault="00704173" w:rsidP="00EA1EB9">
            <w:pPr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113B3B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Математика</w:t>
            </w:r>
          </w:p>
          <w:p w:rsidR="002352C7" w:rsidRPr="002352C7" w:rsidRDefault="002352C7" w:rsidP="00EA1EB9">
            <w:pPr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Результаты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промежуточного контроля </w:t>
            </w: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представлены в таблице:</w:t>
            </w:r>
          </w:p>
          <w:tbl>
            <w:tblPr>
              <w:tblW w:w="93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001"/>
              <w:gridCol w:w="2187"/>
              <w:gridCol w:w="1982"/>
              <w:gridCol w:w="1970"/>
              <w:gridCol w:w="2252"/>
            </w:tblGrid>
            <w:tr w:rsidR="002352C7" w:rsidRPr="002352C7" w:rsidTr="002352C7">
              <w:tc>
                <w:tcPr>
                  <w:tcW w:w="95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352C7" w:rsidRPr="002352C7" w:rsidRDefault="002C4DEA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 xml:space="preserve">В </w:t>
                  </w:r>
                  <w:r w:rsidR="002352C7" w:rsidRPr="002352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843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</w:tr>
            <w:tr w:rsidR="002352C7" w:rsidRPr="002352C7" w:rsidTr="002352C7">
              <w:tc>
                <w:tcPr>
                  <w:tcW w:w="9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ниже минимального 0(до 7 баллов оценка «2»)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удовлетворительный уровень</w:t>
                  </w:r>
                </w:p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(8-14 первичных баллов)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хороший уровень</w:t>
                  </w:r>
                </w:p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(15-21 первичных баллов)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отличный уровень</w:t>
                  </w:r>
                </w:p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(22-32 первичных баллов)</w:t>
                  </w:r>
                </w:p>
              </w:tc>
            </w:tr>
            <w:tr w:rsidR="002352C7" w:rsidRPr="002352C7" w:rsidTr="002352C7">
              <w:tc>
                <w:tcPr>
                  <w:tcW w:w="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9А</w:t>
                  </w:r>
                </w:p>
              </w:tc>
              <w:tc>
                <w:tcPr>
                  <w:tcW w:w="2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8B219B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="00697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r w:rsidR="00697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352C7" w:rsidRPr="002352C7" w:rsidRDefault="006527CC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  <w:r w:rsidR="00697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="008B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  <w:r w:rsidR="00697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352C7" w:rsidRPr="002352C7" w:rsidRDefault="006527CC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  <w:r w:rsidR="008B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(0)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2352C7" w:rsidRPr="002352C7" w:rsidTr="002352C7">
              <w:tc>
                <w:tcPr>
                  <w:tcW w:w="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9Б</w:t>
                  </w:r>
                </w:p>
              </w:tc>
              <w:tc>
                <w:tcPr>
                  <w:tcW w:w="2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8B219B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  <w:r w:rsidR="009F58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  <w:r w:rsidR="009F58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7111A0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  <w:r w:rsidR="009F58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="002352C7"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r w:rsidR="009F583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8B219B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1(0)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2352C7" w:rsidRPr="002352C7" w:rsidTr="002352C7">
              <w:tc>
                <w:tcPr>
                  <w:tcW w:w="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9В</w:t>
                  </w:r>
                </w:p>
              </w:tc>
              <w:tc>
                <w:tcPr>
                  <w:tcW w:w="2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7D73C4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7(</w:t>
                  </w:r>
                  <w:r w:rsidR="008B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7111A0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  <w:r w:rsidR="002352C7"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 w:rsidR="007D73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="008B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  <w:r w:rsidR="007D73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7111A0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3(</w:t>
                  </w:r>
                  <w:r w:rsidR="002352C7"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2352C7" w:rsidRPr="002352C7" w:rsidTr="002352C7">
              <w:tc>
                <w:tcPr>
                  <w:tcW w:w="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2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8B219B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8(</w:t>
                  </w:r>
                  <w:r w:rsidR="007D73C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28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6527CC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43</w:t>
                  </w:r>
                  <w:r w:rsidR="008B219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(</w:t>
                  </w:r>
                  <w:r w:rsidR="007D73C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29</w:t>
                  </w:r>
                  <w:r w:rsidR="008B219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6527CC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13</w:t>
                  </w:r>
                  <w:r w:rsidR="008B219B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(0)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2C4DEA" w:rsidRPr="008B219B" w:rsidRDefault="002C4DEA" w:rsidP="00EA1EB9">
            <w:pPr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2C4DEA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>В скобках показаны результаты пробного ОГЭ</w:t>
            </w:r>
            <w:r w:rsidR="007111A0"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  <w:t xml:space="preserve"> декабрь</w:t>
            </w:r>
          </w:p>
          <w:p w:rsidR="002352C7" w:rsidRPr="002352C7" w:rsidRDefault="002352C7" w:rsidP="00EA1EB9">
            <w:pPr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Средний балл </w:t>
            </w:r>
            <w:r w:rsidR="002E592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промежуточного контроля </w:t>
            </w: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математике составляет 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970"/>
              <w:gridCol w:w="2835"/>
              <w:gridCol w:w="2693"/>
              <w:gridCol w:w="2552"/>
            </w:tblGrid>
            <w:tr w:rsidR="002352C7" w:rsidRPr="002352C7" w:rsidTr="002352C7">
              <w:trPr>
                <w:jc w:val="center"/>
              </w:trPr>
              <w:tc>
                <w:tcPr>
                  <w:tcW w:w="12050" w:type="dxa"/>
                  <w:gridSpan w:val="4"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математика</w:t>
                  </w:r>
                </w:p>
              </w:tc>
            </w:tr>
            <w:tr w:rsidR="002352C7" w:rsidRPr="002352C7" w:rsidTr="002352C7">
              <w:trPr>
                <w:jc w:val="center"/>
              </w:trPr>
              <w:tc>
                <w:tcPr>
                  <w:tcW w:w="3970" w:type="dxa"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tabs>
                      <w:tab w:val="left" w:pos="851"/>
                    </w:tabs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9А</w:t>
                  </w:r>
                </w:p>
              </w:tc>
              <w:tc>
                <w:tcPr>
                  <w:tcW w:w="2835" w:type="dxa"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9Б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9В</w:t>
                  </w: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общий</w:t>
                  </w:r>
                </w:p>
              </w:tc>
            </w:tr>
            <w:tr w:rsidR="002352C7" w:rsidRPr="002352C7" w:rsidTr="002352C7">
              <w:trPr>
                <w:jc w:val="center"/>
              </w:trPr>
              <w:tc>
                <w:tcPr>
                  <w:tcW w:w="3970" w:type="dxa"/>
                </w:tcPr>
                <w:p w:rsidR="002352C7" w:rsidRPr="002352C7" w:rsidRDefault="004374EA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</w:t>
                  </w:r>
                  <w:r w:rsidR="007111A0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(10</w:t>
                  </w:r>
                  <w:r w:rsidR="00697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835" w:type="dxa"/>
                </w:tcPr>
                <w:p w:rsidR="002352C7" w:rsidRPr="002352C7" w:rsidRDefault="004374EA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  <w:r w:rsidR="00697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="002352C7"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 w:rsidR="00697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2352C7" w:rsidRPr="002352C7" w:rsidRDefault="004374EA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  <w:r w:rsidR="00697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="008B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  <w:r w:rsidR="0069742A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</w:tcPr>
                <w:p w:rsidR="002352C7" w:rsidRPr="002352C7" w:rsidRDefault="006527CC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  <w:r w:rsidR="007D73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="008B219B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  <w:r w:rsidR="007D73C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</w:tbl>
          <w:p w:rsidR="002352C7" w:rsidRPr="002352C7" w:rsidRDefault="002352C7" w:rsidP="00EA1EB9">
            <w:pPr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352C7" w:rsidRPr="002352C7" w:rsidRDefault="002352C7" w:rsidP="00EA1EB9">
            <w:pPr>
              <w:spacing w:after="0" w:line="240" w:lineRule="auto"/>
              <w:ind w:right="2121" w:firstLine="1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="004374E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иже минимального уровня набрал 8 учащийся 9 -х классов (13</w:t>
            </w:r>
            <w:r w:rsidR="0069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%</w:t>
            </w: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от общ</w:t>
            </w:r>
            <w:r w:rsidR="006974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его количества):</w:t>
            </w: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Ка</w:t>
            </w:r>
            <w:r w:rsidR="00652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таева М.(9-Б)</w:t>
            </w:r>
            <w:r w:rsidR="007D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="00652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Асхабов А.(</w:t>
            </w:r>
            <w:r w:rsidR="007D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652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–</w:t>
            </w:r>
            <w:r w:rsidR="007D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</w:t>
            </w:r>
            <w:r w:rsidR="00652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).Ахмадова И.</w:t>
            </w:r>
            <w:r w:rsidR="007D73C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</w:t>
            </w:r>
            <w:r w:rsidR="00652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9-В),Дагиев И.(9-В), Джангириев А.(9-В), Хакимов М.(9-В), Хатуев А.(9-В), Чулигова А.(9-В).</w:t>
            </w:r>
            <w:r w:rsidR="00FB6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Максимальное количество бал</w:t>
            </w:r>
            <w:r w:rsidR="00FB6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лов</w:t>
            </w:r>
            <w:r w:rsidR="006527CC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16 набрали</w:t>
            </w:r>
            <w:r w:rsidR="00FB61A4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A415C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 учащихся(5%). Двое учащихся (3</w:t>
            </w:r>
            <w:r w:rsidR="007F2D9A"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 отсутствовали- на экзамене по уважительной причине.</w:t>
            </w:r>
          </w:p>
          <w:p w:rsidR="002352C7" w:rsidRDefault="002352C7" w:rsidP="00EA1EB9">
            <w:pPr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52C7" w:rsidRPr="002352C7" w:rsidRDefault="002352C7" w:rsidP="00EA1EB9">
            <w:pPr>
              <w:tabs>
                <w:tab w:val="left" w:pos="1459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пробного ОГЭ по математике составляет:</w:t>
            </w:r>
          </w:p>
          <w:tbl>
            <w:tblPr>
              <w:tblW w:w="12529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913"/>
              <w:gridCol w:w="761"/>
              <w:gridCol w:w="761"/>
              <w:gridCol w:w="970"/>
              <w:gridCol w:w="761"/>
              <w:gridCol w:w="761"/>
              <w:gridCol w:w="1083"/>
              <w:gridCol w:w="802"/>
              <w:gridCol w:w="1019"/>
              <w:gridCol w:w="531"/>
              <w:gridCol w:w="531"/>
              <w:gridCol w:w="1148"/>
              <w:gridCol w:w="535"/>
              <w:gridCol w:w="891"/>
              <w:gridCol w:w="531"/>
              <w:gridCol w:w="531"/>
            </w:tblGrid>
            <w:tr w:rsidR="00CC78C5" w:rsidRPr="002352C7" w:rsidTr="00E16FFC">
              <w:trPr>
                <w:trHeight w:val="424"/>
              </w:trPr>
              <w:tc>
                <w:tcPr>
                  <w:tcW w:w="0" w:type="auto"/>
                  <w:vMerge w:val="restart"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left="-96" w:firstLine="17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0" w:type="auto"/>
                  <w:gridSpan w:val="5"/>
                  <w:tcBorders>
                    <w:bottom w:val="single" w:sz="4" w:space="0" w:color="auto"/>
                  </w:tcBorders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обучающихся вып.работу</w:t>
                  </w:r>
                </w:p>
              </w:tc>
              <w:tc>
                <w:tcPr>
                  <w:tcW w:w="0" w:type="auto"/>
                  <w:gridSpan w:val="5"/>
                  <w:tcBorders>
                    <w:bottom w:val="single" w:sz="4" w:space="0" w:color="auto"/>
                  </w:tcBorders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успеваемость</w:t>
                  </w:r>
                </w:p>
              </w:tc>
              <w:tc>
                <w:tcPr>
                  <w:tcW w:w="0" w:type="auto"/>
                  <w:gridSpan w:val="5"/>
                  <w:tcBorders>
                    <w:bottom w:val="single" w:sz="4" w:space="0" w:color="auto"/>
                  </w:tcBorders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качество</w:t>
                  </w:r>
                </w:p>
              </w:tc>
            </w:tr>
            <w:tr w:rsidR="00E16FFC" w:rsidRPr="002352C7" w:rsidTr="00E16FFC">
              <w:trPr>
                <w:cantSplit/>
                <w:trHeight w:val="1344"/>
              </w:trPr>
              <w:tc>
                <w:tcPr>
                  <w:tcW w:w="0" w:type="auto"/>
                  <w:vMerge/>
                </w:tcPr>
                <w:p w:rsidR="000C7C03" w:rsidRPr="002352C7" w:rsidRDefault="000C7C03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single" w:sz="4" w:space="0" w:color="auto"/>
                    <w:right w:val="single" w:sz="4" w:space="0" w:color="auto"/>
                  </w:tcBorders>
                  <w:textDirection w:val="btLr"/>
                </w:tcPr>
                <w:p w:rsidR="000C7C03" w:rsidRPr="002352C7" w:rsidRDefault="000C7C03" w:rsidP="00EA1EB9">
                  <w:pPr>
                    <w:framePr w:hSpace="180" w:wrap="around" w:vAnchor="text" w:hAnchor="margin" w:x="-709" w:y="180"/>
                    <w:spacing w:after="0" w:line="240" w:lineRule="auto"/>
                    <w:ind w:right="113" w:hanging="8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0C7C03" w:rsidRPr="002352C7" w:rsidRDefault="000C7C03" w:rsidP="00EA1EB9">
                  <w:pPr>
                    <w:framePr w:hSpace="180" w:wrap="around" w:vAnchor="text" w:hAnchor="margin" w:x="-709" w:y="180"/>
                    <w:spacing w:after="0" w:line="240" w:lineRule="auto"/>
                    <w:ind w:right="113" w:hanging="8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0C7C03" w:rsidRPr="002352C7" w:rsidRDefault="000C7C03" w:rsidP="00EA1EB9">
                  <w:pPr>
                    <w:framePr w:hSpace="180" w:wrap="around" w:vAnchor="text" w:hAnchor="margin" w:x="-709" w:y="180"/>
                    <w:spacing w:after="0" w:line="240" w:lineRule="auto"/>
                    <w:ind w:right="113"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0C7C03" w:rsidRPr="002352C7" w:rsidRDefault="000C7C03" w:rsidP="00EA1EB9">
                  <w:pPr>
                    <w:framePr w:hSpace="180" w:wrap="around" w:vAnchor="text" w:hAnchor="margin" w:x="-709" w:y="180"/>
                    <w:spacing w:after="0" w:line="240" w:lineRule="auto"/>
                    <w:ind w:right="113"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</w:tcBorders>
                  <w:textDirection w:val="btLr"/>
                </w:tcPr>
                <w:p w:rsidR="000C7C03" w:rsidRPr="002352C7" w:rsidRDefault="000C7C03" w:rsidP="00EA1EB9">
                  <w:pPr>
                    <w:framePr w:hSpace="180" w:wrap="around" w:vAnchor="text" w:hAnchor="margin" w:x="-709" w:y="180"/>
                    <w:spacing w:after="0" w:line="240" w:lineRule="auto"/>
                    <w:ind w:right="113"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right w:val="single" w:sz="4" w:space="0" w:color="auto"/>
                  </w:tcBorders>
                  <w:textDirection w:val="btLr"/>
                </w:tcPr>
                <w:p w:rsidR="000C7C03" w:rsidRPr="002352C7" w:rsidRDefault="000C7C03" w:rsidP="00EA1EB9">
                  <w:pPr>
                    <w:framePr w:hSpace="180" w:wrap="around" w:vAnchor="text" w:hAnchor="margin" w:x="-709" w:y="180"/>
                    <w:spacing w:after="0" w:line="240" w:lineRule="auto"/>
                    <w:ind w:right="113"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0C7C03" w:rsidRPr="002352C7" w:rsidRDefault="000C7C03" w:rsidP="00EA1EB9">
                  <w:pPr>
                    <w:framePr w:hSpace="180" w:wrap="around" w:vAnchor="text" w:hAnchor="margin" w:x="-709" w:y="180"/>
                    <w:spacing w:after="0" w:line="240" w:lineRule="auto"/>
                    <w:ind w:right="113" w:hanging="20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0C7C03" w:rsidRPr="002352C7" w:rsidRDefault="000C7C03" w:rsidP="00EA1EB9">
                  <w:pPr>
                    <w:framePr w:hSpace="180" w:wrap="around" w:vAnchor="text" w:hAnchor="margin" w:x="-709" w:y="180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0C7C03" w:rsidRPr="002352C7" w:rsidRDefault="000C7C03" w:rsidP="00EA1EB9">
                  <w:pPr>
                    <w:framePr w:hSpace="180" w:wrap="around" w:vAnchor="text" w:hAnchor="margin" w:x="-709" w:y="180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</w:tcBorders>
                  <w:textDirection w:val="btLr"/>
                </w:tcPr>
                <w:p w:rsidR="000C7C03" w:rsidRPr="002352C7" w:rsidRDefault="000C7C03" w:rsidP="00EA1EB9">
                  <w:pPr>
                    <w:framePr w:hSpace="180" w:wrap="around" w:vAnchor="text" w:hAnchor="margin" w:x="-709" w:y="180"/>
                    <w:spacing w:after="0" w:line="240" w:lineRule="auto"/>
                    <w:ind w:right="113"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right w:val="single" w:sz="4" w:space="0" w:color="auto"/>
                  </w:tcBorders>
                  <w:textDirection w:val="btLr"/>
                </w:tcPr>
                <w:p w:rsidR="000C7C03" w:rsidRPr="002352C7" w:rsidRDefault="000C7C03" w:rsidP="00EA1EB9">
                  <w:pPr>
                    <w:framePr w:hSpace="180" w:wrap="around" w:vAnchor="text" w:hAnchor="margin" w:x="-709" w:y="180"/>
                    <w:spacing w:after="0" w:line="240" w:lineRule="auto"/>
                    <w:ind w:right="113" w:hanging="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0C7C03" w:rsidRPr="002352C7" w:rsidRDefault="000C7C03" w:rsidP="00EA1EB9">
                  <w:pPr>
                    <w:framePr w:hSpace="180" w:wrap="around" w:vAnchor="text" w:hAnchor="margin" w:x="-709" w:y="180"/>
                    <w:spacing w:after="0" w:line="240" w:lineRule="auto"/>
                    <w:ind w:right="-318" w:hanging="27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0C7C03" w:rsidRPr="002352C7" w:rsidRDefault="00CC78C5" w:rsidP="00EA1EB9">
                  <w:pPr>
                    <w:framePr w:hSpace="180" w:wrap="around" w:vAnchor="text" w:hAnchor="margin" w:x="-709" w:y="180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0C7C03" w:rsidRPr="002352C7" w:rsidRDefault="000C7C03" w:rsidP="00EA1EB9">
                  <w:pPr>
                    <w:framePr w:hSpace="180" w:wrap="around" w:vAnchor="text" w:hAnchor="margin" w:x="-709" w:y="180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0" w:type="auto"/>
                  <w:tcBorders>
                    <w:top w:val="single" w:sz="4" w:space="0" w:color="auto"/>
                    <w:left w:val="single" w:sz="4" w:space="0" w:color="auto"/>
                  </w:tcBorders>
                  <w:textDirection w:val="btLr"/>
                </w:tcPr>
                <w:p w:rsidR="000C7C03" w:rsidRPr="002352C7" w:rsidRDefault="000C7C03" w:rsidP="00EA1EB9">
                  <w:pPr>
                    <w:framePr w:hSpace="180" w:wrap="around" w:vAnchor="text" w:hAnchor="margin" w:x="-709" w:y="180"/>
                    <w:spacing w:after="0" w:line="240" w:lineRule="auto"/>
                    <w:ind w:right="113"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</w:tr>
            <w:tr w:rsidR="00E16FFC" w:rsidRPr="002352C7" w:rsidTr="00E16FFC">
              <w:trPr>
                <w:trHeight w:val="333"/>
              </w:trPr>
              <w:tc>
                <w:tcPr>
                  <w:tcW w:w="0" w:type="auto"/>
                </w:tcPr>
                <w:p w:rsidR="000C7C03" w:rsidRPr="002352C7" w:rsidRDefault="000C7C03" w:rsidP="00EA1EB9">
                  <w:pPr>
                    <w:framePr w:hSpace="180" w:wrap="around" w:vAnchor="text" w:hAnchor="margin" w:x="-709" w:y="180"/>
                    <w:spacing w:after="0" w:line="240" w:lineRule="auto"/>
                    <w:ind w:left="-45" w:firstLine="17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9А</w:t>
                  </w: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0C7C03" w:rsidRPr="002352C7" w:rsidRDefault="000C7C03" w:rsidP="00EA1EB9">
                  <w:pPr>
                    <w:framePr w:hSpace="180" w:wrap="around" w:vAnchor="text" w:hAnchor="margin" w:x="-709" w:y="180"/>
                    <w:spacing w:after="0" w:line="240" w:lineRule="auto"/>
                    <w:ind w:hanging="8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7C03" w:rsidRPr="002352C7" w:rsidRDefault="000C7C03" w:rsidP="00EA1EB9">
                  <w:pPr>
                    <w:framePr w:hSpace="180" w:wrap="around" w:vAnchor="text" w:hAnchor="margin" w:x="-709" w:y="180"/>
                    <w:spacing w:after="0" w:line="240" w:lineRule="auto"/>
                    <w:ind w:hanging="8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7C03" w:rsidRPr="002352C7" w:rsidRDefault="000D6D7E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7C03" w:rsidRPr="002352C7" w:rsidRDefault="000C7C03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0C7C03" w:rsidRPr="002352C7" w:rsidRDefault="000C7C03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0C7C03" w:rsidRPr="002352C7" w:rsidRDefault="000C7C03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95,7%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7C03" w:rsidRPr="002352C7" w:rsidRDefault="000C7C03" w:rsidP="00EA1EB9">
                  <w:pPr>
                    <w:framePr w:hSpace="180" w:wrap="around" w:vAnchor="text" w:hAnchor="margin" w:x="-709" w:y="180"/>
                    <w:spacing w:after="0" w:line="240" w:lineRule="auto"/>
                    <w:ind w:hanging="20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68%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7C03" w:rsidRPr="002352C7" w:rsidRDefault="000D6D7E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7C03" w:rsidRPr="002352C7" w:rsidRDefault="000C7C03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0C7C03" w:rsidRPr="002352C7" w:rsidRDefault="000C7C03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0C7C03" w:rsidRPr="002352C7" w:rsidRDefault="000C7C03" w:rsidP="00EA1EB9">
                  <w:pPr>
                    <w:framePr w:hSpace="180" w:wrap="around" w:vAnchor="text" w:hAnchor="margin" w:x="-709" w:y="180"/>
                    <w:spacing w:after="0" w:line="240" w:lineRule="auto"/>
                    <w:ind w:hanging="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36</w:t>
                  </w: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,7%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7C03" w:rsidRPr="002352C7" w:rsidRDefault="000C7C03" w:rsidP="00EA1EB9">
                  <w:pPr>
                    <w:framePr w:hSpace="180" w:wrap="around" w:vAnchor="text" w:hAnchor="margin" w:x="-709" w:y="180"/>
                    <w:spacing w:after="0" w:line="240" w:lineRule="auto"/>
                    <w:ind w:right="-318" w:hanging="27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41%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7C03" w:rsidRPr="002352C7" w:rsidRDefault="000D6D7E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43%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7C03" w:rsidRPr="002352C7" w:rsidRDefault="000C7C03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0C7C03" w:rsidRPr="002352C7" w:rsidRDefault="000C7C03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16FFC" w:rsidRPr="002352C7" w:rsidTr="00E16FFC">
              <w:trPr>
                <w:trHeight w:val="333"/>
              </w:trPr>
              <w:tc>
                <w:tcPr>
                  <w:tcW w:w="0" w:type="auto"/>
                </w:tcPr>
                <w:p w:rsidR="000C7C03" w:rsidRPr="002352C7" w:rsidRDefault="000C7C03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9Б</w:t>
                  </w: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0C7C03" w:rsidRPr="002352C7" w:rsidRDefault="000C7C03" w:rsidP="00EA1EB9">
                  <w:pPr>
                    <w:framePr w:hSpace="180" w:wrap="around" w:vAnchor="text" w:hAnchor="margin" w:x="-709" w:y="180"/>
                    <w:spacing w:after="0" w:line="240" w:lineRule="auto"/>
                    <w:ind w:hanging="8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7C03" w:rsidRPr="002352C7" w:rsidRDefault="000C7C03" w:rsidP="00EA1EB9">
                  <w:pPr>
                    <w:framePr w:hSpace="180" w:wrap="around" w:vAnchor="text" w:hAnchor="margin" w:x="-709" w:y="180"/>
                    <w:spacing w:after="0" w:line="240" w:lineRule="auto"/>
                    <w:ind w:hanging="8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7C03" w:rsidRPr="002352C7" w:rsidRDefault="000D6D7E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7C03" w:rsidRPr="002352C7" w:rsidRDefault="000C7C03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0C7C03" w:rsidRPr="002352C7" w:rsidRDefault="000C7C03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0C7C03" w:rsidRPr="002352C7" w:rsidRDefault="000C7C03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32%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7C03" w:rsidRPr="002352C7" w:rsidRDefault="000C7C03" w:rsidP="00EA1EB9">
                  <w:pPr>
                    <w:framePr w:hSpace="180" w:wrap="around" w:vAnchor="text" w:hAnchor="margin" w:x="-709" w:y="180"/>
                    <w:spacing w:after="0" w:line="240" w:lineRule="auto"/>
                    <w:ind w:hanging="20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33%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7C03" w:rsidRPr="002352C7" w:rsidRDefault="000D6D7E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7C03" w:rsidRPr="002352C7" w:rsidRDefault="000C7C03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0C7C03" w:rsidRPr="002352C7" w:rsidRDefault="000C7C03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0C7C03" w:rsidRPr="002352C7" w:rsidRDefault="000C7C03" w:rsidP="00EA1EB9">
                  <w:pPr>
                    <w:framePr w:hSpace="180" w:wrap="around" w:vAnchor="text" w:hAnchor="margin" w:x="-709" w:y="180"/>
                    <w:spacing w:after="0" w:line="240" w:lineRule="auto"/>
                    <w:ind w:hanging="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31,8%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7C03" w:rsidRPr="002352C7" w:rsidRDefault="000C7C03" w:rsidP="00EA1EB9">
                  <w:pPr>
                    <w:framePr w:hSpace="180" w:wrap="around" w:vAnchor="text" w:hAnchor="margin" w:x="-709" w:y="180"/>
                    <w:spacing w:after="0" w:line="240" w:lineRule="auto"/>
                    <w:ind w:right="-318" w:hanging="27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24%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7C03" w:rsidRPr="002352C7" w:rsidRDefault="000D6D7E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4%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7C03" w:rsidRPr="002352C7" w:rsidRDefault="000C7C03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0C7C03" w:rsidRPr="002352C7" w:rsidRDefault="000C7C03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16FFC" w:rsidRPr="002352C7" w:rsidTr="00E16FFC">
              <w:trPr>
                <w:trHeight w:val="333"/>
              </w:trPr>
              <w:tc>
                <w:tcPr>
                  <w:tcW w:w="0" w:type="auto"/>
                </w:tcPr>
                <w:p w:rsidR="000C7C03" w:rsidRPr="002352C7" w:rsidRDefault="000C7C03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9В</w:t>
                  </w: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0C7C03" w:rsidRPr="002352C7" w:rsidRDefault="000C7C03" w:rsidP="00EA1EB9">
                  <w:pPr>
                    <w:framePr w:hSpace="180" w:wrap="around" w:vAnchor="text" w:hAnchor="margin" w:x="-709" w:y="180"/>
                    <w:spacing w:after="0" w:line="240" w:lineRule="auto"/>
                    <w:ind w:hanging="8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7C03" w:rsidRPr="002352C7" w:rsidRDefault="000C7C03" w:rsidP="00EA1EB9">
                  <w:pPr>
                    <w:framePr w:hSpace="180" w:wrap="around" w:vAnchor="text" w:hAnchor="margin" w:x="-709" w:y="180"/>
                    <w:spacing w:after="0" w:line="240" w:lineRule="auto"/>
                    <w:ind w:hanging="8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7C03" w:rsidRPr="002352C7" w:rsidRDefault="006527CC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7C03" w:rsidRPr="002352C7" w:rsidRDefault="000C7C03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0C7C03" w:rsidRPr="002352C7" w:rsidRDefault="000C7C03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0C7C03" w:rsidRPr="002352C7" w:rsidRDefault="000C7C03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14,3%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7C03" w:rsidRPr="002352C7" w:rsidRDefault="000C7C03" w:rsidP="00EA1EB9">
                  <w:pPr>
                    <w:framePr w:hSpace="180" w:wrap="around" w:vAnchor="text" w:hAnchor="margin" w:x="-709" w:y="180"/>
                    <w:spacing w:after="0" w:line="240" w:lineRule="auto"/>
                    <w:ind w:hanging="20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50%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7C03" w:rsidRPr="002352C7" w:rsidRDefault="000D6D7E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70%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7C03" w:rsidRPr="002352C7" w:rsidRDefault="000C7C03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0C7C03" w:rsidRPr="002352C7" w:rsidRDefault="000C7C03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0C7C03" w:rsidRPr="002352C7" w:rsidRDefault="000C7C03" w:rsidP="00EA1EB9">
                  <w:pPr>
                    <w:framePr w:hSpace="180" w:wrap="around" w:vAnchor="text" w:hAnchor="margin" w:x="-709" w:y="180"/>
                    <w:spacing w:after="0" w:line="240" w:lineRule="auto"/>
                    <w:ind w:hanging="60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14,3%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7C03" w:rsidRPr="002352C7" w:rsidRDefault="000C7C03" w:rsidP="00EA1EB9">
                  <w:pPr>
                    <w:framePr w:hSpace="180" w:wrap="around" w:vAnchor="text" w:hAnchor="margin" w:x="-709" w:y="180"/>
                    <w:spacing w:after="0" w:line="240" w:lineRule="auto"/>
                    <w:ind w:right="-318" w:hanging="27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7C03" w:rsidRPr="002352C7" w:rsidRDefault="008B0DD4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29%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7C03" w:rsidRPr="002352C7" w:rsidRDefault="000C7C03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0C7C03" w:rsidRPr="002352C7" w:rsidRDefault="000C7C03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16FFC" w:rsidRPr="002352C7" w:rsidTr="00E16FFC">
              <w:trPr>
                <w:trHeight w:val="333"/>
              </w:trPr>
              <w:tc>
                <w:tcPr>
                  <w:tcW w:w="0" w:type="auto"/>
                </w:tcPr>
                <w:p w:rsidR="000C7C03" w:rsidRPr="002352C7" w:rsidRDefault="000C7C03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0C7C03" w:rsidRPr="002352C7" w:rsidRDefault="000C7C03" w:rsidP="00EA1EB9">
                  <w:pPr>
                    <w:framePr w:hSpace="180" w:wrap="around" w:vAnchor="text" w:hAnchor="margin" w:x="-709" w:y="180"/>
                    <w:spacing w:after="0" w:line="240" w:lineRule="auto"/>
                    <w:ind w:hanging="8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7C03" w:rsidRPr="002352C7" w:rsidRDefault="000C7C03" w:rsidP="00EA1EB9">
                  <w:pPr>
                    <w:framePr w:hSpace="180" w:wrap="around" w:vAnchor="text" w:hAnchor="margin" w:x="-709" w:y="180"/>
                    <w:spacing w:after="0" w:line="240" w:lineRule="auto"/>
                    <w:ind w:hanging="86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57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7C03" w:rsidRPr="002352C7" w:rsidRDefault="006527CC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64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7C03" w:rsidRPr="002352C7" w:rsidRDefault="000C7C03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0C7C03" w:rsidRPr="002352C7" w:rsidRDefault="000C7C03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0C7C03" w:rsidRPr="002352C7" w:rsidRDefault="000C7C03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47,3%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7C03" w:rsidRPr="002352C7" w:rsidRDefault="000C7C03" w:rsidP="00EA1EB9">
                  <w:pPr>
                    <w:framePr w:hSpace="180" w:wrap="around" w:vAnchor="text" w:hAnchor="margin" w:x="-709" w:y="180"/>
                    <w:spacing w:after="0" w:line="240" w:lineRule="auto"/>
                    <w:ind w:hanging="204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50.3%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7C03" w:rsidRPr="002352C7" w:rsidRDefault="008B0DD4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90%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7C03" w:rsidRPr="002352C7" w:rsidRDefault="000C7C03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0C7C03" w:rsidRPr="002352C7" w:rsidRDefault="000C7C03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right w:val="single" w:sz="4" w:space="0" w:color="auto"/>
                  </w:tcBorders>
                </w:tcPr>
                <w:p w:rsidR="000C7C03" w:rsidRPr="002352C7" w:rsidRDefault="000C7C03" w:rsidP="00EA1EB9">
                  <w:pPr>
                    <w:framePr w:hSpace="180" w:wrap="around" w:vAnchor="text" w:hAnchor="margin" w:x="-709" w:y="180"/>
                    <w:spacing w:after="0" w:line="240" w:lineRule="auto"/>
                    <w:ind w:hanging="60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27.06</w:t>
                  </w: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%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7C03" w:rsidRPr="002352C7" w:rsidRDefault="000C7C03" w:rsidP="00EA1EB9">
                  <w:pPr>
                    <w:framePr w:hSpace="180" w:wrap="around" w:vAnchor="text" w:hAnchor="margin" w:x="-709" w:y="180"/>
                    <w:spacing w:after="0" w:line="240" w:lineRule="auto"/>
                    <w:ind w:right="-318" w:hanging="275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21,6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7C03" w:rsidRPr="002352C7" w:rsidRDefault="008B0DD4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25%</w:t>
                  </w:r>
                </w:p>
              </w:tc>
              <w:tc>
                <w:tcPr>
                  <w:tcW w:w="0" w:type="auto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C7C03" w:rsidRPr="002352C7" w:rsidRDefault="000C7C03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0" w:type="auto"/>
                  <w:tcBorders>
                    <w:left w:val="single" w:sz="4" w:space="0" w:color="auto"/>
                  </w:tcBorders>
                </w:tcPr>
                <w:p w:rsidR="000C7C03" w:rsidRPr="002352C7" w:rsidRDefault="000C7C03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541D98" w:rsidRDefault="00541D98" w:rsidP="00EA1EB9">
            <w:pPr>
              <w:spacing w:after="0" w:line="240" w:lineRule="auto"/>
              <w:ind w:right="1979" w:firstLine="18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C28E1" w:rsidRDefault="006C28E1" w:rsidP="00EA1EB9">
            <w:pPr>
              <w:spacing w:after="0" w:line="240" w:lineRule="auto"/>
              <w:ind w:right="1979" w:firstLine="18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41D98" w:rsidRDefault="00541D98" w:rsidP="00EA1EB9">
            <w:pPr>
              <w:spacing w:after="0" w:line="240" w:lineRule="auto"/>
              <w:ind w:right="1979" w:firstLine="18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41D98" w:rsidRDefault="00541D98" w:rsidP="00EA1EB9">
            <w:pPr>
              <w:spacing w:after="0" w:line="240" w:lineRule="auto"/>
              <w:ind w:right="1979" w:firstLine="18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F7328F" w:rsidRDefault="00541D98" w:rsidP="00EA1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Динамика успеваемости и качества знаний по итогам проведения диагностических</w:t>
            </w:r>
            <w:r w:rsidR="00F73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 по математике  в сентябре</w:t>
            </w:r>
            <w:r w:rsidRPr="0054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 </w:t>
            </w:r>
          </w:p>
          <w:p w:rsidR="00541D98" w:rsidRPr="00541D98" w:rsidRDefault="00541D98" w:rsidP="00EA1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декабре</w:t>
            </w:r>
            <w:r w:rsidR="00F73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феврале</w:t>
            </w:r>
            <w:r w:rsidRPr="0054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2016-2017 учебного года.</w:t>
            </w:r>
          </w:p>
          <w:p w:rsidR="00541D98" w:rsidRPr="00541D98" w:rsidRDefault="00541D98" w:rsidP="00EA1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1D98" w:rsidRPr="00541D98" w:rsidRDefault="00541D98" w:rsidP="00EA1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1D98" w:rsidRPr="00541D98" w:rsidRDefault="00541D98" w:rsidP="00EA1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41D98" w:rsidRDefault="00541D98" w:rsidP="00EA1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</w:pPr>
          </w:p>
          <w:p w:rsidR="00A77C02" w:rsidRDefault="00541D98" w:rsidP="00EA1EB9">
            <w:pPr>
              <w:spacing w:after="0" w:line="240" w:lineRule="auto"/>
              <w:ind w:left="746" w:hanging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486400" cy="3200400"/>
                  <wp:effectExtent l="0" t="0" r="0" b="0"/>
                  <wp:docPr id="2" name="Диаграмма 2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8"/>
                    </a:graphicData>
                  </a:graphic>
                </wp:inline>
              </w:drawing>
            </w:r>
          </w:p>
          <w:p w:rsidR="00F7328F" w:rsidRDefault="00541D98" w:rsidP="00EA1EB9">
            <w:pPr>
              <w:spacing w:after="0" w:line="240" w:lineRule="auto"/>
              <w:ind w:left="746" w:hanging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Результаты диагностических работ проведенных </w:t>
            </w:r>
            <w:r w:rsidR="00F7328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феврале показали положительную</w:t>
            </w:r>
            <w:r w:rsidRPr="0054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динамику качества знаний и </w:t>
            </w:r>
          </w:p>
          <w:p w:rsidR="00541D98" w:rsidRPr="00541D98" w:rsidRDefault="00F7328F" w:rsidP="00EA1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успеваемости в 9-х классах по сравнению с промежуточной диагностикой</w:t>
            </w:r>
            <w:r w:rsidR="00541D98" w:rsidRPr="0054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41D98" w:rsidRDefault="00541D98" w:rsidP="00EA1EB9">
            <w:pPr>
              <w:spacing w:after="0" w:line="240" w:lineRule="auto"/>
              <w:ind w:right="1979" w:firstLine="18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41D98" w:rsidRDefault="00541D98" w:rsidP="00EA1EB9">
            <w:pPr>
              <w:spacing w:after="0" w:line="240" w:lineRule="auto"/>
              <w:ind w:right="1979" w:firstLine="18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77C02" w:rsidRDefault="00A77C02" w:rsidP="00EA1EB9">
            <w:pPr>
              <w:spacing w:after="0" w:line="240" w:lineRule="auto"/>
              <w:ind w:right="197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C28E1" w:rsidRDefault="00A77C02" w:rsidP="00EA1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</w:t>
            </w:r>
          </w:p>
          <w:p w:rsidR="006C28E1" w:rsidRDefault="006C28E1" w:rsidP="00EA1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C28E1" w:rsidRDefault="006C28E1" w:rsidP="00EA1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33E1E" w:rsidRDefault="006C28E1" w:rsidP="00EA1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</w:t>
            </w:r>
          </w:p>
          <w:p w:rsidR="00333E1E" w:rsidRDefault="00333E1E" w:rsidP="00EA1EB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77C02" w:rsidRPr="00A77C02" w:rsidRDefault="00333E1E" w:rsidP="00EA1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                 </w:t>
            </w:r>
            <w:r w:rsidR="00A77C02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A77C02" w:rsidRPr="00A77C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A77C02" w:rsidRPr="00A77C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Уровень усвоения предметных компетенций</w:t>
            </w:r>
          </w:p>
          <w:p w:rsidR="00A77C02" w:rsidRPr="00A77C02" w:rsidRDefault="00A77C02" w:rsidP="00EA1EB9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</w:p>
          <w:p w:rsidR="00A77C02" w:rsidRDefault="00A77C02" w:rsidP="00EA1EB9">
            <w:pPr>
              <w:spacing w:after="0" w:line="240" w:lineRule="auto"/>
              <w:ind w:right="197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77C02" w:rsidRDefault="00A77C02" w:rsidP="00EA1EB9">
            <w:pPr>
              <w:spacing w:after="0" w:line="240" w:lineRule="auto"/>
              <w:ind w:right="197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486400" cy="3200400"/>
                  <wp:effectExtent l="0" t="0" r="0" b="0"/>
                  <wp:docPr id="3" name="Диаграмма 3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9"/>
                    </a:graphicData>
                  </a:graphic>
                </wp:inline>
              </w:drawing>
            </w:r>
          </w:p>
          <w:p w:rsidR="00A77C02" w:rsidRDefault="00A77C02" w:rsidP="00EA1EB9">
            <w:pPr>
              <w:spacing w:after="0" w:line="240" w:lineRule="auto"/>
              <w:ind w:right="197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77C02" w:rsidRDefault="00A77C02" w:rsidP="00EA1EB9">
            <w:pPr>
              <w:spacing w:after="0" w:line="240" w:lineRule="auto"/>
              <w:ind w:right="197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77C02" w:rsidRDefault="00A77C02" w:rsidP="00EA1EB9">
            <w:pPr>
              <w:spacing w:after="0" w:line="240" w:lineRule="auto"/>
              <w:ind w:right="197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77C02" w:rsidRDefault="00A77C02" w:rsidP="00EA1EB9">
            <w:pPr>
              <w:spacing w:after="0" w:line="240" w:lineRule="auto"/>
              <w:ind w:right="197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A77C02" w:rsidRDefault="00A77C02" w:rsidP="00EA1EB9">
            <w:pPr>
              <w:spacing w:after="0" w:line="240" w:lineRule="auto"/>
              <w:ind w:right="197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0C7C03" w:rsidRPr="000521CE" w:rsidRDefault="002352C7" w:rsidP="00EA1EB9">
            <w:pPr>
              <w:spacing w:after="0" w:line="240" w:lineRule="auto"/>
              <w:ind w:right="1979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31E8E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Вывод</w:t>
            </w:r>
            <w:r w:rsidRPr="00F31E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Уровень обученности обучающихся 9-х классов, принявших участие в </w:t>
            </w:r>
            <w:r w:rsidR="00B94663" w:rsidRPr="00F31E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промежуточном контроле </w:t>
            </w:r>
            <w:r w:rsidRPr="00F31E8E">
              <w:rPr>
                <w:rFonts w:ascii="Times New Roman" w:eastAsia="Calibri" w:hAnsi="Times New Roman" w:cs="Times New Roman"/>
                <w:sz w:val="28"/>
                <w:szCs w:val="28"/>
              </w:rPr>
              <w:t>по математике,</w:t>
            </w:r>
            <w:r w:rsidR="000D6D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имеет</w:t>
            </w:r>
            <w:r w:rsidR="000B0C13" w:rsidRPr="00F31E8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B94663" w:rsidRPr="00F31E8E">
              <w:rPr>
                <w:rFonts w:ascii="Times New Roman" w:eastAsia="Calibri" w:hAnsi="Times New Roman" w:cs="Times New Roman"/>
                <w:sz w:val="28"/>
                <w:szCs w:val="28"/>
              </w:rPr>
              <w:t>положительную динамику.</w:t>
            </w:r>
            <w:r w:rsidR="000D6D7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Что говорит о компетентности учителя в вопросах подачи необходимого материала и подборе заданий. </w:t>
            </w:r>
          </w:p>
          <w:p w:rsidR="002352C7" w:rsidRDefault="002352C7" w:rsidP="00EA1EB9">
            <w:pPr>
              <w:spacing w:after="0" w:line="240" w:lineRule="auto"/>
              <w:ind w:firstLine="18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59062B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Проблемные темы:</w:t>
            </w:r>
          </w:p>
          <w:p w:rsidR="00375AD9" w:rsidRDefault="00375AD9" w:rsidP="00EA1EB9">
            <w:pPr>
              <w:spacing w:after="0" w:line="240" w:lineRule="auto"/>
              <w:ind w:firstLine="181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75AD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Модуль «Алгебра»</w:t>
            </w:r>
          </w:p>
          <w:p w:rsidR="00375AD9" w:rsidRDefault="00375AD9" w:rsidP="00EA1EB9">
            <w:pPr>
              <w:pStyle w:val="af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Нахождение значения выражений. </w:t>
            </w:r>
            <w:r w:rsidRPr="00375AD9">
              <w:rPr>
                <w:rFonts w:ascii="Times New Roman" w:eastAsia="Calibri" w:hAnsi="Times New Roman" w:cs="Times New Roman"/>
                <w:sz w:val="28"/>
                <w:szCs w:val="28"/>
              </w:rPr>
              <w:t>Сложение и вычитание дробей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75AD9" w:rsidRDefault="00375AD9" w:rsidP="00EA1EB9">
            <w:pPr>
              <w:pStyle w:val="af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Сравнение значений выражений.</w:t>
            </w:r>
          </w:p>
          <w:p w:rsidR="00375AD9" w:rsidRDefault="00375AD9" w:rsidP="00EA1EB9">
            <w:pPr>
              <w:pStyle w:val="af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Нахождение корней уравнения. Решение квадратных уравнений.</w:t>
            </w:r>
          </w:p>
          <w:p w:rsidR="00375AD9" w:rsidRDefault="00375AD9" w:rsidP="00EA1EB9">
            <w:pPr>
              <w:pStyle w:val="af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Установление соответствия. Графики и диаграммы.</w:t>
            </w:r>
          </w:p>
          <w:p w:rsidR="00375AD9" w:rsidRDefault="00375AD9" w:rsidP="00EA1EB9">
            <w:pPr>
              <w:pStyle w:val="af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Нахождение значения выражения с заменой переменной числовым значением.</w:t>
            </w:r>
          </w:p>
          <w:p w:rsidR="00375AD9" w:rsidRDefault="00375AD9" w:rsidP="00EA1EB9">
            <w:pPr>
              <w:pStyle w:val="af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Решение неравенств. Решение неравенств с указанием промежутков.</w:t>
            </w:r>
          </w:p>
          <w:p w:rsidR="00375AD9" w:rsidRPr="00375AD9" w:rsidRDefault="00375AD9" w:rsidP="00EA1EB9">
            <w:pPr>
              <w:spacing w:after="0" w:line="240" w:lineRule="auto"/>
              <w:ind w:left="181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75AD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Модуль «Геометрия»</w:t>
            </w:r>
          </w:p>
          <w:p w:rsidR="00375AD9" w:rsidRDefault="00375AD9" w:rsidP="00EA1EB9">
            <w:pPr>
              <w:pStyle w:val="af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Нахождение углов. Построение треугольников.</w:t>
            </w:r>
          </w:p>
          <w:p w:rsidR="00375AD9" w:rsidRDefault="00375AD9" w:rsidP="00EA1EB9">
            <w:pPr>
              <w:pStyle w:val="af"/>
              <w:numPr>
                <w:ilvl w:val="0"/>
                <w:numId w:val="16"/>
              </w:num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Нахождение площади геометрических фигур.</w:t>
            </w:r>
          </w:p>
          <w:p w:rsidR="00375AD9" w:rsidRPr="00375AD9" w:rsidRDefault="00375AD9" w:rsidP="00EA1EB9">
            <w:pPr>
              <w:pStyle w:val="af"/>
              <w:spacing w:after="0" w:line="240" w:lineRule="auto"/>
              <w:ind w:left="541"/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</w:pPr>
            <w:r w:rsidRPr="00375AD9">
              <w:rPr>
                <w:rFonts w:ascii="Times New Roman" w:eastAsia="Calibri" w:hAnsi="Times New Roman" w:cs="Times New Roman"/>
                <w:sz w:val="28"/>
                <w:szCs w:val="28"/>
                <w:u w:val="single"/>
              </w:rPr>
              <w:t>Модуль «Реальная математика»</w:t>
            </w:r>
          </w:p>
          <w:p w:rsidR="00375AD9" w:rsidRDefault="00375AD9" w:rsidP="00EA1EB9">
            <w:pPr>
              <w:spacing w:after="0" w:line="240" w:lineRule="auto"/>
              <w:ind w:firstLine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9.Задачи на пропорцию.</w:t>
            </w:r>
          </w:p>
          <w:p w:rsidR="006A4151" w:rsidRDefault="006A4151" w:rsidP="00EA1EB9">
            <w:pPr>
              <w:tabs>
                <w:tab w:val="left" w:pos="16020"/>
              </w:tabs>
              <w:spacing w:after="0" w:line="240" w:lineRule="auto"/>
              <w:ind w:firstLine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Определение градусной меры угла между соседними спицами. Подсчет количества спиц в колесе зная, градусную меру между</w:t>
            </w:r>
          </w:p>
          <w:p w:rsidR="00375AD9" w:rsidRDefault="006A4151" w:rsidP="00EA1EB9">
            <w:pPr>
              <w:tabs>
                <w:tab w:val="left" w:pos="16020"/>
              </w:tabs>
              <w:spacing w:after="0" w:line="240" w:lineRule="auto"/>
              <w:ind w:firstLine="181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соседними спицами.</w:t>
            </w:r>
          </w:p>
          <w:p w:rsidR="002352C7" w:rsidRPr="002352C7" w:rsidRDefault="002352C7" w:rsidP="00EA1EB9">
            <w:pPr>
              <w:spacing w:after="0" w:line="240" w:lineRule="auto"/>
              <w:ind w:firstLine="17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2352C7" w:rsidRPr="002352C7" w:rsidRDefault="002352C7" w:rsidP="00EA1EB9">
            <w:pPr>
              <w:spacing w:after="0" w:line="240" w:lineRule="auto"/>
              <w:ind w:firstLine="17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352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Рекомендации учителю математики Дениеву А.Б. </w:t>
            </w:r>
          </w:p>
          <w:p w:rsidR="002352C7" w:rsidRPr="002352C7" w:rsidRDefault="002352C7" w:rsidP="00EA1EB9">
            <w:pPr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A415C5" w:rsidRDefault="00BB5ADC" w:rsidP="00EA1EB9">
            <w:pPr>
              <w:spacing w:after="0" w:line="240" w:lineRule="auto"/>
              <w:ind w:right="2262" w:firstLine="1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5C5">
              <w:rPr>
                <w:rFonts w:ascii="Times New Roman" w:hAnsi="Times New Roman" w:cs="Times New Roman"/>
                <w:sz w:val="28"/>
                <w:szCs w:val="28"/>
              </w:rPr>
              <w:t xml:space="preserve">Задания по этим темам можно включать в урочную работу и нужно включать во внеурочную работу (обязательно составить комплекты заданий). Для составления комплектов заданий можно пользоваться материалами открытых банков </w:t>
            </w:r>
            <w:r w:rsidR="00C27574">
              <w:rPr>
                <w:rFonts w:ascii="Times New Roman" w:hAnsi="Times New Roman" w:cs="Times New Roman"/>
                <w:sz w:val="28"/>
                <w:szCs w:val="28"/>
              </w:rPr>
              <w:t>математических заданий ОГЭ</w:t>
            </w:r>
            <w:r w:rsidRPr="00A415C5">
              <w:rPr>
                <w:rFonts w:ascii="Times New Roman" w:hAnsi="Times New Roman" w:cs="Times New Roman"/>
                <w:sz w:val="28"/>
                <w:szCs w:val="28"/>
              </w:rPr>
              <w:t>. Анализ работ выпускников показал, что учителям при подготовке к ОГЭ по математике необходимо обратить особое внимание на:</w:t>
            </w:r>
          </w:p>
          <w:p w:rsidR="00A415C5" w:rsidRDefault="00BB5ADC" w:rsidP="00EA1EB9">
            <w:pPr>
              <w:spacing w:after="0" w:line="240" w:lineRule="auto"/>
              <w:ind w:right="2262" w:firstLine="1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5C5">
              <w:rPr>
                <w:rFonts w:ascii="Times New Roman" w:hAnsi="Times New Roman" w:cs="Times New Roman"/>
                <w:sz w:val="28"/>
                <w:szCs w:val="28"/>
              </w:rPr>
              <w:t xml:space="preserve"> - навыки работы с бланковой документацией; - понимание важности учащимися соблюдения правил и инструкций при работе с КИМ; </w:t>
            </w:r>
          </w:p>
          <w:p w:rsidR="00A415C5" w:rsidRDefault="00BB5ADC" w:rsidP="00EA1EB9">
            <w:pPr>
              <w:spacing w:after="0" w:line="240" w:lineRule="auto"/>
              <w:ind w:right="2262" w:firstLine="1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5C5">
              <w:rPr>
                <w:rFonts w:ascii="Times New Roman" w:hAnsi="Times New Roman" w:cs="Times New Roman"/>
                <w:sz w:val="28"/>
                <w:szCs w:val="28"/>
              </w:rPr>
              <w:t>- умение правильно прочитать, понять задание и дать правильный ответ;</w:t>
            </w:r>
          </w:p>
          <w:p w:rsidR="00A415C5" w:rsidRDefault="00BB5ADC" w:rsidP="00EA1EB9">
            <w:pPr>
              <w:spacing w:after="0" w:line="240" w:lineRule="auto"/>
              <w:ind w:right="2262" w:firstLine="1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5C5">
              <w:rPr>
                <w:rFonts w:ascii="Times New Roman" w:hAnsi="Times New Roman" w:cs="Times New Roman"/>
                <w:sz w:val="28"/>
                <w:szCs w:val="28"/>
              </w:rPr>
              <w:t xml:space="preserve"> - рациональное использование учащимися способов вычислений, решений уравнений; </w:t>
            </w:r>
          </w:p>
          <w:p w:rsidR="00A415C5" w:rsidRDefault="00BB5ADC" w:rsidP="00EA1EB9">
            <w:pPr>
              <w:spacing w:after="0" w:line="240" w:lineRule="auto"/>
              <w:ind w:right="2262" w:firstLine="1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5C5">
              <w:rPr>
                <w:rFonts w:ascii="Times New Roman" w:hAnsi="Times New Roman" w:cs="Times New Roman"/>
                <w:sz w:val="28"/>
                <w:szCs w:val="28"/>
              </w:rPr>
              <w:t xml:space="preserve">- необходимость детального рассмотрения наиболее трудных тем по математике (текстовые задачи; системы уравнений; планиметрические задачи; задачи на доказательство; задачи на построение графиков функций). </w:t>
            </w:r>
          </w:p>
          <w:p w:rsidR="002352C7" w:rsidRPr="00A415C5" w:rsidRDefault="00BB5ADC" w:rsidP="00EA1EB9">
            <w:pPr>
              <w:spacing w:after="0" w:line="240" w:lineRule="auto"/>
              <w:ind w:right="2262" w:firstLine="17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415C5">
              <w:rPr>
                <w:rFonts w:ascii="Times New Roman" w:hAnsi="Times New Roman" w:cs="Times New Roman"/>
                <w:sz w:val="28"/>
                <w:szCs w:val="28"/>
              </w:rPr>
              <w:t xml:space="preserve">Учителям математики на уроках и консультациях необходимо отрабатывать навык выполнения первой части и решать задания второй части. </w:t>
            </w:r>
          </w:p>
          <w:p w:rsidR="00F31E8E" w:rsidRPr="002352C7" w:rsidRDefault="00F31E8E" w:rsidP="00EA1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2352C7" w:rsidRPr="002352C7" w:rsidRDefault="002352C7" w:rsidP="00EA1EB9">
            <w:pPr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  <w:r w:rsidRPr="002352C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Обществознание</w:t>
            </w:r>
          </w:p>
          <w:p w:rsidR="002352C7" w:rsidRPr="002352C7" w:rsidRDefault="002352C7" w:rsidP="00EA1EB9">
            <w:pPr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проб</w:t>
            </w:r>
            <w:r w:rsidR="00F31E8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ного ОГЭ по обществознанию </w:t>
            </w: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представлены в таблице:</w:t>
            </w:r>
          </w:p>
          <w:tbl>
            <w:tblPr>
              <w:tblW w:w="93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001"/>
              <w:gridCol w:w="2187"/>
              <w:gridCol w:w="1982"/>
              <w:gridCol w:w="1970"/>
              <w:gridCol w:w="2252"/>
            </w:tblGrid>
            <w:tr w:rsidR="002352C7" w:rsidRPr="002352C7" w:rsidTr="002352C7">
              <w:tc>
                <w:tcPr>
                  <w:tcW w:w="95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843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обществознание</w:t>
                  </w:r>
                </w:p>
              </w:tc>
            </w:tr>
            <w:tr w:rsidR="002352C7" w:rsidRPr="002352C7" w:rsidTr="002352C7">
              <w:tc>
                <w:tcPr>
                  <w:tcW w:w="9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ниже минимального 0(до 14 баллов оценка «2»)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удовлетворительный уровень</w:t>
                  </w:r>
                </w:p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(15-24 первичных баллов)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хороший уровень</w:t>
                  </w:r>
                </w:p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(25-33 первичных баллов)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отличный уровень</w:t>
                  </w:r>
                </w:p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(34-39 первичных баллов)</w:t>
                  </w:r>
                </w:p>
              </w:tc>
            </w:tr>
            <w:tr w:rsidR="002352C7" w:rsidRPr="002352C7" w:rsidTr="002352C7">
              <w:tc>
                <w:tcPr>
                  <w:tcW w:w="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9А</w:t>
                  </w:r>
                </w:p>
              </w:tc>
              <w:tc>
                <w:tcPr>
                  <w:tcW w:w="2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0F6BDD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  <w:r w:rsidR="008731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="006D6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="008731FD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352C7" w:rsidRPr="002352C7" w:rsidRDefault="008731FD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3(</w:t>
                  </w:r>
                  <w:r w:rsidR="006D64D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="00C275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="00C27574"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="00C275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="00C275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="00C27574"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="00C275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2352C7" w:rsidRPr="002352C7" w:rsidTr="002352C7">
              <w:tc>
                <w:tcPr>
                  <w:tcW w:w="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9Б</w:t>
                  </w:r>
                </w:p>
              </w:tc>
              <w:tc>
                <w:tcPr>
                  <w:tcW w:w="2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8731FD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19(</w:t>
                  </w:r>
                  <w:r w:rsidR="00C275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C27574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3(</w:t>
                  </w:r>
                  <w:r w:rsidR="00101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="00C275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="00C27574"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="00C275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="00C275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="00C27574"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="00C27574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2352C7" w:rsidRPr="002352C7" w:rsidTr="002352C7">
              <w:tc>
                <w:tcPr>
                  <w:tcW w:w="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9В</w:t>
                  </w:r>
                </w:p>
              </w:tc>
              <w:tc>
                <w:tcPr>
                  <w:tcW w:w="2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8731FD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  <w:r w:rsidR="00A41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(</w:t>
                  </w:r>
                  <w:r w:rsidR="00101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  <w:r w:rsidR="00A41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</w:t>
                  </w:r>
                  <w:r w:rsidR="00A41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0(</w:t>
                  </w: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 w:rsidR="00A415C5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A415C5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0(</w:t>
                  </w:r>
                  <w:r w:rsidR="002352C7"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A415C5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0(</w:t>
                  </w:r>
                  <w:r w:rsidR="002352C7"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</w:tr>
            <w:tr w:rsidR="002352C7" w:rsidRPr="002352C7" w:rsidTr="002352C7">
              <w:tc>
                <w:tcPr>
                  <w:tcW w:w="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2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0F6BDD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57(</w:t>
                  </w:r>
                  <w:r w:rsidR="006D64D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34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0F6BDD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6(</w:t>
                  </w:r>
                  <w:r w:rsidR="006D64D4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20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2352C7" w:rsidRPr="002352C7" w:rsidRDefault="002352C7" w:rsidP="00EA1EB9">
            <w:pPr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                       </w:t>
            </w:r>
          </w:p>
          <w:p w:rsidR="002352C7" w:rsidRPr="002352C7" w:rsidRDefault="002352C7" w:rsidP="00EA1EB9">
            <w:pPr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52C7" w:rsidRPr="002352C7" w:rsidRDefault="002352C7" w:rsidP="00EA1EB9">
            <w:pPr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Средний балл пробного ОГЭ по обществознанию составляет 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970"/>
              <w:gridCol w:w="2835"/>
              <w:gridCol w:w="2693"/>
              <w:gridCol w:w="2552"/>
            </w:tblGrid>
            <w:tr w:rsidR="002352C7" w:rsidRPr="002352C7" w:rsidTr="002352C7">
              <w:trPr>
                <w:jc w:val="center"/>
              </w:trPr>
              <w:tc>
                <w:tcPr>
                  <w:tcW w:w="12050" w:type="dxa"/>
                  <w:gridSpan w:val="4"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обществознание</w:t>
                  </w:r>
                </w:p>
              </w:tc>
            </w:tr>
            <w:tr w:rsidR="002352C7" w:rsidRPr="002352C7" w:rsidTr="002352C7">
              <w:trPr>
                <w:jc w:val="center"/>
              </w:trPr>
              <w:tc>
                <w:tcPr>
                  <w:tcW w:w="3970" w:type="dxa"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tabs>
                      <w:tab w:val="left" w:pos="851"/>
                    </w:tabs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9А</w:t>
                  </w:r>
                </w:p>
              </w:tc>
              <w:tc>
                <w:tcPr>
                  <w:tcW w:w="2835" w:type="dxa"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9Б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9В</w:t>
                  </w: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общий</w:t>
                  </w:r>
                </w:p>
              </w:tc>
            </w:tr>
            <w:tr w:rsidR="002352C7" w:rsidRPr="002352C7" w:rsidTr="002352C7">
              <w:trPr>
                <w:jc w:val="center"/>
              </w:trPr>
              <w:tc>
                <w:tcPr>
                  <w:tcW w:w="3970" w:type="dxa"/>
                </w:tcPr>
                <w:p w:rsidR="002352C7" w:rsidRPr="002352C7" w:rsidRDefault="008731FD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9(</w:t>
                  </w:r>
                  <w:r w:rsidR="00101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16.5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835" w:type="dxa"/>
                </w:tcPr>
                <w:p w:rsidR="002352C7" w:rsidRPr="002352C7" w:rsidRDefault="008731FD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8(</w:t>
                  </w:r>
                  <w:r w:rsidR="00101702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2352C7" w:rsidRPr="002352C7" w:rsidRDefault="00C27574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7(</w:t>
                  </w:r>
                  <w:r w:rsidR="002352C7"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8,5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)</w:t>
                  </w: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</w:tcPr>
                <w:p w:rsidR="002352C7" w:rsidRPr="002352C7" w:rsidRDefault="00101702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</w:tr>
          </w:tbl>
          <w:p w:rsidR="008C6819" w:rsidRPr="002352C7" w:rsidRDefault="000F6BDD" w:rsidP="00EA1EB9">
            <w:pPr>
              <w:spacing w:after="0" w:line="240" w:lineRule="auto"/>
              <w:ind w:right="2121" w:firstLine="1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По результатам работ 91% учащихся не преодолели минимальный уровень, только шесть учащихся выполнили базовый уровень. </w:t>
            </w:r>
            <w:r w:rsidR="002352C7"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Максимальное количеств</w:t>
            </w:r>
            <w:r w:rsidR="0010170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 баллов набрала Асбиева Д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-23</w:t>
            </w:r>
            <w:r w:rsidR="002352C7"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баллов.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Двое учащихся (3</w:t>
            </w:r>
            <w:r w:rsidR="008C6819"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%) отсутствовали- на экзамене по уважительной причине.</w:t>
            </w:r>
          </w:p>
          <w:p w:rsidR="002352C7" w:rsidRDefault="002352C7" w:rsidP="00EA1EB9">
            <w:pPr>
              <w:spacing w:after="0" w:line="240" w:lineRule="auto"/>
              <w:ind w:firstLine="1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6FFC" w:rsidRDefault="00E16FFC" w:rsidP="00EA1EB9">
            <w:pPr>
              <w:spacing w:after="0" w:line="240" w:lineRule="auto"/>
              <w:ind w:firstLine="179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6FFC" w:rsidRDefault="00E16FFC" w:rsidP="00EA1EB9">
            <w:pPr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6FFC" w:rsidRDefault="00E16FFC" w:rsidP="00EA1EB9">
            <w:pPr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6FFC" w:rsidRDefault="00E16FFC" w:rsidP="00EA1EB9">
            <w:pPr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16FFC" w:rsidRPr="008C6819" w:rsidRDefault="00E16FFC" w:rsidP="00EA1EB9">
            <w:pPr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2C7" w:rsidRPr="002352C7" w:rsidRDefault="002352C7" w:rsidP="00EA1EB9">
            <w:pPr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пробного ОГЭ по обществознание составляет:</w:t>
            </w:r>
          </w:p>
          <w:tbl>
            <w:tblPr>
              <w:tblW w:w="12486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55"/>
              <w:gridCol w:w="923"/>
              <w:gridCol w:w="865"/>
              <w:gridCol w:w="798"/>
              <w:gridCol w:w="498"/>
              <w:gridCol w:w="674"/>
              <w:gridCol w:w="1007"/>
              <w:gridCol w:w="967"/>
              <w:gridCol w:w="835"/>
              <w:gridCol w:w="661"/>
              <w:gridCol w:w="691"/>
              <w:gridCol w:w="1005"/>
              <w:gridCol w:w="942"/>
              <w:gridCol w:w="515"/>
              <w:gridCol w:w="631"/>
              <w:gridCol w:w="619"/>
            </w:tblGrid>
            <w:tr w:rsidR="002352C7" w:rsidRPr="002352C7" w:rsidTr="00E16FFC">
              <w:trPr>
                <w:trHeight w:val="344"/>
              </w:trPr>
              <w:tc>
                <w:tcPr>
                  <w:tcW w:w="702" w:type="dxa"/>
                  <w:vMerge w:val="restart"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left="-96" w:firstLine="17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4067" w:type="dxa"/>
                  <w:gridSpan w:val="5"/>
                  <w:tcBorders>
                    <w:bottom w:val="single" w:sz="4" w:space="0" w:color="auto"/>
                  </w:tcBorders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обучающихся вып.работу</w:t>
                  </w:r>
                </w:p>
              </w:tc>
              <w:tc>
                <w:tcPr>
                  <w:tcW w:w="3925" w:type="dxa"/>
                  <w:gridSpan w:val="5"/>
                  <w:tcBorders>
                    <w:bottom w:val="single" w:sz="4" w:space="0" w:color="auto"/>
                  </w:tcBorders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успеваемость</w:t>
                  </w:r>
                </w:p>
              </w:tc>
              <w:tc>
                <w:tcPr>
                  <w:tcW w:w="3792" w:type="dxa"/>
                  <w:gridSpan w:val="5"/>
                  <w:tcBorders>
                    <w:bottom w:val="single" w:sz="4" w:space="0" w:color="auto"/>
                  </w:tcBorders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качество</w:t>
                  </w:r>
                </w:p>
              </w:tc>
            </w:tr>
            <w:tr w:rsidR="000F6BDD" w:rsidRPr="002352C7" w:rsidTr="00E16FFC">
              <w:trPr>
                <w:cantSplit/>
                <w:trHeight w:val="1439"/>
              </w:trPr>
              <w:tc>
                <w:tcPr>
                  <w:tcW w:w="702" w:type="dxa"/>
                  <w:vMerge/>
                </w:tcPr>
                <w:p w:rsidR="00E16FFC" w:rsidRPr="002352C7" w:rsidRDefault="00E16FFC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8" w:type="dxa"/>
                  <w:tcBorders>
                    <w:top w:val="single" w:sz="4" w:space="0" w:color="auto"/>
                    <w:right w:val="single" w:sz="4" w:space="0" w:color="auto"/>
                  </w:tcBorders>
                  <w:textDirection w:val="btLr"/>
                </w:tcPr>
                <w:p w:rsidR="00E16FFC" w:rsidRPr="002352C7" w:rsidRDefault="00E16FFC" w:rsidP="00EA1EB9">
                  <w:pPr>
                    <w:framePr w:hSpace="180" w:wrap="around" w:vAnchor="text" w:hAnchor="margin" w:x="-709" w:y="180"/>
                    <w:spacing w:after="0" w:line="240" w:lineRule="auto"/>
                    <w:ind w:right="113"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956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E16FFC" w:rsidRPr="002352C7" w:rsidRDefault="00E16FFC" w:rsidP="00EA1EB9">
                  <w:pPr>
                    <w:framePr w:hSpace="180" w:wrap="around" w:vAnchor="text" w:hAnchor="margin" w:x="-709" w:y="180"/>
                    <w:spacing w:after="0" w:line="240" w:lineRule="auto"/>
                    <w:ind w:right="113"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863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E16FFC" w:rsidRPr="002352C7" w:rsidRDefault="00E16FFC" w:rsidP="00EA1EB9">
                  <w:pPr>
                    <w:framePr w:hSpace="180" w:wrap="around" w:vAnchor="text" w:hAnchor="margin" w:x="-709" w:y="180"/>
                    <w:spacing w:after="0" w:line="240" w:lineRule="auto"/>
                    <w:ind w:right="113"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46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E16FFC" w:rsidRPr="002352C7" w:rsidRDefault="00E16FFC" w:rsidP="00EA1EB9">
                  <w:pPr>
                    <w:framePr w:hSpace="180" w:wrap="around" w:vAnchor="text" w:hAnchor="margin" w:x="-709" w:y="180"/>
                    <w:spacing w:after="0" w:line="240" w:lineRule="auto"/>
                    <w:ind w:right="113"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744" w:type="dxa"/>
                  <w:tcBorders>
                    <w:top w:val="single" w:sz="4" w:space="0" w:color="auto"/>
                    <w:left w:val="single" w:sz="4" w:space="0" w:color="auto"/>
                  </w:tcBorders>
                  <w:textDirection w:val="btLr"/>
                </w:tcPr>
                <w:p w:rsidR="00E16FFC" w:rsidRPr="002352C7" w:rsidRDefault="00E16FFC" w:rsidP="00EA1EB9">
                  <w:pPr>
                    <w:framePr w:hSpace="180" w:wrap="around" w:vAnchor="text" w:hAnchor="margin" w:x="-709" w:y="180"/>
                    <w:spacing w:after="0" w:line="240" w:lineRule="auto"/>
                    <w:ind w:right="113"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1051" w:type="dxa"/>
                  <w:tcBorders>
                    <w:top w:val="single" w:sz="4" w:space="0" w:color="auto"/>
                    <w:right w:val="single" w:sz="4" w:space="0" w:color="auto"/>
                  </w:tcBorders>
                  <w:textDirection w:val="btLr"/>
                </w:tcPr>
                <w:p w:rsidR="00E16FFC" w:rsidRPr="002352C7" w:rsidRDefault="00E16FFC" w:rsidP="00EA1EB9">
                  <w:pPr>
                    <w:framePr w:hSpace="180" w:wrap="around" w:vAnchor="text" w:hAnchor="margin" w:x="-709" w:y="180"/>
                    <w:spacing w:after="0" w:line="240" w:lineRule="auto"/>
                    <w:ind w:right="113"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97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E16FFC" w:rsidRPr="002352C7" w:rsidRDefault="00E16FFC" w:rsidP="00EA1EB9">
                  <w:pPr>
                    <w:framePr w:hSpace="180" w:wrap="around" w:vAnchor="text" w:hAnchor="margin" w:x="-709" w:y="180"/>
                    <w:spacing w:after="0" w:line="240" w:lineRule="auto"/>
                    <w:ind w:right="113"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E16FFC" w:rsidRPr="002352C7" w:rsidRDefault="00E16FFC" w:rsidP="00EA1EB9">
                  <w:pPr>
                    <w:framePr w:hSpace="180" w:wrap="around" w:vAnchor="text" w:hAnchor="margin" w:x="-709" w:y="180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725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E16FFC" w:rsidRPr="002352C7" w:rsidRDefault="00E16FFC" w:rsidP="00EA1EB9">
                  <w:pPr>
                    <w:framePr w:hSpace="180" w:wrap="around" w:vAnchor="text" w:hAnchor="margin" w:x="-709" w:y="180"/>
                    <w:spacing w:after="0" w:line="240" w:lineRule="auto"/>
                    <w:ind w:left="113" w:right="113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767" w:type="dxa"/>
                  <w:tcBorders>
                    <w:top w:val="single" w:sz="4" w:space="0" w:color="auto"/>
                    <w:left w:val="single" w:sz="4" w:space="0" w:color="auto"/>
                  </w:tcBorders>
                  <w:textDirection w:val="btLr"/>
                </w:tcPr>
                <w:p w:rsidR="00E16FFC" w:rsidRPr="002352C7" w:rsidRDefault="00E16FFC" w:rsidP="00EA1EB9">
                  <w:pPr>
                    <w:framePr w:hSpace="180" w:wrap="around" w:vAnchor="text" w:hAnchor="margin" w:x="-709" w:y="180"/>
                    <w:spacing w:after="0" w:line="240" w:lineRule="auto"/>
                    <w:ind w:right="113"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1048" w:type="dxa"/>
                  <w:tcBorders>
                    <w:top w:val="single" w:sz="4" w:space="0" w:color="auto"/>
                    <w:right w:val="single" w:sz="4" w:space="0" w:color="auto"/>
                  </w:tcBorders>
                  <w:textDirection w:val="btLr"/>
                </w:tcPr>
                <w:p w:rsidR="00E16FFC" w:rsidRPr="002352C7" w:rsidRDefault="00E16FFC" w:rsidP="00EA1EB9">
                  <w:pPr>
                    <w:framePr w:hSpace="180" w:wrap="around" w:vAnchor="text" w:hAnchor="margin" w:x="-709" w:y="180"/>
                    <w:spacing w:after="0" w:line="240" w:lineRule="auto"/>
                    <w:ind w:right="113"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98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E16FFC" w:rsidRPr="002352C7" w:rsidRDefault="00E16FFC" w:rsidP="00EA1EB9">
                  <w:pPr>
                    <w:framePr w:hSpace="180" w:wrap="around" w:vAnchor="text" w:hAnchor="margin" w:x="-709" w:y="180"/>
                    <w:spacing w:after="0" w:line="240" w:lineRule="auto"/>
                    <w:ind w:right="113"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декабрь</w:t>
                  </w:r>
                </w:p>
              </w:tc>
              <w:tc>
                <w:tcPr>
                  <w:tcW w:w="40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E16FFC" w:rsidRPr="002352C7" w:rsidRDefault="00E16FFC" w:rsidP="00EA1EB9">
                  <w:pPr>
                    <w:framePr w:hSpace="180" w:wrap="around" w:vAnchor="text" w:hAnchor="margin" w:x="-709" w:y="180"/>
                    <w:spacing w:after="0" w:line="240" w:lineRule="auto"/>
                    <w:ind w:right="113"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68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E16FFC" w:rsidRPr="002352C7" w:rsidRDefault="00E16FFC" w:rsidP="00EA1EB9">
                  <w:pPr>
                    <w:framePr w:hSpace="180" w:wrap="around" w:vAnchor="text" w:hAnchor="margin" w:x="-709" w:y="180"/>
                    <w:spacing w:after="0" w:line="240" w:lineRule="auto"/>
                    <w:ind w:right="113"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666" w:type="dxa"/>
                  <w:tcBorders>
                    <w:top w:val="single" w:sz="4" w:space="0" w:color="auto"/>
                    <w:left w:val="single" w:sz="4" w:space="0" w:color="auto"/>
                  </w:tcBorders>
                  <w:textDirection w:val="btLr"/>
                </w:tcPr>
                <w:p w:rsidR="00E16FFC" w:rsidRPr="002352C7" w:rsidRDefault="00E16FFC" w:rsidP="00EA1EB9">
                  <w:pPr>
                    <w:framePr w:hSpace="180" w:wrap="around" w:vAnchor="text" w:hAnchor="margin" w:x="-709" w:y="180"/>
                    <w:spacing w:after="0" w:line="240" w:lineRule="auto"/>
                    <w:ind w:right="113"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</w:tr>
            <w:tr w:rsidR="00E16FFC" w:rsidRPr="002352C7" w:rsidTr="00E16FFC">
              <w:trPr>
                <w:trHeight w:val="270"/>
              </w:trPr>
              <w:tc>
                <w:tcPr>
                  <w:tcW w:w="702" w:type="dxa"/>
                </w:tcPr>
                <w:p w:rsidR="00E16FFC" w:rsidRPr="002352C7" w:rsidRDefault="00E16FFC" w:rsidP="00EA1EB9">
                  <w:pPr>
                    <w:framePr w:hSpace="180" w:wrap="around" w:vAnchor="text" w:hAnchor="margin" w:x="-709" w:y="180"/>
                    <w:spacing w:after="0" w:line="240" w:lineRule="auto"/>
                    <w:ind w:left="-45" w:firstLine="17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9А</w:t>
                  </w:r>
                </w:p>
              </w:tc>
              <w:tc>
                <w:tcPr>
                  <w:tcW w:w="1038" w:type="dxa"/>
                  <w:tcBorders>
                    <w:right w:val="single" w:sz="4" w:space="0" w:color="auto"/>
                  </w:tcBorders>
                </w:tcPr>
                <w:p w:rsidR="00E16FFC" w:rsidRPr="002352C7" w:rsidRDefault="00E16FFC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95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6FFC" w:rsidRPr="002352C7" w:rsidRDefault="00E16FFC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86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6FFC" w:rsidRPr="002352C7" w:rsidRDefault="008731FD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46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6FFC" w:rsidRPr="002352C7" w:rsidRDefault="00E16FFC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4" w:type="dxa"/>
                  <w:tcBorders>
                    <w:left w:val="single" w:sz="4" w:space="0" w:color="auto"/>
                  </w:tcBorders>
                </w:tcPr>
                <w:p w:rsidR="00E16FFC" w:rsidRPr="002352C7" w:rsidRDefault="00E16FFC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51" w:type="dxa"/>
                  <w:tcBorders>
                    <w:right w:val="single" w:sz="4" w:space="0" w:color="auto"/>
                  </w:tcBorders>
                </w:tcPr>
                <w:p w:rsidR="00E16FFC" w:rsidRPr="002352C7" w:rsidRDefault="00E16FFC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16%</w:t>
                  </w:r>
                </w:p>
              </w:tc>
              <w:tc>
                <w:tcPr>
                  <w:tcW w:w="97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6FFC" w:rsidRPr="002352C7" w:rsidRDefault="00E16FFC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100%</w:t>
                  </w:r>
                </w:p>
              </w:tc>
              <w:tc>
                <w:tcPr>
                  <w:tcW w:w="4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6FFC" w:rsidRPr="002352C7" w:rsidRDefault="000F6BDD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13%</w:t>
                  </w:r>
                </w:p>
              </w:tc>
              <w:tc>
                <w:tcPr>
                  <w:tcW w:w="7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6FFC" w:rsidRPr="002352C7" w:rsidRDefault="00E16FFC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7" w:type="dxa"/>
                  <w:tcBorders>
                    <w:left w:val="single" w:sz="4" w:space="0" w:color="auto"/>
                  </w:tcBorders>
                </w:tcPr>
                <w:p w:rsidR="00E16FFC" w:rsidRPr="002352C7" w:rsidRDefault="00E16FFC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48" w:type="dxa"/>
                  <w:tcBorders>
                    <w:right w:val="single" w:sz="4" w:space="0" w:color="auto"/>
                  </w:tcBorders>
                </w:tcPr>
                <w:p w:rsidR="00E16FFC" w:rsidRPr="002352C7" w:rsidRDefault="00E16FFC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16%</w:t>
                  </w:r>
                </w:p>
              </w:tc>
              <w:tc>
                <w:tcPr>
                  <w:tcW w:w="9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6FFC" w:rsidRPr="002352C7" w:rsidRDefault="00E16FFC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40%</w:t>
                  </w:r>
                </w:p>
              </w:tc>
              <w:tc>
                <w:tcPr>
                  <w:tcW w:w="4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6FFC" w:rsidRPr="002352C7" w:rsidRDefault="000F6BDD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6FFC" w:rsidRPr="002352C7" w:rsidRDefault="00E16FFC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left w:val="single" w:sz="4" w:space="0" w:color="auto"/>
                  </w:tcBorders>
                </w:tcPr>
                <w:p w:rsidR="00E16FFC" w:rsidRPr="002352C7" w:rsidRDefault="00E16FFC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16FFC" w:rsidRPr="002352C7" w:rsidTr="00E16FFC">
              <w:trPr>
                <w:trHeight w:val="270"/>
              </w:trPr>
              <w:tc>
                <w:tcPr>
                  <w:tcW w:w="702" w:type="dxa"/>
                </w:tcPr>
                <w:p w:rsidR="00E16FFC" w:rsidRPr="002352C7" w:rsidRDefault="00E16FFC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9Б</w:t>
                  </w:r>
                </w:p>
              </w:tc>
              <w:tc>
                <w:tcPr>
                  <w:tcW w:w="1038" w:type="dxa"/>
                  <w:tcBorders>
                    <w:right w:val="single" w:sz="4" w:space="0" w:color="auto"/>
                  </w:tcBorders>
                </w:tcPr>
                <w:p w:rsidR="00E16FFC" w:rsidRPr="002352C7" w:rsidRDefault="00E16FFC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95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6FFC" w:rsidRPr="002352C7" w:rsidRDefault="00E16FFC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20</w:t>
                  </w:r>
                </w:p>
              </w:tc>
              <w:tc>
                <w:tcPr>
                  <w:tcW w:w="85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6FFC" w:rsidRPr="002352C7" w:rsidRDefault="008731FD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46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6FFC" w:rsidRPr="002352C7" w:rsidRDefault="00E16FFC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4" w:type="dxa"/>
                  <w:tcBorders>
                    <w:left w:val="single" w:sz="4" w:space="0" w:color="auto"/>
                  </w:tcBorders>
                </w:tcPr>
                <w:p w:rsidR="00E16FFC" w:rsidRPr="002352C7" w:rsidRDefault="00E16FFC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51" w:type="dxa"/>
                  <w:tcBorders>
                    <w:right w:val="single" w:sz="4" w:space="0" w:color="auto"/>
                  </w:tcBorders>
                </w:tcPr>
                <w:p w:rsidR="00E16FFC" w:rsidRPr="002352C7" w:rsidRDefault="00E16FFC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13%</w:t>
                  </w:r>
                </w:p>
              </w:tc>
              <w:tc>
                <w:tcPr>
                  <w:tcW w:w="97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6FFC" w:rsidRPr="002352C7" w:rsidRDefault="00E16FFC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10%</w:t>
                  </w:r>
                </w:p>
              </w:tc>
              <w:tc>
                <w:tcPr>
                  <w:tcW w:w="4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6FFC" w:rsidRPr="002352C7" w:rsidRDefault="000F6BDD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13%</w:t>
                  </w:r>
                </w:p>
              </w:tc>
              <w:tc>
                <w:tcPr>
                  <w:tcW w:w="7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6FFC" w:rsidRPr="002352C7" w:rsidRDefault="00E16FFC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7" w:type="dxa"/>
                  <w:tcBorders>
                    <w:left w:val="single" w:sz="4" w:space="0" w:color="auto"/>
                  </w:tcBorders>
                </w:tcPr>
                <w:p w:rsidR="00E16FFC" w:rsidRPr="002352C7" w:rsidRDefault="00E16FFC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48" w:type="dxa"/>
                  <w:tcBorders>
                    <w:right w:val="single" w:sz="4" w:space="0" w:color="auto"/>
                  </w:tcBorders>
                </w:tcPr>
                <w:p w:rsidR="00E16FFC" w:rsidRPr="002352C7" w:rsidRDefault="00E16FFC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13%</w:t>
                  </w:r>
                </w:p>
              </w:tc>
              <w:tc>
                <w:tcPr>
                  <w:tcW w:w="9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6FFC" w:rsidRPr="002352C7" w:rsidRDefault="00E16FFC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  <w:tc>
                <w:tcPr>
                  <w:tcW w:w="4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6FFC" w:rsidRPr="002352C7" w:rsidRDefault="000F6BDD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6FFC" w:rsidRPr="002352C7" w:rsidRDefault="00E16FFC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left w:val="single" w:sz="4" w:space="0" w:color="auto"/>
                  </w:tcBorders>
                </w:tcPr>
                <w:p w:rsidR="00E16FFC" w:rsidRPr="002352C7" w:rsidRDefault="00E16FFC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16FFC" w:rsidRPr="002352C7" w:rsidTr="00E16FFC">
              <w:trPr>
                <w:trHeight w:val="270"/>
              </w:trPr>
              <w:tc>
                <w:tcPr>
                  <w:tcW w:w="702" w:type="dxa"/>
                </w:tcPr>
                <w:p w:rsidR="00E16FFC" w:rsidRPr="002352C7" w:rsidRDefault="00E16FFC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9В</w:t>
                  </w:r>
                </w:p>
              </w:tc>
              <w:tc>
                <w:tcPr>
                  <w:tcW w:w="1038" w:type="dxa"/>
                  <w:tcBorders>
                    <w:right w:val="single" w:sz="4" w:space="0" w:color="auto"/>
                  </w:tcBorders>
                </w:tcPr>
                <w:p w:rsidR="00E16FFC" w:rsidRPr="002352C7" w:rsidRDefault="00E16FFC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95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6FFC" w:rsidRPr="002352C7" w:rsidRDefault="00E16FFC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</w:t>
                  </w:r>
                </w:p>
              </w:tc>
              <w:tc>
                <w:tcPr>
                  <w:tcW w:w="85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6FFC" w:rsidRPr="002352C7" w:rsidRDefault="008731FD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</w:t>
                  </w:r>
                </w:p>
              </w:tc>
              <w:tc>
                <w:tcPr>
                  <w:tcW w:w="46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6FFC" w:rsidRPr="002352C7" w:rsidRDefault="00E16FFC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4" w:type="dxa"/>
                  <w:tcBorders>
                    <w:left w:val="single" w:sz="4" w:space="0" w:color="auto"/>
                  </w:tcBorders>
                </w:tcPr>
                <w:p w:rsidR="00E16FFC" w:rsidRPr="002352C7" w:rsidRDefault="00E16FFC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51" w:type="dxa"/>
                  <w:tcBorders>
                    <w:right w:val="single" w:sz="4" w:space="0" w:color="auto"/>
                  </w:tcBorders>
                </w:tcPr>
                <w:p w:rsidR="00E16FFC" w:rsidRPr="002352C7" w:rsidRDefault="00E16FFC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  <w:tc>
                <w:tcPr>
                  <w:tcW w:w="97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6FFC" w:rsidRPr="002352C7" w:rsidRDefault="00E16FFC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7%</w:t>
                  </w:r>
                </w:p>
              </w:tc>
              <w:tc>
                <w:tcPr>
                  <w:tcW w:w="4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6FFC" w:rsidRPr="002352C7" w:rsidRDefault="000F6BDD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7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6FFC" w:rsidRPr="002352C7" w:rsidRDefault="00E16FFC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7" w:type="dxa"/>
                  <w:tcBorders>
                    <w:left w:val="single" w:sz="4" w:space="0" w:color="auto"/>
                  </w:tcBorders>
                </w:tcPr>
                <w:p w:rsidR="00E16FFC" w:rsidRPr="002352C7" w:rsidRDefault="00E16FFC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48" w:type="dxa"/>
                  <w:tcBorders>
                    <w:right w:val="single" w:sz="4" w:space="0" w:color="auto"/>
                  </w:tcBorders>
                </w:tcPr>
                <w:p w:rsidR="00E16FFC" w:rsidRPr="002352C7" w:rsidRDefault="00E16FFC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  <w:tc>
                <w:tcPr>
                  <w:tcW w:w="9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6FFC" w:rsidRPr="002352C7" w:rsidRDefault="00E16FFC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0%</w:t>
                  </w:r>
                </w:p>
              </w:tc>
              <w:tc>
                <w:tcPr>
                  <w:tcW w:w="4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6FFC" w:rsidRPr="002352C7" w:rsidRDefault="000F6BDD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6FFC" w:rsidRPr="002352C7" w:rsidRDefault="00E16FFC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left w:val="single" w:sz="4" w:space="0" w:color="auto"/>
                  </w:tcBorders>
                </w:tcPr>
                <w:p w:rsidR="00E16FFC" w:rsidRPr="002352C7" w:rsidRDefault="00E16FFC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E16FFC" w:rsidRPr="002352C7" w:rsidTr="00E16FFC">
              <w:trPr>
                <w:trHeight w:val="555"/>
              </w:trPr>
              <w:tc>
                <w:tcPr>
                  <w:tcW w:w="702" w:type="dxa"/>
                </w:tcPr>
                <w:p w:rsidR="00E16FFC" w:rsidRPr="002352C7" w:rsidRDefault="00E16FFC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38" w:type="dxa"/>
                  <w:tcBorders>
                    <w:right w:val="single" w:sz="4" w:space="0" w:color="auto"/>
                  </w:tcBorders>
                </w:tcPr>
                <w:p w:rsidR="00E16FFC" w:rsidRPr="002352C7" w:rsidRDefault="00E16FFC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</w:t>
                  </w:r>
                </w:p>
              </w:tc>
              <w:tc>
                <w:tcPr>
                  <w:tcW w:w="956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6FFC" w:rsidRPr="002352C7" w:rsidRDefault="00E16FFC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54</w:t>
                  </w:r>
                </w:p>
              </w:tc>
              <w:tc>
                <w:tcPr>
                  <w:tcW w:w="85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6FFC" w:rsidRPr="002352C7" w:rsidRDefault="000F6BDD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63</w:t>
                  </w:r>
                </w:p>
              </w:tc>
              <w:tc>
                <w:tcPr>
                  <w:tcW w:w="46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6FFC" w:rsidRPr="002352C7" w:rsidRDefault="00E16FFC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44" w:type="dxa"/>
                  <w:tcBorders>
                    <w:left w:val="single" w:sz="4" w:space="0" w:color="auto"/>
                  </w:tcBorders>
                </w:tcPr>
                <w:p w:rsidR="00E16FFC" w:rsidRPr="002352C7" w:rsidRDefault="00E16FFC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51" w:type="dxa"/>
                  <w:tcBorders>
                    <w:right w:val="single" w:sz="4" w:space="0" w:color="auto"/>
                  </w:tcBorders>
                </w:tcPr>
                <w:p w:rsidR="00E16FFC" w:rsidRPr="002352C7" w:rsidRDefault="00E16FFC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9,6%</w:t>
                  </w:r>
                </w:p>
              </w:tc>
              <w:tc>
                <w:tcPr>
                  <w:tcW w:w="97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6FFC" w:rsidRPr="002352C7" w:rsidRDefault="00E16FFC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39%</w:t>
                  </w:r>
                </w:p>
              </w:tc>
              <w:tc>
                <w:tcPr>
                  <w:tcW w:w="4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6FFC" w:rsidRPr="002352C7" w:rsidRDefault="000F6BDD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6%</w:t>
                  </w:r>
                </w:p>
              </w:tc>
              <w:tc>
                <w:tcPr>
                  <w:tcW w:w="725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6FFC" w:rsidRPr="002352C7" w:rsidRDefault="00E16FFC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67" w:type="dxa"/>
                  <w:tcBorders>
                    <w:left w:val="single" w:sz="4" w:space="0" w:color="auto"/>
                  </w:tcBorders>
                </w:tcPr>
                <w:p w:rsidR="00E16FFC" w:rsidRPr="002352C7" w:rsidRDefault="00E16FFC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48" w:type="dxa"/>
                  <w:tcBorders>
                    <w:right w:val="single" w:sz="4" w:space="0" w:color="auto"/>
                  </w:tcBorders>
                </w:tcPr>
                <w:p w:rsidR="00E16FFC" w:rsidRPr="002352C7" w:rsidRDefault="00E16FFC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9,6%</w:t>
                  </w:r>
                </w:p>
              </w:tc>
              <w:tc>
                <w:tcPr>
                  <w:tcW w:w="9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6FFC" w:rsidRPr="002352C7" w:rsidRDefault="00E16FFC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3C408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13%</w:t>
                  </w:r>
                </w:p>
              </w:tc>
              <w:tc>
                <w:tcPr>
                  <w:tcW w:w="40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6FFC" w:rsidRPr="002352C7" w:rsidRDefault="000F6BDD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6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E16FFC" w:rsidRPr="002352C7" w:rsidRDefault="00E16FFC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666" w:type="dxa"/>
                  <w:tcBorders>
                    <w:left w:val="single" w:sz="4" w:space="0" w:color="auto"/>
                  </w:tcBorders>
                </w:tcPr>
                <w:p w:rsidR="00E16FFC" w:rsidRPr="002352C7" w:rsidRDefault="00E16FFC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6C28E1" w:rsidRDefault="006C28E1" w:rsidP="00EA1EB9">
            <w:pPr>
              <w:spacing w:after="0" w:line="240" w:lineRule="auto"/>
              <w:ind w:right="1695" w:firstLine="17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C28E1" w:rsidRDefault="006C28E1" w:rsidP="00EA1EB9">
            <w:pPr>
              <w:spacing w:after="0" w:line="240" w:lineRule="auto"/>
              <w:ind w:right="1695" w:firstLine="17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C28E1" w:rsidRDefault="006C28E1" w:rsidP="00EA1EB9">
            <w:pPr>
              <w:spacing w:after="0" w:line="240" w:lineRule="auto"/>
              <w:ind w:right="1695" w:firstLine="17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C28E1" w:rsidRDefault="006C28E1" w:rsidP="00EA1EB9">
            <w:pPr>
              <w:spacing w:after="0" w:line="240" w:lineRule="auto"/>
              <w:ind w:right="1695" w:firstLine="17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C28E1" w:rsidRDefault="006C28E1" w:rsidP="00EA1EB9">
            <w:pPr>
              <w:spacing w:after="0" w:line="240" w:lineRule="auto"/>
              <w:ind w:right="1695" w:firstLine="17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C28E1" w:rsidRDefault="006C28E1" w:rsidP="00EA1EB9">
            <w:pPr>
              <w:spacing w:after="0" w:line="240" w:lineRule="auto"/>
              <w:ind w:right="1695" w:firstLine="17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C28E1" w:rsidRDefault="006C28E1" w:rsidP="00EA1EB9">
            <w:pPr>
              <w:spacing w:after="0" w:line="240" w:lineRule="auto"/>
              <w:ind w:right="1695" w:firstLine="17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C28E1" w:rsidRDefault="006C28E1" w:rsidP="00EA1EB9">
            <w:pPr>
              <w:spacing w:after="0" w:line="240" w:lineRule="auto"/>
              <w:ind w:right="1695" w:firstLine="17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C28E1" w:rsidRDefault="006C28E1" w:rsidP="00EA1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Динамика успеваемости и качества знаний по итогам проведения диагностических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 по обществознанию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 сентябре</w:t>
            </w:r>
            <w:r w:rsidRPr="0054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 </w:t>
            </w:r>
          </w:p>
          <w:p w:rsidR="006C28E1" w:rsidRPr="00541D98" w:rsidRDefault="006C28E1" w:rsidP="00EA1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феврале</w:t>
            </w:r>
            <w:r w:rsidRPr="0054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2016-2017 учебного года.</w:t>
            </w:r>
          </w:p>
          <w:p w:rsidR="006C28E1" w:rsidRDefault="006C28E1" w:rsidP="00EA1EB9">
            <w:pPr>
              <w:spacing w:after="0" w:line="240" w:lineRule="auto"/>
              <w:ind w:right="1695" w:firstLine="17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C28E1" w:rsidRDefault="006C28E1" w:rsidP="00EA1EB9">
            <w:pPr>
              <w:spacing w:after="0" w:line="240" w:lineRule="auto"/>
              <w:ind w:right="1695" w:firstLine="17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C28E1" w:rsidRDefault="006C28E1" w:rsidP="00EA1EB9">
            <w:pPr>
              <w:spacing w:after="0" w:line="240" w:lineRule="auto"/>
              <w:ind w:right="1695" w:firstLine="17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C28E1" w:rsidRDefault="006C28E1" w:rsidP="00EA1EB9">
            <w:pPr>
              <w:spacing w:after="0" w:line="240" w:lineRule="auto"/>
              <w:ind w:right="1695" w:firstLine="17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C28E1" w:rsidRDefault="006C28E1" w:rsidP="00EA1EB9">
            <w:pPr>
              <w:spacing w:after="0" w:line="240" w:lineRule="auto"/>
              <w:ind w:right="1695" w:firstLine="17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C28E1" w:rsidRDefault="006C28E1" w:rsidP="00EA1EB9">
            <w:pPr>
              <w:spacing w:after="0" w:line="240" w:lineRule="auto"/>
              <w:ind w:right="1695" w:firstLine="17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486400" cy="3200400"/>
                  <wp:effectExtent l="0" t="0" r="0" b="0"/>
                  <wp:docPr id="5" name="Диаграмма 5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0"/>
                    </a:graphicData>
                  </a:graphic>
                </wp:inline>
              </w:drawing>
            </w:r>
          </w:p>
          <w:p w:rsidR="006C28E1" w:rsidRDefault="006C28E1" w:rsidP="00EA1EB9">
            <w:pPr>
              <w:spacing w:after="0" w:line="240" w:lineRule="auto"/>
              <w:ind w:right="1695" w:firstLine="17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</w:t>
            </w:r>
          </w:p>
          <w:p w:rsidR="00B11B1C" w:rsidRDefault="00B11B1C" w:rsidP="00EA1EB9">
            <w:pPr>
              <w:spacing w:after="0" w:line="240" w:lineRule="auto"/>
              <w:ind w:left="746" w:hanging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Результаты диагностических работ проведенных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феврале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показали отрицательную</w:t>
            </w:r>
            <w:r w:rsidRPr="0054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динамику качества знаний и </w:t>
            </w:r>
          </w:p>
          <w:p w:rsidR="00B11B1C" w:rsidRPr="00541D98" w:rsidRDefault="00B11B1C" w:rsidP="00EA1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успеваемости в 9-х классах по сравнению с промежуточной диагностикой</w:t>
            </w:r>
            <w:r w:rsidRPr="0054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6C28E1" w:rsidRDefault="006C28E1" w:rsidP="00EA1EB9">
            <w:pPr>
              <w:spacing w:after="0" w:line="240" w:lineRule="auto"/>
              <w:ind w:right="1695" w:firstLine="17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C28E1" w:rsidRDefault="006C28E1" w:rsidP="00EA1EB9">
            <w:pPr>
              <w:spacing w:after="0" w:line="240" w:lineRule="auto"/>
              <w:ind w:right="1695" w:firstLine="17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C28E1" w:rsidRDefault="006C28E1" w:rsidP="00EA1EB9">
            <w:pPr>
              <w:spacing w:after="0" w:line="240" w:lineRule="auto"/>
              <w:ind w:right="1695" w:firstLine="17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C28E1" w:rsidRDefault="006C28E1" w:rsidP="00EA1EB9">
            <w:pPr>
              <w:spacing w:after="0" w:line="240" w:lineRule="auto"/>
              <w:ind w:right="1695" w:firstLine="17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C28E1" w:rsidRDefault="006C28E1" w:rsidP="00EA1EB9">
            <w:pPr>
              <w:spacing w:after="0" w:line="240" w:lineRule="auto"/>
              <w:ind w:right="1695" w:firstLine="17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C28E1" w:rsidRDefault="006C28E1" w:rsidP="00EA1EB9">
            <w:pPr>
              <w:spacing w:after="0" w:line="240" w:lineRule="auto"/>
              <w:ind w:right="1695" w:firstLine="17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C28E1" w:rsidRDefault="006C28E1" w:rsidP="00EA1EB9">
            <w:pPr>
              <w:spacing w:after="0" w:line="240" w:lineRule="auto"/>
              <w:ind w:right="1695" w:firstLine="17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11B1C" w:rsidRPr="00A77C02" w:rsidRDefault="00B11B1C" w:rsidP="00EA1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                           </w:t>
            </w: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</w:t>
            </w:r>
            <w:r w:rsidRPr="00A77C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Уровень усвоения предметных компетенций</w:t>
            </w:r>
          </w:p>
          <w:p w:rsidR="006C28E1" w:rsidRDefault="006C28E1" w:rsidP="00EA1EB9">
            <w:pPr>
              <w:spacing w:after="0" w:line="240" w:lineRule="auto"/>
              <w:ind w:right="1695" w:firstLine="17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C28E1" w:rsidRDefault="006C28E1" w:rsidP="00EA1EB9">
            <w:pPr>
              <w:spacing w:after="0" w:line="240" w:lineRule="auto"/>
              <w:ind w:right="1695" w:firstLine="17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C28E1" w:rsidRDefault="006C28E1" w:rsidP="00EA1EB9">
            <w:pPr>
              <w:spacing w:after="0" w:line="240" w:lineRule="auto"/>
              <w:ind w:right="1695" w:firstLine="17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C28E1" w:rsidRDefault="006C28E1" w:rsidP="00EA1EB9">
            <w:pPr>
              <w:spacing w:after="0" w:line="240" w:lineRule="auto"/>
              <w:ind w:right="1695" w:firstLine="17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6C28E1" w:rsidRDefault="00B11B1C" w:rsidP="00EA1EB9">
            <w:pPr>
              <w:spacing w:after="0" w:line="240" w:lineRule="auto"/>
              <w:ind w:right="1695" w:firstLine="17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               </w:t>
            </w: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486400" cy="3200400"/>
                  <wp:effectExtent l="0" t="0" r="0" b="0"/>
                  <wp:docPr id="6" name="Диаграмма 6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1"/>
                    </a:graphicData>
                  </a:graphic>
                </wp:inline>
              </w:drawing>
            </w:r>
          </w:p>
          <w:p w:rsidR="00B11B1C" w:rsidRDefault="00B11B1C" w:rsidP="00EA1EB9">
            <w:pPr>
              <w:spacing w:after="0" w:line="240" w:lineRule="auto"/>
              <w:ind w:right="1695" w:firstLine="17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11B1C" w:rsidRDefault="00B11B1C" w:rsidP="00EA1EB9">
            <w:pPr>
              <w:spacing w:after="0" w:line="240" w:lineRule="auto"/>
              <w:ind w:right="1695" w:firstLine="17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11B1C" w:rsidRDefault="00B11B1C" w:rsidP="00EA1EB9">
            <w:pPr>
              <w:spacing w:after="0" w:line="240" w:lineRule="auto"/>
              <w:ind w:right="1695" w:firstLine="17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11B1C" w:rsidRDefault="00B11B1C" w:rsidP="00EA1EB9">
            <w:pPr>
              <w:spacing w:after="0" w:line="240" w:lineRule="auto"/>
              <w:ind w:right="1695" w:firstLine="17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11B1C" w:rsidRDefault="00B11B1C" w:rsidP="00EA1EB9">
            <w:pPr>
              <w:spacing w:after="0" w:line="240" w:lineRule="auto"/>
              <w:ind w:right="1695" w:firstLine="17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11B1C" w:rsidRDefault="00B11B1C" w:rsidP="00EA1EB9">
            <w:pPr>
              <w:spacing w:after="0" w:line="240" w:lineRule="auto"/>
              <w:ind w:right="1695" w:firstLine="17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11B1C" w:rsidRDefault="00B11B1C" w:rsidP="00EA1EB9">
            <w:pPr>
              <w:spacing w:after="0" w:line="240" w:lineRule="auto"/>
              <w:ind w:right="1695" w:firstLine="17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11B1C" w:rsidRDefault="00B11B1C" w:rsidP="00EA1EB9">
            <w:pPr>
              <w:spacing w:after="0" w:line="240" w:lineRule="auto"/>
              <w:ind w:right="1695" w:firstLine="17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11B1C" w:rsidRDefault="00B11B1C" w:rsidP="00EA1EB9">
            <w:pPr>
              <w:spacing w:after="0" w:line="240" w:lineRule="auto"/>
              <w:ind w:right="1695" w:firstLine="17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11B1C" w:rsidRDefault="00B11B1C" w:rsidP="00EA1EB9">
            <w:pPr>
              <w:spacing w:after="0" w:line="240" w:lineRule="auto"/>
              <w:ind w:right="1695" w:firstLine="17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11B1C" w:rsidRDefault="00B11B1C" w:rsidP="00EA1EB9">
            <w:pPr>
              <w:spacing w:after="0" w:line="240" w:lineRule="auto"/>
              <w:ind w:right="1695" w:firstLine="17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11B1C" w:rsidRDefault="00B11B1C" w:rsidP="00EA1EB9">
            <w:pPr>
              <w:spacing w:after="0" w:line="240" w:lineRule="auto"/>
              <w:ind w:right="1695" w:firstLine="17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11B1C" w:rsidRDefault="00B11B1C" w:rsidP="00EA1EB9">
            <w:pPr>
              <w:spacing w:after="0" w:line="240" w:lineRule="auto"/>
              <w:ind w:right="1695" w:firstLine="17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11B1C" w:rsidRDefault="00B11B1C" w:rsidP="00EA1EB9">
            <w:pPr>
              <w:spacing w:after="0" w:line="240" w:lineRule="auto"/>
              <w:ind w:right="1695" w:firstLine="17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BE3D8E" w:rsidRPr="00180E52" w:rsidRDefault="002352C7" w:rsidP="00EA1EB9">
            <w:pPr>
              <w:spacing w:after="0" w:line="240" w:lineRule="auto"/>
              <w:ind w:right="1695" w:firstLine="179"/>
              <w:rPr>
                <w:rFonts w:ascii="Times New Roman" w:hAnsi="Times New Roman" w:cs="Times New Roman"/>
                <w:sz w:val="28"/>
                <w:szCs w:val="28"/>
              </w:rPr>
            </w:pPr>
            <w:r w:rsidRPr="00D5129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Вывод</w:t>
            </w:r>
            <w:r w:rsidRPr="00D5129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</w:t>
            </w:r>
            <w:r w:rsidR="00D51296" w:rsidRPr="00D51296">
              <w:rPr>
                <w:rFonts w:ascii="Times New Roman" w:hAnsi="Times New Roman" w:cs="Times New Roman"/>
                <w:sz w:val="28"/>
                <w:szCs w:val="28"/>
              </w:rPr>
              <w:t>Общий результат выполнения</w:t>
            </w:r>
            <w:r w:rsidR="00D51296">
              <w:rPr>
                <w:rFonts w:ascii="Times New Roman" w:hAnsi="Times New Roman" w:cs="Times New Roman"/>
                <w:sz w:val="28"/>
                <w:szCs w:val="28"/>
              </w:rPr>
              <w:t xml:space="preserve"> промежуточной</w:t>
            </w:r>
            <w:r w:rsidR="00D51296" w:rsidRPr="00D51296">
              <w:rPr>
                <w:rFonts w:ascii="Times New Roman" w:hAnsi="Times New Roman" w:cs="Times New Roman"/>
                <w:sz w:val="28"/>
                <w:szCs w:val="28"/>
              </w:rPr>
              <w:t xml:space="preserve"> контрольной рабо</w:t>
            </w:r>
            <w:r w:rsidR="00875F98">
              <w:rPr>
                <w:rFonts w:ascii="Times New Roman" w:hAnsi="Times New Roman" w:cs="Times New Roman"/>
                <w:sz w:val="28"/>
                <w:szCs w:val="28"/>
              </w:rPr>
              <w:t xml:space="preserve">ты отражает </w:t>
            </w:r>
            <w:r w:rsidR="000F6BDD">
              <w:rPr>
                <w:rFonts w:ascii="Times New Roman" w:hAnsi="Times New Roman" w:cs="Times New Roman"/>
                <w:sz w:val="28"/>
                <w:szCs w:val="28"/>
              </w:rPr>
              <w:t xml:space="preserve">понижение </w:t>
            </w:r>
            <w:r w:rsidR="00875F98">
              <w:rPr>
                <w:rFonts w:ascii="Times New Roman" w:hAnsi="Times New Roman" w:cs="Times New Roman"/>
                <w:sz w:val="28"/>
                <w:szCs w:val="28"/>
              </w:rPr>
              <w:t>успеваем</w:t>
            </w:r>
            <w:r w:rsidR="00E04237">
              <w:rPr>
                <w:rFonts w:ascii="Times New Roman" w:hAnsi="Times New Roman" w:cs="Times New Roman"/>
                <w:sz w:val="28"/>
                <w:szCs w:val="28"/>
              </w:rPr>
              <w:t>ости и качества знаний учащихся.</w:t>
            </w:r>
            <w:r w:rsidR="00875F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180E52" w:rsidRPr="00180E52">
              <w:rPr>
                <w:rFonts w:ascii="Times New Roman" w:hAnsi="Times New Roman" w:cs="Times New Roman"/>
                <w:sz w:val="28"/>
                <w:szCs w:val="28"/>
              </w:rPr>
              <w:t>Что говорит о недостаточной работе по подготовке к успешной сдаче экзаменов, как со стороны учит</w:t>
            </w:r>
            <w:r w:rsidR="00180E52">
              <w:rPr>
                <w:rFonts w:ascii="Times New Roman" w:hAnsi="Times New Roman" w:cs="Times New Roman"/>
                <w:sz w:val="28"/>
                <w:szCs w:val="28"/>
              </w:rPr>
              <w:t>елей, так и со стороны учащихся.</w:t>
            </w:r>
          </w:p>
          <w:p w:rsidR="00D51296" w:rsidRPr="00D51296" w:rsidRDefault="003F5A28" w:rsidP="00EA1EB9">
            <w:pPr>
              <w:spacing w:after="0" w:line="240" w:lineRule="auto"/>
              <w:ind w:right="1695" w:firstLine="1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результатов </w:t>
            </w:r>
            <w:r w:rsidR="00D51296" w:rsidRPr="00D51296">
              <w:rPr>
                <w:rFonts w:ascii="Times New Roman" w:hAnsi="Times New Roman" w:cs="Times New Roman"/>
                <w:sz w:val="28"/>
                <w:szCs w:val="28"/>
              </w:rPr>
              <w:t>работы по частям А, В, С</w:t>
            </w:r>
            <w:r w:rsidR="00D512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D51296" w:rsidRPr="00D51296" w:rsidRDefault="00BE3D8E" w:rsidP="00EA1EB9">
            <w:pPr>
              <w:spacing w:after="0" w:line="240" w:lineRule="auto"/>
              <w:ind w:right="1695" w:firstLine="17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</w:t>
            </w:r>
            <w:r w:rsidR="00D51296" w:rsidRPr="00D51296">
              <w:rPr>
                <w:rFonts w:ascii="Times New Roman" w:hAnsi="Times New Roman" w:cs="Times New Roman"/>
                <w:sz w:val="28"/>
                <w:szCs w:val="28"/>
              </w:rPr>
              <w:t xml:space="preserve">изкий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результат показан по всем заданиям</w:t>
            </w:r>
            <w:r w:rsidR="00D51296" w:rsidRPr="00D51296">
              <w:rPr>
                <w:rFonts w:ascii="Times New Roman" w:hAnsi="Times New Roman" w:cs="Times New Roman"/>
                <w:sz w:val="28"/>
                <w:szCs w:val="28"/>
              </w:rPr>
              <w:t>. Самыми сложными оказались вопрос</w:t>
            </w:r>
            <w:r w:rsidR="00113B3B">
              <w:rPr>
                <w:rFonts w:ascii="Times New Roman" w:hAnsi="Times New Roman" w:cs="Times New Roman"/>
                <w:sz w:val="28"/>
                <w:szCs w:val="28"/>
              </w:rPr>
              <w:t>ы №26</w:t>
            </w:r>
            <w:r w:rsidR="00D51296">
              <w:rPr>
                <w:rFonts w:ascii="Times New Roman" w:hAnsi="Times New Roman" w:cs="Times New Roman"/>
                <w:sz w:val="28"/>
                <w:szCs w:val="28"/>
              </w:rPr>
              <w:t xml:space="preserve">- 31 требующие умения </w:t>
            </w:r>
            <w:r w:rsidR="00D51296" w:rsidRPr="00D51296">
              <w:rPr>
                <w:rFonts w:ascii="Times New Roman" w:hAnsi="Times New Roman" w:cs="Times New Roman"/>
                <w:bCs/>
                <w:iCs/>
                <w:sz w:val="28"/>
                <w:szCs w:val="28"/>
              </w:rPr>
              <w:t xml:space="preserve">решать </w:t>
            </w:r>
            <w:r w:rsidR="00D51296" w:rsidRPr="00D51296">
              <w:rPr>
                <w:rFonts w:ascii="Times New Roman" w:hAnsi="Times New Roman" w:cs="Times New Roman"/>
                <w:sz w:val="28"/>
                <w:szCs w:val="28"/>
              </w:rPr>
              <w:t xml:space="preserve">в рамках изученного материала познавательные и практические задачи, отражающие типичные ситуации в различных сферах деятельности человека </w:t>
            </w:r>
            <w:r w:rsidR="00D5129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Относительно в</w:t>
            </w:r>
            <w:r w:rsidR="00D51296" w:rsidRPr="00D51296">
              <w:rPr>
                <w:rFonts w:ascii="Times New Roman" w:hAnsi="Times New Roman" w:cs="Times New Roman"/>
                <w:sz w:val="28"/>
                <w:szCs w:val="28"/>
              </w:rPr>
              <w:t xml:space="preserve">ысокие результаты продемонстрированы по вопросам А </w:t>
            </w:r>
            <w:r w:rsidR="00D51296">
              <w:rPr>
                <w:rFonts w:ascii="Times New Roman" w:hAnsi="Times New Roman" w:cs="Times New Roman"/>
                <w:sz w:val="28"/>
                <w:szCs w:val="28"/>
              </w:rPr>
              <w:t>с 1 по 8.</w:t>
            </w:r>
            <w:r w:rsidR="00D51296" w:rsidRPr="00D51296">
              <w:rPr>
                <w:rFonts w:ascii="Times New Roman" w:hAnsi="Times New Roman" w:cs="Times New Roman"/>
                <w:sz w:val="28"/>
                <w:szCs w:val="28"/>
              </w:rPr>
              <w:t xml:space="preserve"> Эти задания связаны с наиболее простыми темами –</w:t>
            </w:r>
            <w:r w:rsidR="00D51296">
              <w:rPr>
                <w:rFonts w:ascii="Times New Roman" w:hAnsi="Times New Roman"/>
                <w:bCs/>
                <w:iCs/>
                <w:sz w:val="24"/>
                <w:szCs w:val="24"/>
              </w:rPr>
              <w:t xml:space="preserve"> </w:t>
            </w:r>
            <w:r w:rsidR="00D51296" w:rsidRPr="005C1982">
              <w:rPr>
                <w:rFonts w:ascii="Times New Roman" w:hAnsi="Times New Roman"/>
                <w:bCs/>
                <w:iCs/>
                <w:sz w:val="28"/>
                <w:szCs w:val="28"/>
              </w:rPr>
              <w:t>«Сфера политики и социального управления»</w:t>
            </w:r>
            <w:r w:rsidR="00D51296" w:rsidRPr="005C1982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D51296" w:rsidRPr="005C1982">
              <w:rPr>
                <w:rFonts w:ascii="Times New Roman" w:hAnsi="Times New Roman"/>
                <w:bCs/>
                <w:iCs/>
                <w:sz w:val="28"/>
                <w:szCs w:val="28"/>
              </w:rPr>
              <w:t xml:space="preserve"> «Человек и общество»</w:t>
            </w:r>
            <w:r w:rsidR="00D51296" w:rsidRPr="005C198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2352C7" w:rsidRPr="005C1982" w:rsidRDefault="00D51296" w:rsidP="00EA1EB9">
            <w:pPr>
              <w:spacing w:after="0" w:line="240" w:lineRule="auto"/>
              <w:ind w:right="1695" w:firstLine="179"/>
              <w:rPr>
                <w:rFonts w:ascii="Times New Roman" w:hAnsi="Times New Roman" w:cs="Times New Roman"/>
                <w:sz w:val="28"/>
                <w:szCs w:val="28"/>
              </w:rPr>
            </w:pPr>
            <w:r w:rsidRPr="00D51296">
              <w:rPr>
                <w:rFonts w:ascii="Times New Roman" w:hAnsi="Times New Roman" w:cs="Times New Roman"/>
                <w:sz w:val="28"/>
                <w:szCs w:val="28"/>
              </w:rPr>
              <w:t xml:space="preserve">По другим заданиям уровень выполнения </w:t>
            </w:r>
            <w:r w:rsidR="00113B3B">
              <w:rPr>
                <w:rFonts w:ascii="Times New Roman" w:hAnsi="Times New Roman" w:cs="Times New Roman"/>
                <w:sz w:val="28"/>
                <w:szCs w:val="28"/>
              </w:rPr>
              <w:t>средний – в пределах от 1</w:t>
            </w:r>
            <w:r w:rsidR="005C1982">
              <w:rPr>
                <w:rFonts w:ascii="Times New Roman" w:hAnsi="Times New Roman" w:cs="Times New Roman"/>
                <w:sz w:val="28"/>
                <w:szCs w:val="28"/>
              </w:rPr>
              <w:t>0 до 40</w:t>
            </w:r>
            <w:r w:rsidRPr="00D51296">
              <w:rPr>
                <w:rFonts w:ascii="Times New Roman" w:hAnsi="Times New Roman" w:cs="Times New Roman"/>
                <w:sz w:val="28"/>
                <w:szCs w:val="28"/>
              </w:rPr>
              <w:t>%,</w:t>
            </w:r>
            <w:r w:rsidR="005C1982">
              <w:rPr>
                <w:rFonts w:ascii="Times New Roman" w:hAnsi="Times New Roman" w:cs="Times New Roman"/>
                <w:sz w:val="28"/>
                <w:szCs w:val="28"/>
              </w:rPr>
              <w:t xml:space="preserve"> что свидетельствует о низком</w:t>
            </w:r>
            <w:r w:rsidRPr="00D51296">
              <w:rPr>
                <w:rFonts w:ascii="Times New Roman" w:hAnsi="Times New Roman" w:cs="Times New Roman"/>
                <w:sz w:val="28"/>
                <w:szCs w:val="28"/>
              </w:rPr>
              <w:t xml:space="preserve"> уровне о</w:t>
            </w:r>
            <w:r w:rsidR="005C1982">
              <w:rPr>
                <w:rFonts w:ascii="Times New Roman" w:hAnsi="Times New Roman" w:cs="Times New Roman"/>
                <w:sz w:val="28"/>
                <w:szCs w:val="28"/>
              </w:rPr>
              <w:t>владения знаниями.</w:t>
            </w:r>
            <w:r w:rsidR="007041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04173" w:rsidRPr="0070417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Данные задания</w:t>
            </w:r>
            <w:r w:rsidR="00704173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</w:t>
            </w:r>
            <w:r w:rsidR="00704173" w:rsidRPr="00704173">
              <w:rPr>
                <w:rFonts w:ascii="Times New Roman" w:hAnsi="Times New Roman" w:cs="Times New Roman"/>
                <w:sz w:val="28"/>
                <w:szCs w:val="28"/>
              </w:rPr>
              <w:t>предполагают</w:t>
            </w:r>
            <w:r w:rsidR="004D2533" w:rsidRPr="00704173">
              <w:rPr>
                <w:rFonts w:ascii="Times New Roman" w:hAnsi="Times New Roman" w:cs="Times New Roman"/>
                <w:sz w:val="28"/>
                <w:szCs w:val="28"/>
              </w:rPr>
              <w:t xml:space="preserve"> формулирование и аргументацию обучающимися собственного суждения по актуальному проблемному вопросу общественной жизни. Данное задание непосредственно связано с содержанием текста, но оно требовало выхода за его пределы в более широкое содержательно - информационное пространство. Проверялись умения формулировать на основе приобретенных социально-гуманитарных знаний свои точки зрения и аргументы по определенным проблемам, оценивать поведение людей с точки зрения социальных норм. У обучающихся 9 классов не выработано умение осуществлять поиск социальной информации, приводить уместные в заданном контексте примеры социальных явлений, объектов, деятельности людей, формулировать собственные суждения</w:t>
            </w:r>
            <w:r w:rsidR="004D2533">
              <w:t xml:space="preserve">. </w:t>
            </w:r>
            <w:r w:rsidR="002352C7" w:rsidRPr="002352C7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 </w:t>
            </w:r>
            <w:r w:rsidR="005C198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</w:t>
            </w:r>
          </w:p>
          <w:p w:rsidR="0059062B" w:rsidRDefault="0059062B" w:rsidP="00EA1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9062B" w:rsidRDefault="0059062B" w:rsidP="00EA1EB9">
            <w:pPr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A7575E" w:rsidRDefault="00A7575E" w:rsidP="00EA1EB9">
            <w:pPr>
              <w:widowControl w:val="0"/>
              <w:shd w:val="clear" w:color="auto" w:fill="FFFFFF"/>
              <w:spacing w:after="0" w:line="240" w:lineRule="auto"/>
              <w:ind w:left="1462" w:firstLine="179"/>
              <w:rPr>
                <w:rFonts w:ascii="Times New Roman" w:eastAsia="Times New Roman" w:hAnsi="Times New Roman" w:cs="Times New Roman"/>
                <w:b/>
                <w:color w:val="000000"/>
                <w:sz w:val="26"/>
                <w:szCs w:val="26"/>
                <w:lang w:eastAsia="ru-RU" w:bidi="ru-RU"/>
              </w:rPr>
            </w:pPr>
          </w:p>
          <w:p w:rsidR="00A7575E" w:rsidRPr="003F5A28" w:rsidRDefault="00A7575E" w:rsidP="00EA1EB9">
            <w:pPr>
              <w:widowControl w:val="0"/>
              <w:shd w:val="clear" w:color="auto" w:fill="FFFFFF"/>
              <w:spacing w:after="0" w:line="240" w:lineRule="auto"/>
              <w:ind w:left="1462" w:firstLine="181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</w:pPr>
          </w:p>
          <w:p w:rsidR="003F5A28" w:rsidRPr="003F5A28" w:rsidRDefault="002352C7" w:rsidP="00EA1EB9">
            <w:pPr>
              <w:spacing w:after="0" w:line="240" w:lineRule="auto"/>
              <w:ind w:firstLine="18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3F5A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="003F5A28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 w:bidi="ru-RU"/>
              </w:rPr>
              <w:t xml:space="preserve">На основании вышеизложенного </w:t>
            </w:r>
            <w:r w:rsidR="00BE3D8E" w:rsidRPr="003F5A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</w:t>
            </w:r>
            <w:r w:rsidR="003F5A28" w:rsidRPr="003F5A2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екомендовано:</w:t>
            </w:r>
          </w:p>
          <w:p w:rsidR="00BE3D8E" w:rsidRPr="003F5A28" w:rsidRDefault="003F5A28" w:rsidP="00EA1EB9">
            <w:pPr>
              <w:spacing w:after="0" w:line="240" w:lineRule="auto"/>
              <w:ind w:right="573" w:firstLine="18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3F5A28">
              <w:rPr>
                <w:rFonts w:ascii="Times New Roman" w:eastAsia="Calibri" w:hAnsi="Times New Roman" w:cs="Times New Roman"/>
                <w:sz w:val="28"/>
                <w:szCs w:val="28"/>
              </w:rPr>
              <w:t>1. У</w:t>
            </w:r>
            <w:r w:rsidR="00BE3D8E" w:rsidRPr="003F5A28">
              <w:rPr>
                <w:rFonts w:ascii="Times New Roman" w:eastAsia="Calibri" w:hAnsi="Times New Roman" w:cs="Times New Roman"/>
                <w:sz w:val="28"/>
                <w:szCs w:val="28"/>
              </w:rPr>
              <w:t>чителю обществознания Исраилову С-А.М. :</w:t>
            </w:r>
          </w:p>
          <w:p w:rsidR="003F5A28" w:rsidRPr="003F5A28" w:rsidRDefault="00BE3D8E" w:rsidP="00EA1EB9">
            <w:pPr>
              <w:spacing w:after="0" w:line="240" w:lineRule="auto"/>
              <w:ind w:firstLine="18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3F5A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1.1. провести анализ типичных ошибок, выявленных при выполнении   диагностической работы,  </w:t>
            </w:r>
          </w:p>
          <w:p w:rsidR="003F5A28" w:rsidRPr="003F5A28" w:rsidRDefault="00BE3D8E" w:rsidP="00EA1EB9">
            <w:pPr>
              <w:spacing w:after="0" w:line="240" w:lineRule="auto"/>
              <w:ind w:firstLine="18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3F5A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1.2. Вести систематический мониторинг знаний учащихся по каждому модулю (разделу) предмета. </w:t>
            </w:r>
          </w:p>
          <w:p w:rsidR="003F5A28" w:rsidRPr="003F5A28" w:rsidRDefault="00BE3D8E" w:rsidP="00EA1EB9">
            <w:pPr>
              <w:spacing w:after="0" w:line="240" w:lineRule="auto"/>
              <w:ind w:firstLine="18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3F5A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1.3.</w:t>
            </w:r>
            <w:r w:rsidR="003F5A28" w:rsidRPr="003F5A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3F5A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Организовать проведение индивидуальной работы с обучающимися, показавшими невысокие ре</w:t>
            </w:r>
            <w:r w:rsidR="003F5A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зультат</w:t>
            </w:r>
            <w:r w:rsidRPr="003F5A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, </w:t>
            </w:r>
          </w:p>
          <w:p w:rsidR="00BE3D8E" w:rsidRPr="003F5A28" w:rsidRDefault="00BE3D8E" w:rsidP="00EA1EB9">
            <w:pPr>
              <w:spacing w:after="0" w:line="240" w:lineRule="auto"/>
              <w:ind w:firstLine="18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3F5A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п</w:t>
            </w:r>
            <w:r w:rsidR="003F5A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о ликвидации пробелов в знаниях</w:t>
            </w:r>
            <w:r w:rsidRPr="003F5A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. </w:t>
            </w:r>
          </w:p>
          <w:p w:rsidR="003F5A28" w:rsidRPr="003F5A28" w:rsidRDefault="00BE3D8E" w:rsidP="00EA1EB9">
            <w:pPr>
              <w:spacing w:after="0" w:line="240" w:lineRule="auto"/>
              <w:ind w:firstLine="18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3F5A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1.4.</w:t>
            </w:r>
            <w:r w:rsidR="003F5A28" w:rsidRPr="003F5A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</w:t>
            </w:r>
            <w:r w:rsidRPr="003F5A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Организовать систематическую работу с фрагментами текстов с заданиями на анализ источников</w:t>
            </w:r>
          </w:p>
          <w:p w:rsidR="003F5A28" w:rsidRPr="003F5A28" w:rsidRDefault="00BE3D8E" w:rsidP="00EA1EB9">
            <w:pPr>
              <w:spacing w:after="0" w:line="240" w:lineRule="auto"/>
              <w:ind w:firstLine="18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3F5A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(отработка умений, находить, интерпретировать, комментировать информацию, полученную из текста). </w:t>
            </w:r>
          </w:p>
          <w:p w:rsidR="003F5A28" w:rsidRPr="003F5A28" w:rsidRDefault="00BE3D8E" w:rsidP="00EA1EB9">
            <w:pPr>
              <w:spacing w:after="0" w:line="240" w:lineRule="auto"/>
              <w:ind w:firstLine="18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3F5A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1.5. Формировать умения у учащихся по выполнению заданий задание на выбор верных позиций из списка, на сравнение.  </w:t>
            </w:r>
          </w:p>
          <w:p w:rsidR="003F5A28" w:rsidRPr="003F5A28" w:rsidRDefault="00BE3D8E" w:rsidP="00EA1EB9">
            <w:pPr>
              <w:spacing w:after="0" w:line="240" w:lineRule="auto"/>
              <w:ind w:firstLine="18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3F5A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1.6. Изменить традиционные методики и формы подачи материала школьного курса: материал неэффективно </w:t>
            </w:r>
          </w:p>
          <w:p w:rsidR="003F5A28" w:rsidRPr="003F5A28" w:rsidRDefault="00BE3D8E" w:rsidP="00EA1EB9">
            <w:pPr>
              <w:spacing w:after="0" w:line="240" w:lineRule="auto"/>
              <w:ind w:firstLine="18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3F5A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излагать исключит</w:t>
            </w:r>
            <w:r w:rsidR="003F5A28" w:rsidRPr="003F5A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ельно на теоретическом уровне, </w:t>
            </w:r>
            <w:r w:rsidRPr="003F5A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гораздо выше уровень его освоения и понимания через</w:t>
            </w:r>
          </w:p>
          <w:p w:rsidR="003F5A28" w:rsidRPr="003F5A28" w:rsidRDefault="00BE3D8E" w:rsidP="00EA1EB9">
            <w:pPr>
              <w:spacing w:after="0" w:line="240" w:lineRule="auto"/>
              <w:ind w:firstLine="18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3F5A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lastRenderedPageBreak/>
              <w:t xml:space="preserve"> рассмотрение конкретных примеров, реальных ситуаций из социальной жизни. </w:t>
            </w:r>
          </w:p>
          <w:p w:rsidR="003F5A28" w:rsidRPr="003F5A28" w:rsidRDefault="00BE3D8E" w:rsidP="00EA1EB9">
            <w:pPr>
              <w:spacing w:after="0" w:line="240" w:lineRule="auto"/>
              <w:ind w:firstLine="18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3F5A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 1.7. Вводить более широко в практику преподавания задания, требующие применения знаний, обществоведческие познавательные задачи и задания проблемного характера. </w:t>
            </w:r>
          </w:p>
          <w:p w:rsidR="003F5A28" w:rsidRPr="003F5A28" w:rsidRDefault="00BE3D8E" w:rsidP="00EA1EB9">
            <w:pPr>
              <w:spacing w:after="0" w:line="240" w:lineRule="auto"/>
              <w:ind w:firstLine="18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3F5A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1.8. Усилить интеграцию курса обществознания с курсами истории, литературы, биологии, географии, а также внутрипредметную интеграцию в процессе обучения; </w:t>
            </w:r>
          </w:p>
          <w:p w:rsidR="003F5A28" w:rsidRPr="003F5A28" w:rsidRDefault="00BE3D8E" w:rsidP="00EA1EB9">
            <w:pPr>
              <w:spacing w:after="0" w:line="240" w:lineRule="auto"/>
              <w:ind w:firstLine="18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3F5A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1.9. Обеспечить систематическое повторение пройденного в целях прочного овладения всеми выпускниками </w:t>
            </w:r>
          </w:p>
          <w:p w:rsidR="003F5A28" w:rsidRPr="003F5A28" w:rsidRDefault="00BE3D8E" w:rsidP="00EA1EB9">
            <w:pPr>
              <w:spacing w:after="0" w:line="240" w:lineRule="auto"/>
              <w:ind w:firstLine="18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3F5A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основными элементами содержания курса; при этом важно опираться на внутрикурсовые связи и использовать </w:t>
            </w:r>
          </w:p>
          <w:p w:rsidR="003F5A28" w:rsidRPr="003F5A28" w:rsidRDefault="00BE3D8E" w:rsidP="00EA1EB9">
            <w:pPr>
              <w:spacing w:after="0" w:line="240" w:lineRule="auto"/>
              <w:ind w:firstLine="18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3F5A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различные формы и способы проверки знаний и умений.</w:t>
            </w:r>
          </w:p>
          <w:p w:rsidR="003F5A28" w:rsidRPr="003F5A28" w:rsidRDefault="003F5A28" w:rsidP="00EA1EB9">
            <w:pPr>
              <w:spacing w:after="0" w:line="240" w:lineRule="auto"/>
              <w:ind w:firstLine="18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3F5A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1.10</w:t>
            </w:r>
            <w:r w:rsidR="00BE3D8E" w:rsidRPr="003F5A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. При работе с текстом целесообразно использовать памятки для учащихся по анализу текста. </w:t>
            </w:r>
          </w:p>
          <w:p w:rsidR="003F5A28" w:rsidRPr="003F5A28" w:rsidRDefault="00BE3D8E" w:rsidP="00EA1EB9">
            <w:pPr>
              <w:spacing w:after="0" w:line="240" w:lineRule="auto"/>
              <w:ind w:firstLine="181"/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</w:pPr>
            <w:r w:rsidRPr="003F5A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2.Клас</w:t>
            </w:r>
            <w:r w:rsidR="003F5A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сным руководителям 9-х классов </w:t>
            </w:r>
            <w:r w:rsidRPr="003F5A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ознакомить родителей </w:t>
            </w:r>
          </w:p>
          <w:p w:rsidR="002352C7" w:rsidRPr="003F5A28" w:rsidRDefault="00BE3D8E" w:rsidP="00EA1EB9">
            <w:pPr>
              <w:spacing w:after="0" w:line="240" w:lineRule="auto"/>
              <w:ind w:firstLine="18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3F5A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учащихся с результ</w:t>
            </w:r>
            <w:r w:rsidR="003F5A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 xml:space="preserve">атами   диагностической работы </w:t>
            </w:r>
            <w:r w:rsidRPr="003F5A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по обществознанию на плановом классном собрании</w:t>
            </w:r>
            <w:r w:rsidR="003F5A28" w:rsidRPr="003F5A28">
              <w:rPr>
                <w:rFonts w:ascii="Times New Roman" w:eastAsia="Times New Roman" w:hAnsi="Times New Roman" w:cs="Times New Roman"/>
                <w:bCs/>
                <w:color w:val="000000"/>
                <w:sz w:val="28"/>
                <w:szCs w:val="28"/>
                <w:lang w:eastAsia="ru-RU" w:bidi="ru-RU"/>
              </w:rPr>
              <w:t>.</w:t>
            </w:r>
            <w:r w:rsidR="002352C7" w:rsidRPr="003F5A28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 w:bidi="ru-RU"/>
              </w:rPr>
              <w:t xml:space="preserve">                      </w:t>
            </w:r>
          </w:p>
          <w:p w:rsidR="00285107" w:rsidRPr="00A924B4" w:rsidRDefault="00285107" w:rsidP="00EA1EB9">
            <w:pPr>
              <w:spacing w:after="0" w:line="240" w:lineRule="auto"/>
              <w:ind w:right="1695" w:firstLine="179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52C7" w:rsidRDefault="002352C7" w:rsidP="00EA1EB9">
            <w:pPr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875F98" w:rsidRDefault="00875F98" w:rsidP="00EA1EB9">
            <w:pPr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875F98" w:rsidRDefault="00875F98" w:rsidP="00EA1EB9">
            <w:pPr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95274C" w:rsidRDefault="0095274C" w:rsidP="00EA1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95274C" w:rsidRDefault="0095274C" w:rsidP="00EA1EB9">
            <w:pPr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875F98" w:rsidRPr="002352C7" w:rsidRDefault="00875F98" w:rsidP="00EA1EB9">
            <w:pPr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</w:pPr>
          </w:p>
          <w:p w:rsidR="002352C7" w:rsidRPr="002352C7" w:rsidRDefault="002352C7" w:rsidP="00EA1EB9">
            <w:pPr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2C7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  <w:lang w:eastAsia="ru-RU"/>
              </w:rPr>
              <w:t>Чеченский язык</w:t>
            </w:r>
          </w:p>
          <w:p w:rsidR="002352C7" w:rsidRPr="002352C7" w:rsidRDefault="002352C7" w:rsidP="00EA1EB9">
            <w:pPr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Результаты пробного ОГЭ по чеченскому языку представлены в таблице:</w:t>
            </w:r>
          </w:p>
          <w:tbl>
            <w:tblPr>
              <w:tblW w:w="9392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1001"/>
              <w:gridCol w:w="2187"/>
              <w:gridCol w:w="1982"/>
              <w:gridCol w:w="1970"/>
              <w:gridCol w:w="2252"/>
            </w:tblGrid>
            <w:tr w:rsidR="002352C7" w:rsidRPr="002352C7" w:rsidTr="002352C7">
              <w:tc>
                <w:tcPr>
                  <w:tcW w:w="954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8438" w:type="dxa"/>
                  <w:gridSpan w:val="4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Чеченский язык</w:t>
                  </w:r>
                </w:p>
              </w:tc>
            </w:tr>
            <w:tr w:rsidR="002352C7" w:rsidRPr="002352C7" w:rsidTr="002352C7">
              <w:tc>
                <w:tcPr>
                  <w:tcW w:w="954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vAlign w:val="center"/>
                  <w:hideMark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ниже минимального 0(до 14 баллов оценка «2»)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удовлетворительный уровень</w:t>
                  </w:r>
                </w:p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(15-24 первичных баллов)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хороший уровень</w:t>
                  </w:r>
                </w:p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(25-33 первичных баллов)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отличный уровень</w:t>
                  </w:r>
                </w:p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b/>
                      <w:sz w:val="14"/>
                      <w:szCs w:val="14"/>
                      <w:lang w:eastAsia="ru-RU"/>
                    </w:rPr>
                    <w:t>(34-39 первичных баллов)</w:t>
                  </w:r>
                </w:p>
              </w:tc>
            </w:tr>
            <w:tr w:rsidR="002352C7" w:rsidRPr="002352C7" w:rsidTr="002352C7">
              <w:tc>
                <w:tcPr>
                  <w:tcW w:w="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9А</w:t>
                  </w:r>
                </w:p>
              </w:tc>
              <w:tc>
                <w:tcPr>
                  <w:tcW w:w="2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9536B8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352C7" w:rsidRPr="002352C7" w:rsidRDefault="009536B8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2352C7" w:rsidRPr="002352C7" w:rsidTr="002352C7">
              <w:tc>
                <w:tcPr>
                  <w:tcW w:w="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9Б</w:t>
                  </w:r>
                </w:p>
              </w:tc>
              <w:tc>
                <w:tcPr>
                  <w:tcW w:w="2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9536B8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9536B8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2352C7" w:rsidRPr="002352C7" w:rsidTr="002352C7">
              <w:tc>
                <w:tcPr>
                  <w:tcW w:w="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9В</w:t>
                  </w:r>
                </w:p>
              </w:tc>
              <w:tc>
                <w:tcPr>
                  <w:tcW w:w="2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7B74E0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          1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  <w:tr w:rsidR="002352C7" w:rsidRPr="002352C7" w:rsidTr="002352C7">
              <w:tc>
                <w:tcPr>
                  <w:tcW w:w="95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hideMark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both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2201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7B74E0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46</w:t>
                  </w:r>
                </w:p>
              </w:tc>
              <w:tc>
                <w:tcPr>
                  <w:tcW w:w="19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9536B8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984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22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</w:tr>
          </w:tbl>
          <w:p w:rsidR="002352C7" w:rsidRPr="002352C7" w:rsidRDefault="002352C7" w:rsidP="00EA1EB9">
            <w:pPr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352C7" w:rsidRPr="002352C7" w:rsidRDefault="002352C7" w:rsidP="00EA1EB9">
            <w:pPr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</w:t>
            </w:r>
          </w:p>
          <w:p w:rsidR="002352C7" w:rsidRPr="002352C7" w:rsidRDefault="002352C7" w:rsidP="00EA1EB9">
            <w:pPr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                                        Средний балл пробного ОГЭ по чеченскому языку составляет </w:t>
            </w:r>
          </w:p>
          <w:tbl>
            <w:tblPr>
              <w:tblW w:w="0" w:type="auto"/>
              <w:jc w:val="center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3970"/>
              <w:gridCol w:w="2835"/>
              <w:gridCol w:w="2693"/>
              <w:gridCol w:w="2552"/>
            </w:tblGrid>
            <w:tr w:rsidR="002352C7" w:rsidRPr="002352C7" w:rsidTr="002352C7">
              <w:trPr>
                <w:jc w:val="center"/>
              </w:trPr>
              <w:tc>
                <w:tcPr>
                  <w:tcW w:w="12050" w:type="dxa"/>
                  <w:gridSpan w:val="4"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Чеченский язык</w:t>
                  </w:r>
                </w:p>
              </w:tc>
            </w:tr>
            <w:tr w:rsidR="002352C7" w:rsidRPr="002352C7" w:rsidTr="002352C7">
              <w:trPr>
                <w:jc w:val="center"/>
              </w:trPr>
              <w:tc>
                <w:tcPr>
                  <w:tcW w:w="3970" w:type="dxa"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tabs>
                      <w:tab w:val="left" w:pos="851"/>
                    </w:tabs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9А</w:t>
                  </w:r>
                </w:p>
              </w:tc>
              <w:tc>
                <w:tcPr>
                  <w:tcW w:w="2835" w:type="dxa"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9Б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9В</w:t>
                  </w: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общий</w:t>
                  </w:r>
                </w:p>
              </w:tc>
            </w:tr>
            <w:tr w:rsidR="002352C7" w:rsidRPr="002352C7" w:rsidTr="002352C7">
              <w:trPr>
                <w:jc w:val="center"/>
              </w:trPr>
              <w:tc>
                <w:tcPr>
                  <w:tcW w:w="3970" w:type="dxa"/>
                </w:tcPr>
                <w:p w:rsidR="002352C7" w:rsidRPr="002352C7" w:rsidRDefault="007B74E0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  <w:tc>
                <w:tcPr>
                  <w:tcW w:w="2835" w:type="dxa"/>
                </w:tcPr>
                <w:p w:rsidR="002352C7" w:rsidRPr="002352C7" w:rsidRDefault="007B74E0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</w:t>
                  </w:r>
                </w:p>
              </w:tc>
              <w:tc>
                <w:tcPr>
                  <w:tcW w:w="2693" w:type="dxa"/>
                  <w:tcBorders>
                    <w:right w:val="single" w:sz="4" w:space="0" w:color="auto"/>
                  </w:tcBorders>
                </w:tcPr>
                <w:p w:rsidR="002352C7" w:rsidRPr="002352C7" w:rsidRDefault="007B74E0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</w:t>
                  </w:r>
                </w:p>
              </w:tc>
              <w:tc>
                <w:tcPr>
                  <w:tcW w:w="2552" w:type="dxa"/>
                  <w:tcBorders>
                    <w:left w:val="single" w:sz="4" w:space="0" w:color="auto"/>
                  </w:tcBorders>
                </w:tcPr>
                <w:p w:rsidR="002352C7" w:rsidRPr="002352C7" w:rsidRDefault="007B74E0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</w:t>
                  </w:r>
                </w:p>
              </w:tc>
            </w:tr>
          </w:tbl>
          <w:p w:rsidR="002352C7" w:rsidRPr="002352C7" w:rsidRDefault="002352C7" w:rsidP="00EA1EB9">
            <w:pPr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352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  <w:p w:rsidR="002352C7" w:rsidRPr="002352C7" w:rsidRDefault="002352C7" w:rsidP="00EA1EB9">
            <w:pPr>
              <w:spacing w:after="0" w:line="240" w:lineRule="auto"/>
              <w:ind w:right="2121" w:firstLine="1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Ни</w:t>
            </w:r>
            <w:r w:rsidR="00490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же минимального уровня набрали 48</w:t>
            </w: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учащийся </w:t>
            </w:r>
            <w:r w:rsidR="00490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(78</w:t>
            </w: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% от общего количества; </w:t>
            </w:r>
            <w:r w:rsidR="00490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</w:t>
            </w: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а хорошо не справился никто из выпускников .  Максимальное </w:t>
            </w:r>
            <w:r w:rsidR="004905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количество набранных  баллов -23 у Алмасовой М.</w:t>
            </w: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BE3D8E" w:rsidRDefault="00BE3D8E" w:rsidP="00EA1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6E3" w:rsidRDefault="005C56E3" w:rsidP="00EA1EB9">
            <w:pPr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6E3" w:rsidRDefault="005C56E3" w:rsidP="00EA1EB9">
            <w:pPr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6E3" w:rsidRDefault="005C56E3" w:rsidP="00EA1EB9">
            <w:pPr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6E3" w:rsidRDefault="005C56E3" w:rsidP="00EA1EB9">
            <w:pPr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6E3" w:rsidRDefault="005C56E3" w:rsidP="00EA1EB9">
            <w:pPr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52C7" w:rsidRPr="002352C7" w:rsidRDefault="002352C7" w:rsidP="00EA1EB9">
            <w:pPr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Результативность пробного ОГЭ по чеченскому языку составляет:</w:t>
            </w:r>
          </w:p>
          <w:tbl>
            <w:tblPr>
              <w:tblW w:w="13071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855"/>
              <w:gridCol w:w="956"/>
              <w:gridCol w:w="937"/>
              <w:gridCol w:w="1049"/>
              <w:gridCol w:w="1004"/>
              <w:gridCol w:w="961"/>
              <w:gridCol w:w="995"/>
              <w:gridCol w:w="1169"/>
              <w:gridCol w:w="1069"/>
              <w:gridCol w:w="1023"/>
              <w:gridCol w:w="1070"/>
              <w:gridCol w:w="1205"/>
              <w:gridCol w:w="778"/>
            </w:tblGrid>
            <w:tr w:rsidR="002352C7" w:rsidRPr="002352C7" w:rsidTr="00E16FFC">
              <w:trPr>
                <w:trHeight w:val="347"/>
              </w:trPr>
              <w:tc>
                <w:tcPr>
                  <w:tcW w:w="808" w:type="dxa"/>
                  <w:vMerge w:val="restart"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left="-96" w:firstLine="17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класс</w:t>
                  </w:r>
                </w:p>
              </w:tc>
              <w:tc>
                <w:tcPr>
                  <w:tcW w:w="3985" w:type="dxa"/>
                  <w:gridSpan w:val="4"/>
                  <w:tcBorders>
                    <w:bottom w:val="single" w:sz="4" w:space="0" w:color="auto"/>
                  </w:tcBorders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кол-во обучающихся вып.работу</w:t>
                  </w:r>
                </w:p>
              </w:tc>
              <w:tc>
                <w:tcPr>
                  <w:tcW w:w="4229" w:type="dxa"/>
                  <w:gridSpan w:val="4"/>
                  <w:tcBorders>
                    <w:bottom w:val="single" w:sz="4" w:space="0" w:color="auto"/>
                  </w:tcBorders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успеваемость</w:t>
                  </w:r>
                </w:p>
              </w:tc>
              <w:tc>
                <w:tcPr>
                  <w:tcW w:w="4049" w:type="dxa"/>
                  <w:gridSpan w:val="4"/>
                  <w:tcBorders>
                    <w:bottom w:val="single" w:sz="4" w:space="0" w:color="auto"/>
                  </w:tcBorders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качество</w:t>
                  </w:r>
                </w:p>
              </w:tc>
            </w:tr>
            <w:tr w:rsidR="009536B8" w:rsidRPr="002352C7" w:rsidTr="00E16FFC">
              <w:trPr>
                <w:cantSplit/>
                <w:trHeight w:val="1560"/>
              </w:trPr>
              <w:tc>
                <w:tcPr>
                  <w:tcW w:w="808" w:type="dxa"/>
                  <w:vMerge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3" w:type="dxa"/>
                  <w:tcBorders>
                    <w:top w:val="single" w:sz="4" w:space="0" w:color="auto"/>
                    <w:right w:val="single" w:sz="4" w:space="0" w:color="auto"/>
                  </w:tcBorders>
                  <w:textDirection w:val="btLr"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right="113"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94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right="113"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1062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right="113"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1014" w:type="dxa"/>
                  <w:tcBorders>
                    <w:top w:val="single" w:sz="4" w:space="0" w:color="auto"/>
                    <w:left w:val="single" w:sz="4" w:space="0" w:color="auto"/>
                  </w:tcBorders>
                  <w:textDirection w:val="btLr"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right="113"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964" w:type="dxa"/>
                  <w:tcBorders>
                    <w:top w:val="single" w:sz="4" w:space="0" w:color="auto"/>
                    <w:right w:val="single" w:sz="4" w:space="0" w:color="auto"/>
                  </w:tcBorders>
                  <w:textDirection w:val="btLr"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right="113"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999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right="113"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118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right="113"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1080" w:type="dxa"/>
                  <w:tcBorders>
                    <w:top w:val="single" w:sz="4" w:space="0" w:color="auto"/>
                    <w:left w:val="single" w:sz="4" w:space="0" w:color="auto"/>
                  </w:tcBorders>
                  <w:textDirection w:val="btLr"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right="113"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  <w:tc>
                <w:tcPr>
                  <w:tcW w:w="966" w:type="dxa"/>
                  <w:tcBorders>
                    <w:top w:val="single" w:sz="4" w:space="0" w:color="auto"/>
                    <w:right w:val="single" w:sz="4" w:space="0" w:color="auto"/>
                  </w:tcBorders>
                  <w:textDirection w:val="btLr"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right="113"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сентябрь</w:t>
                  </w:r>
                </w:p>
              </w:tc>
              <w:tc>
                <w:tcPr>
                  <w:tcW w:w="1078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right="113"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февраль</w:t>
                  </w:r>
                </w:p>
              </w:tc>
              <w:tc>
                <w:tcPr>
                  <w:tcW w:w="1221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textDirection w:val="btLr"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right="113"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апрель</w:t>
                  </w:r>
                </w:p>
              </w:tc>
              <w:tc>
                <w:tcPr>
                  <w:tcW w:w="783" w:type="dxa"/>
                  <w:tcBorders>
                    <w:top w:val="single" w:sz="4" w:space="0" w:color="auto"/>
                    <w:left w:val="single" w:sz="4" w:space="0" w:color="auto"/>
                  </w:tcBorders>
                  <w:textDirection w:val="btLr"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right="113"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май</w:t>
                  </w:r>
                </w:p>
              </w:tc>
            </w:tr>
            <w:tr w:rsidR="009536B8" w:rsidRPr="002352C7" w:rsidTr="00E16FFC">
              <w:trPr>
                <w:trHeight w:val="272"/>
              </w:trPr>
              <w:tc>
                <w:tcPr>
                  <w:tcW w:w="808" w:type="dxa"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left="-45" w:firstLine="17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9А</w:t>
                  </w:r>
                </w:p>
              </w:tc>
              <w:tc>
                <w:tcPr>
                  <w:tcW w:w="963" w:type="dxa"/>
                  <w:tcBorders>
                    <w:right w:val="single" w:sz="4" w:space="0" w:color="auto"/>
                  </w:tcBorders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94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9536B8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23</w:t>
                  </w:r>
                </w:p>
              </w:tc>
              <w:tc>
                <w:tcPr>
                  <w:tcW w:w="106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14" w:type="dxa"/>
                  <w:tcBorders>
                    <w:left w:val="single" w:sz="4" w:space="0" w:color="auto"/>
                  </w:tcBorders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4" w:type="dxa"/>
                  <w:tcBorders>
                    <w:right w:val="single" w:sz="4" w:space="0" w:color="auto"/>
                  </w:tcBorders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61%</w:t>
                  </w:r>
                </w:p>
              </w:tc>
              <w:tc>
                <w:tcPr>
                  <w:tcW w:w="99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9536B8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78%</w:t>
                  </w:r>
                </w:p>
              </w:tc>
              <w:tc>
                <w:tcPr>
                  <w:tcW w:w="11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0" w:type="dxa"/>
                  <w:tcBorders>
                    <w:left w:val="single" w:sz="4" w:space="0" w:color="auto"/>
                  </w:tcBorders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  <w:tcBorders>
                    <w:right w:val="single" w:sz="4" w:space="0" w:color="auto"/>
                  </w:tcBorders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0/61%</w:t>
                  </w:r>
                </w:p>
              </w:tc>
              <w:tc>
                <w:tcPr>
                  <w:tcW w:w="107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9536B8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2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83" w:type="dxa"/>
                  <w:tcBorders>
                    <w:left w:val="single" w:sz="4" w:space="0" w:color="auto"/>
                  </w:tcBorders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536B8" w:rsidRPr="002352C7" w:rsidTr="00E16FFC">
              <w:trPr>
                <w:trHeight w:val="272"/>
              </w:trPr>
              <w:tc>
                <w:tcPr>
                  <w:tcW w:w="808" w:type="dxa"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9Б</w:t>
                  </w:r>
                </w:p>
              </w:tc>
              <w:tc>
                <w:tcPr>
                  <w:tcW w:w="963" w:type="dxa"/>
                  <w:tcBorders>
                    <w:right w:val="single" w:sz="4" w:space="0" w:color="auto"/>
                  </w:tcBorders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94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9536B8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22</w:t>
                  </w:r>
                </w:p>
              </w:tc>
              <w:tc>
                <w:tcPr>
                  <w:tcW w:w="106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14" w:type="dxa"/>
                  <w:tcBorders>
                    <w:left w:val="single" w:sz="4" w:space="0" w:color="auto"/>
                  </w:tcBorders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4" w:type="dxa"/>
                  <w:tcBorders>
                    <w:right w:val="single" w:sz="4" w:space="0" w:color="auto"/>
                  </w:tcBorders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50%</w:t>
                  </w:r>
                </w:p>
              </w:tc>
              <w:tc>
                <w:tcPr>
                  <w:tcW w:w="99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9536B8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68%</w:t>
                  </w:r>
                </w:p>
              </w:tc>
              <w:tc>
                <w:tcPr>
                  <w:tcW w:w="11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0" w:type="dxa"/>
                  <w:tcBorders>
                    <w:left w:val="single" w:sz="4" w:space="0" w:color="auto"/>
                  </w:tcBorders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  <w:tcBorders>
                    <w:right w:val="single" w:sz="4" w:space="0" w:color="auto"/>
                  </w:tcBorders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0/50%</w:t>
                  </w:r>
                </w:p>
              </w:tc>
              <w:tc>
                <w:tcPr>
                  <w:tcW w:w="107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9536B8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5%</w:t>
                  </w:r>
                </w:p>
              </w:tc>
              <w:tc>
                <w:tcPr>
                  <w:tcW w:w="122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83" w:type="dxa"/>
                  <w:tcBorders>
                    <w:left w:val="single" w:sz="4" w:space="0" w:color="auto"/>
                  </w:tcBorders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536B8" w:rsidRPr="002352C7" w:rsidTr="009536B8">
              <w:trPr>
                <w:trHeight w:val="292"/>
              </w:trPr>
              <w:tc>
                <w:tcPr>
                  <w:tcW w:w="808" w:type="dxa"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9В</w:t>
                  </w:r>
                </w:p>
              </w:tc>
              <w:tc>
                <w:tcPr>
                  <w:tcW w:w="963" w:type="dxa"/>
                  <w:tcBorders>
                    <w:right w:val="single" w:sz="4" w:space="0" w:color="auto"/>
                  </w:tcBorders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21</w:t>
                  </w:r>
                </w:p>
              </w:tc>
              <w:tc>
                <w:tcPr>
                  <w:tcW w:w="94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9536B8" w:rsidP="00EA1EB9">
                  <w:pPr>
                    <w:framePr w:hSpace="180" w:wrap="around" w:vAnchor="text" w:hAnchor="margin" w:x="-709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</w:t>
                  </w:r>
                </w:p>
              </w:tc>
              <w:tc>
                <w:tcPr>
                  <w:tcW w:w="106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14" w:type="dxa"/>
                  <w:tcBorders>
                    <w:left w:val="single" w:sz="4" w:space="0" w:color="auto"/>
                  </w:tcBorders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4" w:type="dxa"/>
                  <w:tcBorders>
                    <w:right w:val="single" w:sz="4" w:space="0" w:color="auto"/>
                  </w:tcBorders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5%</w:t>
                  </w:r>
                </w:p>
              </w:tc>
              <w:tc>
                <w:tcPr>
                  <w:tcW w:w="99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9536B8" w:rsidP="00EA1EB9">
                  <w:pPr>
                    <w:framePr w:hSpace="180" w:wrap="around" w:vAnchor="text" w:hAnchor="margin" w:x="-709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 13%</w:t>
                  </w:r>
                </w:p>
              </w:tc>
              <w:tc>
                <w:tcPr>
                  <w:tcW w:w="11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0" w:type="dxa"/>
                  <w:tcBorders>
                    <w:left w:val="single" w:sz="4" w:space="0" w:color="auto"/>
                  </w:tcBorders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  <w:tcBorders>
                    <w:right w:val="single" w:sz="4" w:space="0" w:color="auto"/>
                  </w:tcBorders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0/5%</w:t>
                  </w:r>
                </w:p>
              </w:tc>
              <w:tc>
                <w:tcPr>
                  <w:tcW w:w="107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9536B8" w:rsidP="00EA1EB9">
                  <w:pPr>
                    <w:framePr w:hSpace="180" w:wrap="around" w:vAnchor="text" w:hAnchor="margin" w:x="-709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</w:t>
                  </w:r>
                </w:p>
              </w:tc>
              <w:tc>
                <w:tcPr>
                  <w:tcW w:w="122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83" w:type="dxa"/>
                  <w:tcBorders>
                    <w:left w:val="single" w:sz="4" w:space="0" w:color="auto"/>
                  </w:tcBorders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9536B8" w:rsidRPr="002352C7" w:rsidTr="009536B8">
              <w:trPr>
                <w:trHeight w:val="269"/>
              </w:trPr>
              <w:tc>
                <w:tcPr>
                  <w:tcW w:w="808" w:type="dxa"/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всего</w:t>
                  </w:r>
                </w:p>
              </w:tc>
              <w:tc>
                <w:tcPr>
                  <w:tcW w:w="963" w:type="dxa"/>
                  <w:tcBorders>
                    <w:right w:val="single" w:sz="4" w:space="0" w:color="auto"/>
                  </w:tcBorders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66</w:t>
                  </w:r>
                </w:p>
              </w:tc>
              <w:tc>
                <w:tcPr>
                  <w:tcW w:w="94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9536B8" w:rsidP="00EA1EB9">
                  <w:pPr>
                    <w:framePr w:hSpace="180" w:wrap="around" w:vAnchor="text" w:hAnchor="margin" w:x="-709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60</w:t>
                  </w:r>
                </w:p>
              </w:tc>
              <w:tc>
                <w:tcPr>
                  <w:tcW w:w="1062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14" w:type="dxa"/>
                  <w:tcBorders>
                    <w:left w:val="single" w:sz="4" w:space="0" w:color="auto"/>
                  </w:tcBorders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4" w:type="dxa"/>
                  <w:tcBorders>
                    <w:right w:val="single" w:sz="4" w:space="0" w:color="auto"/>
                  </w:tcBorders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 38,6%</w:t>
                  </w:r>
                </w:p>
              </w:tc>
              <w:tc>
                <w:tcPr>
                  <w:tcW w:w="999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9536B8" w:rsidP="00EA1EB9">
                  <w:pPr>
                    <w:framePr w:hSpace="180" w:wrap="around" w:vAnchor="text" w:hAnchor="margin" w:x="-709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53%</w:t>
                  </w:r>
                </w:p>
              </w:tc>
              <w:tc>
                <w:tcPr>
                  <w:tcW w:w="1184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080" w:type="dxa"/>
                  <w:tcBorders>
                    <w:left w:val="single" w:sz="4" w:space="0" w:color="auto"/>
                  </w:tcBorders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966" w:type="dxa"/>
                  <w:tcBorders>
                    <w:right w:val="single" w:sz="4" w:space="0" w:color="auto"/>
                  </w:tcBorders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 w:rsidRPr="002352C7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0/38,6%</w:t>
                  </w:r>
                </w:p>
              </w:tc>
              <w:tc>
                <w:tcPr>
                  <w:tcW w:w="1078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9536B8" w:rsidP="00EA1EB9">
                  <w:pPr>
                    <w:framePr w:hSpace="180" w:wrap="around" w:vAnchor="text" w:hAnchor="margin" w:x="-709" w:y="18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2%</w:t>
                  </w:r>
                </w:p>
              </w:tc>
              <w:tc>
                <w:tcPr>
                  <w:tcW w:w="1221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783" w:type="dxa"/>
                  <w:tcBorders>
                    <w:left w:val="single" w:sz="4" w:space="0" w:color="auto"/>
                  </w:tcBorders>
                </w:tcPr>
                <w:p w:rsidR="002352C7" w:rsidRPr="002352C7" w:rsidRDefault="002352C7" w:rsidP="00EA1EB9">
                  <w:pPr>
                    <w:framePr w:hSpace="180" w:wrap="around" w:vAnchor="text" w:hAnchor="margin" w:x="-709" w:y="180"/>
                    <w:spacing w:after="0" w:line="240" w:lineRule="auto"/>
                    <w:ind w:firstLine="179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2352C7" w:rsidRPr="00302AC5" w:rsidRDefault="002352C7" w:rsidP="00EA1EB9">
            <w:pPr>
              <w:spacing w:after="0" w:line="240" w:lineRule="auto"/>
              <w:ind w:right="1554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2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Вывод</w:t>
            </w:r>
            <w:r w:rsidRPr="002352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: Уровень обученности обучающихся 9-х классов, принявших участие в пробном   тестировании по чеченскому языку, находится </w:t>
            </w:r>
            <w:r w:rsidR="009536B8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на удовлетворительном</w:t>
            </w:r>
            <w:r w:rsidRPr="002352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уровне</w:t>
            </w:r>
            <w:r w:rsidRPr="002352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2352C7" w:rsidRDefault="002352C7" w:rsidP="00EA1EB9">
            <w:pPr>
              <w:spacing w:after="0" w:line="240" w:lineRule="auto"/>
              <w:ind w:right="15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6E3" w:rsidRPr="002352C7" w:rsidRDefault="005C56E3" w:rsidP="00EA1EB9">
            <w:pPr>
              <w:spacing w:after="0" w:line="240" w:lineRule="auto"/>
              <w:ind w:right="1554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6E3" w:rsidRDefault="005C56E3" w:rsidP="00EA1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6E3" w:rsidRDefault="005C56E3" w:rsidP="00EA1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6E3" w:rsidRDefault="005C56E3" w:rsidP="00EA1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6E3" w:rsidRDefault="005C56E3" w:rsidP="00EA1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6E3" w:rsidRDefault="005C56E3" w:rsidP="00EA1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6E3" w:rsidRDefault="005C56E3" w:rsidP="00EA1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6E3" w:rsidRDefault="005C56E3" w:rsidP="00EA1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6E3" w:rsidRDefault="005C56E3" w:rsidP="00EA1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6E3" w:rsidRDefault="005C56E3" w:rsidP="00EA1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6E3" w:rsidRDefault="005C56E3" w:rsidP="00EA1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6E3" w:rsidRDefault="005C56E3" w:rsidP="00EA1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6E3" w:rsidRDefault="005C56E3" w:rsidP="00EA1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Динамика успеваемости и качества знаний по итогам проведения диагностических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работ по чеченскому языку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в сентябре</w:t>
            </w:r>
            <w:r w:rsidRPr="0054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, </w:t>
            </w:r>
          </w:p>
          <w:p w:rsidR="005C56E3" w:rsidRPr="00541D98" w:rsidRDefault="005C56E3" w:rsidP="00EA1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декабре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 феврале</w:t>
            </w:r>
            <w:r w:rsidRPr="0054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2016-2017 учебного года.</w:t>
            </w:r>
          </w:p>
          <w:p w:rsidR="005C56E3" w:rsidRDefault="005C56E3" w:rsidP="00EA1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6E3" w:rsidRDefault="005C56E3" w:rsidP="00EA1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6E3" w:rsidRDefault="005C56E3" w:rsidP="00EA1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5C56E3" w:rsidRDefault="005C56E3" w:rsidP="00EA1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D6F" w:rsidRDefault="00F22D6F" w:rsidP="00EA1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486400" cy="3200400"/>
                  <wp:effectExtent l="0" t="0" r="0" b="0"/>
                  <wp:docPr id="7" name="Диаграмма 7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2"/>
                    </a:graphicData>
                  </a:graphic>
                </wp:inline>
              </w:drawing>
            </w:r>
            <w:r w:rsidR="005C56E3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</w:t>
            </w:r>
            <w:r w:rsidRPr="0054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F22D6F" w:rsidRPr="00541D98" w:rsidRDefault="00F22D6F" w:rsidP="00EA1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F22D6F" w:rsidRDefault="00F22D6F" w:rsidP="00EA1EB9">
            <w:pPr>
              <w:spacing w:after="0" w:line="240" w:lineRule="auto"/>
              <w:ind w:right="1695" w:firstLine="17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56E3" w:rsidRDefault="005C56E3" w:rsidP="00EA1EB9">
            <w:pPr>
              <w:spacing w:after="0" w:line="240" w:lineRule="auto"/>
              <w:ind w:left="746" w:hanging="746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4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Результаты диагностических работ проведенных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феврале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показали положительную</w:t>
            </w:r>
            <w:r w:rsidRPr="0054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динамику качества знаний и </w:t>
            </w:r>
          </w:p>
          <w:p w:rsidR="005C56E3" w:rsidRPr="00541D98" w:rsidRDefault="005C56E3" w:rsidP="00EA1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успеваемости в 9-х классах по сравнению с промежуточной диагностикой</w:t>
            </w:r>
            <w:r w:rsidRPr="00541D9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5925E2" w:rsidRDefault="005925E2" w:rsidP="00EA1EB9">
            <w:pPr>
              <w:spacing w:after="0" w:line="240" w:lineRule="auto"/>
              <w:ind w:right="212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56E3" w:rsidRDefault="005C56E3" w:rsidP="00EA1EB9">
            <w:pPr>
              <w:spacing w:after="0" w:line="240" w:lineRule="auto"/>
              <w:ind w:right="212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56E3" w:rsidRDefault="005C56E3" w:rsidP="00EA1EB9">
            <w:pPr>
              <w:spacing w:after="0" w:line="240" w:lineRule="auto"/>
              <w:ind w:right="212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56E3" w:rsidRDefault="005C56E3" w:rsidP="00EA1EB9">
            <w:pPr>
              <w:spacing w:after="0" w:line="240" w:lineRule="auto"/>
              <w:ind w:right="212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56E3" w:rsidRDefault="005C56E3" w:rsidP="00EA1EB9">
            <w:pPr>
              <w:spacing w:after="0" w:line="240" w:lineRule="auto"/>
              <w:ind w:right="212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56E3" w:rsidRDefault="005C56E3" w:rsidP="00EA1EB9">
            <w:pPr>
              <w:spacing w:after="0" w:line="240" w:lineRule="auto"/>
              <w:ind w:right="212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56E3" w:rsidRDefault="005C56E3" w:rsidP="00EA1EB9">
            <w:pPr>
              <w:spacing w:after="0" w:line="240" w:lineRule="auto"/>
              <w:ind w:right="212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 xml:space="preserve">                                        </w:t>
            </w:r>
          </w:p>
          <w:p w:rsidR="005C56E3" w:rsidRPr="00A77C02" w:rsidRDefault="005C56E3" w:rsidP="00EA1EB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     </w:t>
            </w:r>
            <w:r w:rsidRPr="00A77C02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Уровень усвоения предметных компетенций</w:t>
            </w:r>
          </w:p>
          <w:p w:rsidR="005C56E3" w:rsidRDefault="005C56E3" w:rsidP="00EA1EB9">
            <w:pPr>
              <w:spacing w:after="0" w:line="240" w:lineRule="auto"/>
              <w:ind w:right="1695" w:firstLine="179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5C56E3" w:rsidRDefault="005C56E3" w:rsidP="00EA1EB9">
            <w:pPr>
              <w:spacing w:after="0" w:line="240" w:lineRule="auto"/>
              <w:ind w:right="212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                              </w:t>
            </w:r>
            <w:r>
              <w:rPr>
                <w:rFonts w:ascii="Times New Roman" w:eastAsia="Calibri" w:hAnsi="Times New Roman" w:cs="Times New Roman"/>
                <w:b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5486400" cy="3200400"/>
                  <wp:effectExtent l="0" t="0" r="0" b="9525"/>
                  <wp:docPr id="8" name="Диаграмма 8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13"/>
                    </a:graphicData>
                  </a:graphic>
                </wp:inline>
              </w:drawing>
            </w:r>
          </w:p>
          <w:p w:rsidR="00333E1E" w:rsidRDefault="00333E1E" w:rsidP="00EA1EB9">
            <w:pPr>
              <w:spacing w:after="0" w:line="240" w:lineRule="auto"/>
              <w:ind w:right="212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33E1E" w:rsidRDefault="00333E1E" w:rsidP="00EA1EB9">
            <w:pPr>
              <w:spacing w:after="0" w:line="240" w:lineRule="auto"/>
              <w:ind w:right="212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33E1E" w:rsidRDefault="00333E1E" w:rsidP="00EA1EB9">
            <w:pPr>
              <w:spacing w:after="0" w:line="240" w:lineRule="auto"/>
              <w:ind w:right="212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33E1E" w:rsidRDefault="00333E1E" w:rsidP="00EA1EB9">
            <w:pPr>
              <w:spacing w:after="0" w:line="240" w:lineRule="auto"/>
              <w:ind w:right="212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33E1E" w:rsidRPr="002352C7" w:rsidRDefault="00333E1E" w:rsidP="00333E1E">
            <w:pPr>
              <w:spacing w:after="0" w:line="240" w:lineRule="auto"/>
              <w:ind w:right="212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Причины</w:t>
            </w:r>
            <w:r w:rsidRPr="002352C7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низкого качества:</w:t>
            </w:r>
          </w:p>
          <w:p w:rsidR="00333E1E" w:rsidRPr="002352C7" w:rsidRDefault="00333E1E" w:rsidP="00333E1E">
            <w:pPr>
              <w:spacing w:after="0" w:line="240" w:lineRule="auto"/>
              <w:ind w:right="212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2C7">
              <w:rPr>
                <w:rFonts w:ascii="Times New Roman" w:eastAsia="Calibri" w:hAnsi="Times New Roman" w:cs="Times New Roman"/>
                <w:sz w:val="28"/>
                <w:szCs w:val="28"/>
              </w:rPr>
              <w:t>-низки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й уровень мотивации к получению </w:t>
            </w:r>
            <w:r w:rsidRPr="002352C7">
              <w:rPr>
                <w:rFonts w:ascii="Times New Roman" w:eastAsia="Calibri" w:hAnsi="Times New Roman" w:cs="Times New Roman"/>
                <w:sz w:val="28"/>
                <w:szCs w:val="28"/>
              </w:rPr>
              <w:t>знаний у некоторых обучающихся;</w:t>
            </w:r>
          </w:p>
          <w:p w:rsidR="00333E1E" w:rsidRPr="002352C7" w:rsidRDefault="00333E1E" w:rsidP="00333E1E">
            <w:pPr>
              <w:spacing w:after="0" w:line="240" w:lineRule="auto"/>
              <w:ind w:right="212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- пропуски учащимися </w:t>
            </w:r>
            <w:r w:rsidRPr="002352C7">
              <w:rPr>
                <w:rFonts w:ascii="Times New Roman" w:eastAsia="Calibri" w:hAnsi="Times New Roman" w:cs="Times New Roman"/>
                <w:sz w:val="28"/>
                <w:szCs w:val="28"/>
              </w:rPr>
              <w:t>учебных занятий как по уважительной ,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так и  неуважительной причине;</w:t>
            </w:r>
          </w:p>
          <w:p w:rsidR="00333E1E" w:rsidRPr="002352C7" w:rsidRDefault="00333E1E" w:rsidP="00333E1E">
            <w:pPr>
              <w:spacing w:after="0" w:line="240" w:lineRule="auto"/>
              <w:ind w:right="212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7B74E0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Рекомендации учителю чеченского языка Дугуеву Х.Х</w:t>
            </w:r>
            <w:r w:rsidRPr="002352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</w:t>
            </w:r>
          </w:p>
          <w:p w:rsidR="00333E1E" w:rsidRPr="002352C7" w:rsidRDefault="00333E1E" w:rsidP="00333E1E">
            <w:pPr>
              <w:spacing w:after="0" w:line="240" w:lineRule="auto"/>
              <w:ind w:right="212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2C7">
              <w:rPr>
                <w:rFonts w:ascii="Times New Roman" w:eastAsia="Calibri" w:hAnsi="Times New Roman" w:cs="Times New Roman"/>
                <w:sz w:val="28"/>
                <w:szCs w:val="28"/>
              </w:rPr>
              <w:t>1.В оставшееся до итоговой аттестации время регулярно проводить устную работу на уроках с повторением неусв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оенных тем с целью закрепления </w:t>
            </w:r>
            <w:r w:rsidRPr="002352C7">
              <w:rPr>
                <w:rFonts w:ascii="Times New Roman" w:eastAsia="Calibri" w:hAnsi="Times New Roman" w:cs="Times New Roman"/>
                <w:sz w:val="28"/>
                <w:szCs w:val="28"/>
              </w:rPr>
              <w:t>навыков учащихся;</w:t>
            </w:r>
          </w:p>
          <w:p w:rsidR="00333E1E" w:rsidRPr="002352C7" w:rsidRDefault="00333E1E" w:rsidP="00333E1E">
            <w:pPr>
              <w:spacing w:after="0" w:line="240" w:lineRule="auto"/>
              <w:ind w:right="212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2C7">
              <w:rPr>
                <w:rFonts w:ascii="Times New Roman" w:eastAsia="Calibri" w:hAnsi="Times New Roman" w:cs="Times New Roman"/>
                <w:sz w:val="28"/>
                <w:szCs w:val="28"/>
              </w:rPr>
              <w:t>2.Усилить работу по ликвидации и предупреждению выявленных пробелов</w:t>
            </w:r>
          </w:p>
          <w:p w:rsidR="00333E1E" w:rsidRPr="002352C7" w:rsidRDefault="00333E1E" w:rsidP="00333E1E">
            <w:pPr>
              <w:spacing w:after="0" w:line="240" w:lineRule="auto"/>
              <w:ind w:right="212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2C7">
              <w:rPr>
                <w:rFonts w:ascii="Times New Roman" w:eastAsia="Calibri" w:hAnsi="Times New Roman" w:cs="Times New Roman"/>
                <w:sz w:val="28"/>
                <w:szCs w:val="28"/>
              </w:rPr>
              <w:t>3.Организовать в классе разноуровневое повторение по выбранным темам;</w:t>
            </w:r>
          </w:p>
          <w:p w:rsidR="00333E1E" w:rsidRPr="002352C7" w:rsidRDefault="00333E1E" w:rsidP="00333E1E">
            <w:pPr>
              <w:spacing w:after="0" w:line="240" w:lineRule="auto"/>
              <w:ind w:right="212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2C7">
              <w:rPr>
                <w:rFonts w:ascii="Calibri" w:eastAsia="Calibri" w:hAnsi="Calibri" w:cs="Times New Roman"/>
                <w:sz w:val="28"/>
                <w:szCs w:val="28"/>
              </w:rPr>
              <w:t>4</w:t>
            </w:r>
            <w:r w:rsidRPr="002352C7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. Со слабыми учащимися в первую очередь закрепить достигнутые успехи, предоставляя им возможность выполнять 15 – 20 минутную самостоятельную работу, в которую включены задания на отрабатываемую тему; определить </w:t>
            </w:r>
            <w:r w:rsidRPr="002352C7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индивидуально для каждого учащегося перечень тем, по которым у них есть хоть малейшие продвижения, и работать над их развитием.</w:t>
            </w:r>
          </w:p>
          <w:p w:rsidR="00333E1E" w:rsidRPr="002352C7" w:rsidRDefault="00333E1E" w:rsidP="00333E1E">
            <w:pPr>
              <w:spacing w:after="0" w:line="240" w:lineRule="auto"/>
              <w:ind w:right="212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2C7">
              <w:rPr>
                <w:rFonts w:ascii="Times New Roman" w:eastAsia="Calibri" w:hAnsi="Times New Roman" w:cs="Times New Roman"/>
                <w:sz w:val="28"/>
                <w:szCs w:val="28"/>
              </w:rPr>
              <w:t>5.С сильными учащимися, помимо тренировки в выполнении заданий базового уровня сложности (в виде самостоятельных работ), проводить разбор методов выполнения заданий повышенного уровня сложности, проверяя усвоение этих методов на самостоятельных работах и дополнительных занятиях.</w:t>
            </w:r>
          </w:p>
          <w:p w:rsidR="00333E1E" w:rsidRPr="002352C7" w:rsidRDefault="00333E1E" w:rsidP="00333E1E">
            <w:pPr>
              <w:spacing w:after="0" w:line="240" w:lineRule="auto"/>
              <w:ind w:right="2121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2C7">
              <w:rPr>
                <w:rFonts w:ascii="Times New Roman" w:eastAsia="Calibri" w:hAnsi="Times New Roman" w:cs="Times New Roman"/>
                <w:sz w:val="28"/>
                <w:szCs w:val="28"/>
              </w:rPr>
              <w:t>6.Использовать МТБ   кабинета информатики с целью решение тестовых заданий в режиме on-line, работе с обучающими программами и тестами.</w:t>
            </w:r>
          </w:p>
          <w:p w:rsidR="00333E1E" w:rsidRDefault="00333E1E" w:rsidP="00EA1EB9">
            <w:pPr>
              <w:spacing w:after="0" w:line="240" w:lineRule="auto"/>
              <w:ind w:right="212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33E1E" w:rsidRDefault="00333E1E" w:rsidP="00EA1EB9">
            <w:pPr>
              <w:spacing w:after="0" w:line="240" w:lineRule="auto"/>
              <w:ind w:right="212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33E1E" w:rsidRDefault="00333E1E" w:rsidP="00EA1EB9">
            <w:pPr>
              <w:spacing w:after="0" w:line="240" w:lineRule="auto"/>
              <w:ind w:right="212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429DC" w:rsidRDefault="007429DC" w:rsidP="00EA1EB9">
            <w:pPr>
              <w:spacing w:after="0" w:line="240" w:lineRule="auto"/>
              <w:ind w:right="212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   </w:t>
            </w:r>
          </w:p>
          <w:p w:rsidR="007429DC" w:rsidRDefault="007429DC" w:rsidP="00EA1EB9">
            <w:pPr>
              <w:spacing w:after="0" w:line="240" w:lineRule="auto"/>
              <w:ind w:right="212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429DC" w:rsidRDefault="007429DC" w:rsidP="00EA1EB9">
            <w:pPr>
              <w:spacing w:after="0" w:line="240" w:lineRule="auto"/>
              <w:ind w:right="212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429DC" w:rsidRDefault="007429DC" w:rsidP="00EA1EB9">
            <w:pPr>
              <w:spacing w:after="0" w:line="240" w:lineRule="auto"/>
              <w:ind w:right="212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429DC" w:rsidRDefault="007429DC" w:rsidP="00EA1EB9">
            <w:pPr>
              <w:spacing w:after="0" w:line="240" w:lineRule="auto"/>
              <w:ind w:right="212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429DC" w:rsidRDefault="007429DC" w:rsidP="00EA1EB9">
            <w:pPr>
              <w:spacing w:after="0" w:line="240" w:lineRule="auto"/>
              <w:ind w:right="212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429DC" w:rsidRDefault="007429DC" w:rsidP="00EA1EB9">
            <w:pPr>
              <w:spacing w:after="0" w:line="240" w:lineRule="auto"/>
              <w:ind w:right="212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429DC" w:rsidRDefault="007429DC" w:rsidP="00EA1EB9">
            <w:pPr>
              <w:spacing w:after="0" w:line="240" w:lineRule="auto"/>
              <w:ind w:right="212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429DC" w:rsidRDefault="007429DC" w:rsidP="00EA1EB9">
            <w:pPr>
              <w:spacing w:after="0" w:line="240" w:lineRule="auto"/>
              <w:ind w:right="212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429DC" w:rsidRDefault="007429DC" w:rsidP="00EA1EB9">
            <w:pPr>
              <w:spacing w:after="0" w:line="240" w:lineRule="auto"/>
              <w:ind w:right="212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429DC" w:rsidRDefault="007429DC" w:rsidP="00EA1EB9">
            <w:pPr>
              <w:spacing w:after="0" w:line="240" w:lineRule="auto"/>
              <w:ind w:right="212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429DC" w:rsidRDefault="007429DC" w:rsidP="00EA1EB9">
            <w:pPr>
              <w:spacing w:after="0" w:line="240" w:lineRule="auto"/>
              <w:ind w:right="212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429DC" w:rsidRDefault="007429DC" w:rsidP="00EA1EB9">
            <w:pPr>
              <w:spacing w:after="0" w:line="240" w:lineRule="auto"/>
              <w:ind w:right="212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429DC" w:rsidRDefault="007429DC" w:rsidP="00EA1EB9">
            <w:pPr>
              <w:spacing w:after="0" w:line="240" w:lineRule="auto"/>
              <w:ind w:right="212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429DC" w:rsidRDefault="007429DC" w:rsidP="00EA1EB9">
            <w:pPr>
              <w:spacing w:after="0" w:line="240" w:lineRule="auto"/>
              <w:ind w:right="212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429DC" w:rsidRDefault="007429DC" w:rsidP="00EA1EB9">
            <w:pPr>
              <w:spacing w:after="0" w:line="240" w:lineRule="auto"/>
              <w:ind w:right="212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429DC" w:rsidRDefault="007429DC" w:rsidP="00EA1EB9">
            <w:pPr>
              <w:spacing w:after="0" w:line="240" w:lineRule="auto"/>
              <w:ind w:right="212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429DC" w:rsidRDefault="007429DC" w:rsidP="00EA1EB9">
            <w:pPr>
              <w:spacing w:after="0" w:line="240" w:lineRule="auto"/>
              <w:ind w:right="212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429DC" w:rsidRDefault="007429DC" w:rsidP="00EA1EB9">
            <w:pPr>
              <w:spacing w:after="0" w:line="240" w:lineRule="auto"/>
              <w:ind w:right="212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429DC" w:rsidRDefault="007429DC" w:rsidP="00EA1EB9">
            <w:pPr>
              <w:spacing w:after="0" w:line="240" w:lineRule="auto"/>
              <w:ind w:right="212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7429DC" w:rsidRDefault="007429DC" w:rsidP="00EA1EB9">
            <w:pPr>
              <w:spacing w:after="0" w:line="240" w:lineRule="auto"/>
              <w:ind w:right="212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</w:p>
          <w:p w:rsidR="00333E1E" w:rsidRDefault="007429DC" w:rsidP="00EA1EB9">
            <w:pPr>
              <w:spacing w:after="0" w:line="240" w:lineRule="auto"/>
              <w:ind w:right="2121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Распределение учащихся по группам исходя из результатов диагностических работ проведенных в сентябре, декабре и феврале 2016-2017 учебного года.</w:t>
            </w:r>
          </w:p>
          <w:tbl>
            <w:tblPr>
              <w:tblpPr w:leftFromText="180" w:rightFromText="180" w:horzAnchor="page" w:tblpX="251" w:tblpY="-855"/>
              <w:tblW w:w="1644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231"/>
              <w:gridCol w:w="1278"/>
              <w:gridCol w:w="990"/>
              <w:gridCol w:w="1009"/>
              <w:gridCol w:w="1416"/>
              <w:gridCol w:w="990"/>
              <w:gridCol w:w="850"/>
              <w:gridCol w:w="1275"/>
              <w:gridCol w:w="850"/>
              <w:gridCol w:w="850"/>
              <w:gridCol w:w="999"/>
              <w:gridCol w:w="850"/>
              <w:gridCol w:w="850"/>
              <w:gridCol w:w="11"/>
            </w:tblGrid>
            <w:tr w:rsidR="005925E2" w:rsidRPr="006C2CB9" w:rsidTr="005925E2">
              <w:trPr>
                <w:gridAfter w:val="1"/>
                <w:wAfter w:w="11" w:type="dxa"/>
                <w:cantSplit/>
                <w:trHeight w:val="2471"/>
              </w:trPr>
              <w:tc>
                <w:tcPr>
                  <w:tcW w:w="4246" w:type="dxa"/>
                </w:tcPr>
                <w:p w:rsidR="005925E2" w:rsidRPr="006C2CB9" w:rsidRDefault="005925E2" w:rsidP="00EA1EB9">
                  <w:pPr>
                    <w:rPr>
                      <w:rFonts w:ascii="Calibri" w:eastAsia="Calibri" w:hAnsi="Calibri" w:cs="Times New Roman"/>
                      <w:i/>
                    </w:rPr>
                  </w:pPr>
                </w:p>
                <w:p w:rsidR="005925E2" w:rsidRPr="006C2CB9" w:rsidRDefault="005925E2" w:rsidP="00EA1EB9">
                  <w:pPr>
                    <w:rPr>
                      <w:rFonts w:ascii="Calibri" w:eastAsia="Calibri" w:hAnsi="Calibri" w:cs="Times New Roman"/>
                    </w:rPr>
                  </w:pPr>
                </w:p>
                <w:p w:rsidR="005925E2" w:rsidRPr="006C2CB9" w:rsidRDefault="005925E2" w:rsidP="00EA1EB9">
                  <w:pPr>
                    <w:rPr>
                      <w:rFonts w:ascii="Calibri" w:eastAsia="Calibri" w:hAnsi="Calibri" w:cs="Times New Roman"/>
                    </w:rPr>
                  </w:pPr>
                </w:p>
                <w:p w:rsidR="005925E2" w:rsidRPr="006C2CB9" w:rsidRDefault="005925E2" w:rsidP="00EA1EB9">
                  <w:pPr>
                    <w:rPr>
                      <w:rFonts w:ascii="Calibri" w:eastAsia="Calibri" w:hAnsi="Calibri" w:cs="Times New Roman"/>
                    </w:rPr>
                  </w:pPr>
                </w:p>
                <w:p w:rsidR="005925E2" w:rsidRPr="006C2CB9" w:rsidRDefault="005925E2" w:rsidP="00EA1EB9">
                  <w:pPr>
                    <w:rPr>
                      <w:rFonts w:ascii="Calibri" w:eastAsia="Calibri" w:hAnsi="Calibri" w:cs="Times New Roman"/>
                    </w:rPr>
                  </w:pPr>
                  <w:r w:rsidRPr="006C2CB9">
                    <w:rPr>
                      <w:rFonts w:ascii="Calibri" w:eastAsia="Calibri" w:hAnsi="Calibri" w:cs="Times New Roman"/>
                    </w:rPr>
                    <w:tab/>
                    <w:t>ФИО</w:t>
                  </w:r>
                </w:p>
              </w:tc>
              <w:tc>
                <w:tcPr>
                  <w:tcW w:w="1278" w:type="dxa"/>
                  <w:shd w:val="clear" w:color="auto" w:fill="F3F3F3"/>
                  <w:textDirection w:val="btLr"/>
                  <w:vAlign w:val="center"/>
                </w:tcPr>
                <w:p w:rsidR="005925E2" w:rsidRPr="006C2CB9" w:rsidRDefault="005925E2" w:rsidP="00EA1EB9">
                  <w:pPr>
                    <w:rPr>
                      <w:rFonts w:ascii="Calibri" w:eastAsia="Calibri" w:hAnsi="Calibri" w:cs="Times New Roman"/>
                      <w:b/>
                    </w:rPr>
                  </w:pPr>
                  <w:r w:rsidRPr="006C2CB9">
                    <w:rPr>
                      <w:rFonts w:ascii="Calibri" w:eastAsia="Calibri" w:hAnsi="Calibri" w:cs="Times New Roman"/>
                      <w:b/>
                    </w:rPr>
                    <w:t>Русский язык-баллы</w:t>
                  </w:r>
                </w:p>
                <w:p w:rsidR="005925E2" w:rsidRPr="006C2CB9" w:rsidRDefault="005925E2" w:rsidP="00EA1EB9">
                  <w:pPr>
                    <w:rPr>
                      <w:rFonts w:ascii="Calibri" w:eastAsia="Calibri" w:hAnsi="Calibri" w:cs="Times New Roman"/>
                      <w:i/>
                    </w:rPr>
                  </w:pPr>
                  <w:r>
                    <w:rPr>
                      <w:rFonts w:ascii="Calibri" w:eastAsia="Calibri" w:hAnsi="Calibri" w:cs="Times New Roman"/>
                      <w:i/>
                    </w:rPr>
                    <w:t>(Д/ работа 1- сентябрь</w:t>
                  </w:r>
                  <w:r w:rsidRPr="006C2CB9">
                    <w:rPr>
                      <w:rFonts w:ascii="Calibri" w:eastAsia="Calibri" w:hAnsi="Calibri" w:cs="Times New Roman"/>
                      <w:i/>
                    </w:rPr>
                    <w:t>)</w:t>
                  </w:r>
                  <w:r>
                    <w:rPr>
                      <w:rFonts w:ascii="Calibri" w:eastAsia="Calibri" w:hAnsi="Calibri" w:cs="Times New Roman"/>
                      <w:i/>
                    </w:rPr>
                    <w:t>, декабрь-февраль</w:t>
                  </w:r>
                </w:p>
              </w:tc>
              <w:tc>
                <w:tcPr>
                  <w:tcW w:w="992" w:type="dxa"/>
                  <w:shd w:val="clear" w:color="auto" w:fill="F3F3F3"/>
                  <w:textDirection w:val="btLr"/>
                  <w:vAlign w:val="center"/>
                </w:tcPr>
                <w:p w:rsidR="005925E2" w:rsidRPr="006C2CB9" w:rsidRDefault="005925E2" w:rsidP="00EA1EB9">
                  <w:pPr>
                    <w:rPr>
                      <w:rFonts w:ascii="Calibri" w:eastAsia="Calibri" w:hAnsi="Calibri" w:cs="Times New Roman"/>
                      <w:i/>
                    </w:rPr>
                  </w:pPr>
                  <w:r w:rsidRPr="006C2CB9">
                    <w:rPr>
                      <w:rFonts w:ascii="Calibri" w:eastAsia="Calibri" w:hAnsi="Calibri" w:cs="Times New Roman"/>
                      <w:i/>
                    </w:rPr>
                    <w:t>ОЦЕНКА</w:t>
                  </w:r>
                </w:p>
              </w:tc>
              <w:tc>
                <w:tcPr>
                  <w:tcW w:w="992" w:type="dxa"/>
                  <w:shd w:val="clear" w:color="auto" w:fill="F3F3F3"/>
                  <w:textDirection w:val="btLr"/>
                  <w:vAlign w:val="center"/>
                </w:tcPr>
                <w:p w:rsidR="005925E2" w:rsidRPr="006C2CB9" w:rsidRDefault="005925E2" w:rsidP="00EA1EB9">
                  <w:pPr>
                    <w:rPr>
                      <w:rFonts w:ascii="Calibri" w:eastAsia="Calibri" w:hAnsi="Calibri" w:cs="Times New Roman"/>
                      <w:i/>
                    </w:rPr>
                  </w:pPr>
                  <w:r>
                    <w:rPr>
                      <w:rFonts w:ascii="Calibri" w:eastAsia="Calibri" w:hAnsi="Calibri" w:cs="Times New Roman"/>
                      <w:i/>
                    </w:rPr>
                    <w:t>группа</w:t>
                  </w:r>
                </w:p>
              </w:tc>
              <w:tc>
                <w:tcPr>
                  <w:tcW w:w="1418" w:type="dxa"/>
                  <w:shd w:val="clear" w:color="auto" w:fill="F3F3F3"/>
                  <w:textDirection w:val="btLr"/>
                  <w:vAlign w:val="center"/>
                </w:tcPr>
                <w:p w:rsidR="005925E2" w:rsidRPr="006C2CB9" w:rsidRDefault="005925E2" w:rsidP="00EA1EB9">
                  <w:pPr>
                    <w:rPr>
                      <w:rFonts w:ascii="Calibri" w:eastAsia="Calibri" w:hAnsi="Calibri" w:cs="Times New Roman"/>
                      <w:b/>
                    </w:rPr>
                  </w:pPr>
                  <w:r w:rsidRPr="006C2CB9">
                    <w:rPr>
                      <w:rFonts w:ascii="Calibri" w:eastAsia="Calibri" w:hAnsi="Calibri" w:cs="Times New Roman"/>
                      <w:b/>
                    </w:rPr>
                    <w:t>Математика-баллы</w:t>
                  </w:r>
                </w:p>
                <w:p w:rsidR="005925E2" w:rsidRPr="006C2CB9" w:rsidRDefault="005925E2" w:rsidP="00EA1EB9">
                  <w:pPr>
                    <w:rPr>
                      <w:rFonts w:ascii="Calibri" w:eastAsia="Calibri" w:hAnsi="Calibri" w:cs="Times New Roman"/>
                      <w:i/>
                    </w:rPr>
                  </w:pPr>
                  <w:r w:rsidRPr="006C2CB9">
                    <w:rPr>
                      <w:rFonts w:ascii="Calibri" w:eastAsia="Calibri" w:hAnsi="Calibri" w:cs="Times New Roman"/>
                      <w:i/>
                    </w:rPr>
                    <w:t>(Д/работа 1-сентябрь)</w:t>
                  </w:r>
                  <w:r>
                    <w:rPr>
                      <w:rFonts w:ascii="Calibri" w:eastAsia="Calibri" w:hAnsi="Calibri" w:cs="Times New Roman"/>
                      <w:i/>
                    </w:rPr>
                    <w:t xml:space="preserve"> –декабрь-февраль</w:t>
                  </w:r>
                </w:p>
              </w:tc>
              <w:tc>
                <w:tcPr>
                  <w:tcW w:w="992" w:type="dxa"/>
                  <w:shd w:val="clear" w:color="auto" w:fill="F3F3F3"/>
                  <w:textDirection w:val="btLr"/>
                  <w:vAlign w:val="center"/>
                </w:tcPr>
                <w:p w:rsidR="005925E2" w:rsidRPr="006C2CB9" w:rsidRDefault="005925E2" w:rsidP="00EA1EB9">
                  <w:pPr>
                    <w:rPr>
                      <w:rFonts w:ascii="Calibri" w:eastAsia="Calibri" w:hAnsi="Calibri" w:cs="Times New Roman"/>
                      <w:i/>
                    </w:rPr>
                  </w:pPr>
                  <w:r w:rsidRPr="006C2CB9">
                    <w:rPr>
                      <w:rFonts w:ascii="Calibri" w:eastAsia="Calibri" w:hAnsi="Calibri" w:cs="Times New Roman"/>
                      <w:i/>
                    </w:rPr>
                    <w:t>ОЦЕНКА</w:t>
                  </w:r>
                </w:p>
              </w:tc>
              <w:tc>
                <w:tcPr>
                  <w:tcW w:w="850" w:type="dxa"/>
                  <w:shd w:val="clear" w:color="auto" w:fill="F3F3F3"/>
                  <w:textDirection w:val="btLr"/>
                  <w:vAlign w:val="center"/>
                </w:tcPr>
                <w:p w:rsidR="005925E2" w:rsidRPr="006C2CB9" w:rsidRDefault="005925E2" w:rsidP="00EA1EB9">
                  <w:pPr>
                    <w:rPr>
                      <w:rFonts w:ascii="Calibri" w:eastAsia="Calibri" w:hAnsi="Calibri" w:cs="Times New Roman"/>
                      <w:i/>
                    </w:rPr>
                  </w:pPr>
                  <w:r>
                    <w:rPr>
                      <w:rFonts w:ascii="Calibri" w:eastAsia="Calibri" w:hAnsi="Calibri" w:cs="Times New Roman"/>
                      <w:i/>
                    </w:rPr>
                    <w:t>группа</w:t>
                  </w:r>
                </w:p>
              </w:tc>
              <w:tc>
                <w:tcPr>
                  <w:tcW w:w="1276" w:type="dxa"/>
                  <w:shd w:val="clear" w:color="auto" w:fill="F3F3F3"/>
                  <w:textDirection w:val="btLr"/>
                  <w:vAlign w:val="center"/>
                </w:tcPr>
                <w:p w:rsidR="005925E2" w:rsidRPr="006C2CB9" w:rsidRDefault="005925E2" w:rsidP="00EA1EB9">
                  <w:pPr>
                    <w:rPr>
                      <w:rFonts w:ascii="Calibri" w:eastAsia="Calibri" w:hAnsi="Calibri" w:cs="Times New Roman"/>
                      <w:b/>
                    </w:rPr>
                  </w:pPr>
                  <w:r w:rsidRPr="006C2CB9">
                    <w:rPr>
                      <w:rFonts w:ascii="Calibri" w:eastAsia="Calibri" w:hAnsi="Calibri" w:cs="Times New Roman"/>
                      <w:b/>
                    </w:rPr>
                    <w:t>Чеченский язык</w:t>
                  </w:r>
                </w:p>
                <w:p w:rsidR="005925E2" w:rsidRPr="006C2CB9" w:rsidRDefault="005925E2" w:rsidP="00EA1EB9">
                  <w:pPr>
                    <w:rPr>
                      <w:rFonts w:ascii="Calibri" w:eastAsia="Calibri" w:hAnsi="Calibri" w:cs="Times New Roman"/>
                      <w:i/>
                    </w:rPr>
                  </w:pPr>
                  <w:r w:rsidRPr="006C2CB9">
                    <w:rPr>
                      <w:rFonts w:ascii="Calibri" w:eastAsia="Calibri" w:hAnsi="Calibri" w:cs="Times New Roman"/>
                      <w:i/>
                    </w:rPr>
                    <w:t>(Д/р1-сентябрь</w:t>
                  </w:r>
                  <w:r>
                    <w:rPr>
                      <w:rFonts w:ascii="Calibri" w:eastAsia="Calibri" w:hAnsi="Calibri" w:cs="Times New Roman"/>
                      <w:i/>
                    </w:rPr>
                    <w:t>,декабрь-февраль</w:t>
                  </w:r>
                </w:p>
              </w:tc>
              <w:tc>
                <w:tcPr>
                  <w:tcW w:w="851" w:type="dxa"/>
                  <w:shd w:val="clear" w:color="auto" w:fill="F3F3F3"/>
                  <w:textDirection w:val="btLr"/>
                  <w:vAlign w:val="center"/>
                </w:tcPr>
                <w:p w:rsidR="005925E2" w:rsidRPr="006C2CB9" w:rsidRDefault="005925E2" w:rsidP="00EA1EB9">
                  <w:pPr>
                    <w:rPr>
                      <w:rFonts w:ascii="Calibri" w:eastAsia="Calibri" w:hAnsi="Calibri" w:cs="Times New Roman"/>
                      <w:i/>
                    </w:rPr>
                  </w:pPr>
                  <w:r w:rsidRPr="006C2CB9">
                    <w:rPr>
                      <w:rFonts w:ascii="Calibri" w:eastAsia="Calibri" w:hAnsi="Calibri" w:cs="Times New Roman"/>
                      <w:i/>
                    </w:rPr>
                    <w:t>ОЦЕНКА</w:t>
                  </w:r>
                </w:p>
              </w:tc>
              <w:tc>
                <w:tcPr>
                  <w:tcW w:w="850" w:type="dxa"/>
                  <w:shd w:val="clear" w:color="auto" w:fill="F3F3F3"/>
                  <w:textDirection w:val="btLr"/>
                  <w:vAlign w:val="center"/>
                </w:tcPr>
                <w:p w:rsidR="005925E2" w:rsidRPr="006C2CB9" w:rsidRDefault="005925E2" w:rsidP="00EA1EB9">
                  <w:pPr>
                    <w:rPr>
                      <w:rFonts w:ascii="Calibri" w:eastAsia="Calibri" w:hAnsi="Calibri" w:cs="Times New Roman"/>
                      <w:i/>
                    </w:rPr>
                  </w:pPr>
                  <w:r>
                    <w:rPr>
                      <w:rFonts w:ascii="Calibri" w:eastAsia="Calibri" w:hAnsi="Calibri" w:cs="Times New Roman"/>
                      <w:i/>
                    </w:rPr>
                    <w:t>группа</w:t>
                  </w:r>
                </w:p>
              </w:tc>
              <w:tc>
                <w:tcPr>
                  <w:tcW w:w="992" w:type="dxa"/>
                  <w:shd w:val="clear" w:color="auto" w:fill="F3F3F3"/>
                  <w:textDirection w:val="btLr"/>
                  <w:vAlign w:val="center"/>
                </w:tcPr>
                <w:p w:rsidR="005925E2" w:rsidRPr="006C2CB9" w:rsidRDefault="005925E2" w:rsidP="00EA1EB9">
                  <w:pPr>
                    <w:rPr>
                      <w:rFonts w:ascii="Calibri" w:eastAsia="Calibri" w:hAnsi="Calibri" w:cs="Times New Roman"/>
                      <w:i/>
                    </w:rPr>
                  </w:pPr>
                  <w:r w:rsidRPr="006C2CB9">
                    <w:rPr>
                      <w:rFonts w:ascii="Calibri" w:eastAsia="Calibri" w:hAnsi="Calibri" w:cs="Times New Roman"/>
                      <w:i/>
                    </w:rPr>
                    <w:t xml:space="preserve"> </w:t>
                  </w:r>
                  <w:r w:rsidRPr="00A73A4B">
                    <w:rPr>
                      <w:rFonts w:ascii="Calibri" w:eastAsia="Calibri" w:hAnsi="Calibri" w:cs="Times New Roman"/>
                      <w:b/>
                      <w:i/>
                    </w:rPr>
                    <w:t>Обществознание</w:t>
                  </w:r>
                  <w:r w:rsidRPr="006C2CB9">
                    <w:rPr>
                      <w:rFonts w:ascii="Calibri" w:eastAsia="Calibri" w:hAnsi="Calibri" w:cs="Times New Roman"/>
                      <w:i/>
                    </w:rPr>
                    <w:t xml:space="preserve"> (Д/р1-сентябрь)</w:t>
                  </w:r>
                  <w:r>
                    <w:rPr>
                      <w:rFonts w:ascii="Calibri" w:eastAsia="Calibri" w:hAnsi="Calibri" w:cs="Times New Roman"/>
                      <w:i/>
                    </w:rPr>
                    <w:t>-декабрь-февраль</w:t>
                  </w:r>
                </w:p>
              </w:tc>
              <w:tc>
                <w:tcPr>
                  <w:tcW w:w="851" w:type="dxa"/>
                  <w:shd w:val="clear" w:color="auto" w:fill="F3F3F3"/>
                  <w:textDirection w:val="btLr"/>
                  <w:vAlign w:val="center"/>
                </w:tcPr>
                <w:p w:rsidR="005925E2" w:rsidRPr="006C2CB9" w:rsidRDefault="005925E2" w:rsidP="00EA1EB9">
                  <w:pPr>
                    <w:rPr>
                      <w:rFonts w:ascii="Calibri" w:eastAsia="Calibri" w:hAnsi="Calibri" w:cs="Times New Roman"/>
                      <w:i/>
                    </w:rPr>
                  </w:pPr>
                  <w:r w:rsidRPr="006C2CB9">
                    <w:rPr>
                      <w:rFonts w:ascii="Calibri" w:eastAsia="Calibri" w:hAnsi="Calibri" w:cs="Times New Roman"/>
                      <w:i/>
                    </w:rPr>
                    <w:t>оценка</w:t>
                  </w:r>
                </w:p>
              </w:tc>
              <w:tc>
                <w:tcPr>
                  <w:tcW w:w="850" w:type="dxa"/>
                  <w:shd w:val="clear" w:color="auto" w:fill="F3F3F3"/>
                  <w:textDirection w:val="btLr"/>
                  <w:vAlign w:val="center"/>
                </w:tcPr>
                <w:p w:rsidR="005925E2" w:rsidRPr="006C2CB9" w:rsidRDefault="005925E2" w:rsidP="00EA1EB9">
                  <w:pPr>
                    <w:rPr>
                      <w:rFonts w:ascii="Calibri" w:eastAsia="Calibri" w:hAnsi="Calibri" w:cs="Times New Roman"/>
                      <w:i/>
                    </w:rPr>
                  </w:pPr>
                  <w:r>
                    <w:rPr>
                      <w:rFonts w:ascii="Calibri" w:eastAsia="Calibri" w:hAnsi="Calibri" w:cs="Times New Roman"/>
                      <w:i/>
                    </w:rPr>
                    <w:t>группа</w:t>
                  </w:r>
                </w:p>
              </w:tc>
            </w:tr>
            <w:tr w:rsidR="005925E2" w:rsidRPr="006C2CB9" w:rsidTr="005925E2">
              <w:trPr>
                <w:gridAfter w:val="1"/>
                <w:wAfter w:w="11" w:type="dxa"/>
                <w:trHeight w:val="318"/>
              </w:trPr>
              <w:tc>
                <w:tcPr>
                  <w:tcW w:w="4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925E2" w:rsidRPr="006C2CB9" w:rsidRDefault="005925E2" w:rsidP="00EA1EB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C2CB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Асбиева Дагман Султановна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925E2" w:rsidRPr="001830EC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lang w:val="en-US"/>
                    </w:rPr>
                    <w:t>18/</w:t>
                  </w:r>
                  <w:r w:rsidRPr="006C2CB9">
                    <w:rPr>
                      <w:rFonts w:ascii="Times New Roman" w:eastAsia="Calibri" w:hAnsi="Times New Roman" w:cs="Times New Roman"/>
                    </w:rPr>
                    <w:t>25</w:t>
                  </w:r>
                  <w:r>
                    <w:rPr>
                      <w:rFonts w:ascii="Times New Roman" w:eastAsia="Calibri" w:hAnsi="Times New Roman" w:cs="Times New Roman"/>
                    </w:rPr>
                    <w:t>/29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A13967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3</w:t>
                  </w:r>
                  <w:r>
                    <w:rPr>
                      <w:rFonts w:ascii="Times New Roman" w:eastAsia="Calibri" w:hAnsi="Times New Roman" w:cs="Times New Roman"/>
                      <w:lang w:val="en-US"/>
                    </w:rPr>
                    <w:t>/4</w:t>
                  </w:r>
                  <w:r>
                    <w:rPr>
                      <w:rFonts w:ascii="Times New Roman" w:eastAsia="Calibri" w:hAnsi="Times New Roman" w:cs="Times New Roman"/>
                    </w:rPr>
                    <w:t>/4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П/Т/Т</w:t>
                  </w:r>
                </w:p>
              </w:tc>
              <w:tc>
                <w:tcPr>
                  <w:tcW w:w="1418" w:type="dxa"/>
                  <w:vAlign w:val="bottom"/>
                </w:tcPr>
                <w:p w:rsidR="005925E2" w:rsidRPr="006C2CB9" w:rsidRDefault="005925E2" w:rsidP="00EA1EB9">
                  <w:pPr>
                    <w:rPr>
                      <w:rFonts w:ascii="Arial Narrow" w:eastAsia="Times New Roman" w:hAnsi="Arial Narrow" w:cs="Arial CYR"/>
                    </w:rPr>
                  </w:pPr>
                  <w:r w:rsidRPr="006C2CB9">
                    <w:rPr>
                      <w:rFonts w:ascii="Arial Narrow" w:eastAsia="Times New Roman" w:hAnsi="Arial Narrow" w:cs="Arial CYR"/>
                    </w:rPr>
                    <w:t>14</w:t>
                  </w:r>
                  <w:r>
                    <w:rPr>
                      <w:rFonts w:ascii="Arial Narrow" w:eastAsia="Times New Roman" w:hAnsi="Arial Narrow" w:cs="Arial CYR"/>
                    </w:rPr>
                    <w:t>/12/13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4</w:t>
                  </w:r>
                  <w:r>
                    <w:rPr>
                      <w:rFonts w:ascii="Times New Roman" w:eastAsia="Calibri" w:hAnsi="Times New Roman" w:cs="Times New Roman"/>
                    </w:rPr>
                    <w:t>/4/3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Т/Т/П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13</w:t>
                  </w:r>
                  <w:r>
                    <w:rPr>
                      <w:rFonts w:ascii="Times New Roman" w:eastAsia="Calibri" w:hAnsi="Times New Roman" w:cs="Times New Roman"/>
                    </w:rPr>
                    <w:t>/18/18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3</w:t>
                  </w:r>
                  <w:r>
                    <w:rPr>
                      <w:rFonts w:ascii="Times New Roman" w:eastAsia="Calibri" w:hAnsi="Times New Roman" w:cs="Times New Roman"/>
                    </w:rPr>
                    <w:t>/3/3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П/П/П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15</w:t>
                  </w:r>
                  <w:r>
                    <w:rPr>
                      <w:rFonts w:ascii="Times New Roman" w:eastAsia="Calibri" w:hAnsi="Times New Roman" w:cs="Times New Roman"/>
                    </w:rPr>
                    <w:t>/19/23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3</w:t>
                  </w:r>
                  <w:r>
                    <w:rPr>
                      <w:rFonts w:ascii="Times New Roman" w:eastAsia="Calibri" w:hAnsi="Times New Roman" w:cs="Times New Roman"/>
                    </w:rPr>
                    <w:t>/4/3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П/Т/П</w:t>
                  </w:r>
                </w:p>
              </w:tc>
            </w:tr>
            <w:tr w:rsidR="005925E2" w:rsidRPr="006C2CB9" w:rsidTr="005925E2">
              <w:trPr>
                <w:gridAfter w:val="1"/>
                <w:wAfter w:w="11" w:type="dxa"/>
                <w:trHeight w:val="318"/>
              </w:trPr>
              <w:tc>
                <w:tcPr>
                  <w:tcW w:w="4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925E2" w:rsidRPr="006C2CB9" w:rsidRDefault="005925E2" w:rsidP="00EA1EB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C2CB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Аслахаджиев Анвар Умарович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925E2" w:rsidRPr="001830EC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lang w:val="en-US"/>
                    </w:rPr>
                    <w:t>15/</w:t>
                  </w:r>
                  <w:r w:rsidRPr="006C2CB9">
                    <w:rPr>
                      <w:rFonts w:ascii="Times New Roman" w:eastAsia="Calibri" w:hAnsi="Times New Roman" w:cs="Times New Roman"/>
                    </w:rPr>
                    <w:t>18</w:t>
                  </w:r>
                  <w:r>
                    <w:rPr>
                      <w:rFonts w:ascii="Times New Roman" w:eastAsia="Calibri" w:hAnsi="Times New Roman" w:cs="Times New Roman"/>
                    </w:rPr>
                    <w:t>/18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A13967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3</w:t>
                  </w:r>
                  <w:r>
                    <w:rPr>
                      <w:rFonts w:ascii="Times New Roman" w:eastAsia="Calibri" w:hAnsi="Times New Roman" w:cs="Times New Roman"/>
                      <w:lang w:val="en-US"/>
                    </w:rPr>
                    <w:t>/3</w:t>
                  </w:r>
                  <w:r>
                    <w:rPr>
                      <w:rFonts w:ascii="Times New Roman" w:eastAsia="Calibri" w:hAnsi="Times New Roman" w:cs="Times New Roman"/>
                    </w:rPr>
                    <w:t>/3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П/П/П</w:t>
                  </w:r>
                </w:p>
              </w:tc>
              <w:tc>
                <w:tcPr>
                  <w:tcW w:w="1418" w:type="dxa"/>
                </w:tcPr>
                <w:p w:rsidR="005925E2" w:rsidRPr="006C2CB9" w:rsidRDefault="005925E2" w:rsidP="00EA1EB9">
                  <w:pPr>
                    <w:rPr>
                      <w:rFonts w:ascii="Arial Narrow" w:eastAsia="Times New Roman" w:hAnsi="Arial Narrow" w:cs="Arial CYR"/>
                    </w:rPr>
                  </w:pPr>
                  <w:r w:rsidRPr="006C2CB9">
                    <w:rPr>
                      <w:rFonts w:ascii="Arial Narrow" w:eastAsia="Times New Roman" w:hAnsi="Arial Narrow" w:cs="Arial CYR"/>
                    </w:rPr>
                    <w:t>9</w:t>
                  </w:r>
                  <w:r>
                    <w:rPr>
                      <w:rFonts w:ascii="Arial Narrow" w:eastAsia="Times New Roman" w:hAnsi="Arial Narrow" w:cs="Arial CYR"/>
                    </w:rPr>
                    <w:t>/9/16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3</w:t>
                  </w:r>
                  <w:r>
                    <w:rPr>
                      <w:rFonts w:ascii="Times New Roman" w:eastAsia="Calibri" w:hAnsi="Times New Roman" w:cs="Times New Roman"/>
                    </w:rPr>
                    <w:t>/3/4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П/П/Т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13</w:t>
                  </w:r>
                  <w:r>
                    <w:rPr>
                      <w:rFonts w:ascii="Times New Roman" w:eastAsia="Calibri" w:hAnsi="Times New Roman" w:cs="Times New Roman"/>
                    </w:rPr>
                    <w:t>/14/15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3</w:t>
                  </w:r>
                  <w:r>
                    <w:rPr>
                      <w:rFonts w:ascii="Times New Roman" w:eastAsia="Calibri" w:hAnsi="Times New Roman" w:cs="Times New Roman"/>
                    </w:rPr>
                    <w:t>/3/3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П/П/П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10</w:t>
                  </w:r>
                  <w:r>
                    <w:rPr>
                      <w:rFonts w:ascii="Times New Roman" w:eastAsia="Calibri" w:hAnsi="Times New Roman" w:cs="Times New Roman"/>
                    </w:rPr>
                    <w:t>/17/13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/3/2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Р/П/Р</w:t>
                  </w:r>
                </w:p>
              </w:tc>
            </w:tr>
            <w:tr w:rsidR="005925E2" w:rsidRPr="006C2CB9" w:rsidTr="005925E2">
              <w:trPr>
                <w:gridAfter w:val="1"/>
                <w:wAfter w:w="11" w:type="dxa"/>
                <w:trHeight w:val="318"/>
              </w:trPr>
              <w:tc>
                <w:tcPr>
                  <w:tcW w:w="4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925E2" w:rsidRPr="006C2CB9" w:rsidRDefault="005925E2" w:rsidP="00EA1EB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C2CB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Ахаев Асланбек Исаевич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925E2" w:rsidRPr="00A13967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7</w:t>
                  </w:r>
                  <w:r>
                    <w:rPr>
                      <w:rFonts w:ascii="Times New Roman" w:eastAsia="Calibri" w:hAnsi="Times New Roman" w:cs="Times New Roman"/>
                      <w:lang w:val="en-US"/>
                    </w:rPr>
                    <w:t>/8</w:t>
                  </w:r>
                  <w:r>
                    <w:rPr>
                      <w:rFonts w:ascii="Times New Roman" w:eastAsia="Calibri" w:hAnsi="Times New Roman" w:cs="Times New Roman"/>
                    </w:rPr>
                    <w:t>/8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A13967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  <w:lang w:val="en-US"/>
                    </w:rPr>
                    <w:t>/2</w:t>
                  </w:r>
                  <w:r>
                    <w:rPr>
                      <w:rFonts w:ascii="Times New Roman" w:eastAsia="Calibri" w:hAnsi="Times New Roman" w:cs="Times New Roman"/>
                    </w:rPr>
                    <w:t>/2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Р/Р/Р</w:t>
                  </w:r>
                </w:p>
              </w:tc>
              <w:tc>
                <w:tcPr>
                  <w:tcW w:w="1418" w:type="dxa"/>
                </w:tcPr>
                <w:p w:rsidR="005925E2" w:rsidRPr="006C2CB9" w:rsidRDefault="005925E2" w:rsidP="00EA1EB9">
                  <w:pPr>
                    <w:rPr>
                      <w:rFonts w:ascii="Arial Narrow" w:eastAsia="Times New Roman" w:hAnsi="Arial Narrow" w:cs="Arial CYR"/>
                    </w:rPr>
                  </w:pPr>
                  <w:r w:rsidRPr="006C2CB9">
                    <w:rPr>
                      <w:rFonts w:ascii="Arial Narrow" w:eastAsia="Times New Roman" w:hAnsi="Arial Narrow" w:cs="Arial CYR"/>
                    </w:rPr>
                    <w:t>12</w:t>
                  </w:r>
                  <w:r>
                    <w:rPr>
                      <w:rFonts w:ascii="Arial Narrow" w:eastAsia="Times New Roman" w:hAnsi="Arial Narrow" w:cs="Arial CYR"/>
                    </w:rPr>
                    <w:t>/12/15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4</w:t>
                  </w:r>
                  <w:r>
                    <w:rPr>
                      <w:rFonts w:ascii="Times New Roman" w:eastAsia="Calibri" w:hAnsi="Times New Roman" w:cs="Times New Roman"/>
                    </w:rPr>
                    <w:t>/4/4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Т/Т/Т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9</w:t>
                  </w:r>
                  <w:r>
                    <w:rPr>
                      <w:rFonts w:ascii="Times New Roman" w:eastAsia="Calibri" w:hAnsi="Times New Roman" w:cs="Times New Roman"/>
                    </w:rPr>
                    <w:t>/15/14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/3/3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Р/П/П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10</w:t>
                  </w:r>
                  <w:r>
                    <w:rPr>
                      <w:rFonts w:ascii="Times New Roman" w:eastAsia="Calibri" w:hAnsi="Times New Roman" w:cs="Times New Roman"/>
                    </w:rPr>
                    <w:t>/15/6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/3/2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Р/П/Р</w:t>
                  </w:r>
                </w:p>
              </w:tc>
            </w:tr>
            <w:tr w:rsidR="005925E2" w:rsidRPr="006C2CB9" w:rsidTr="005925E2">
              <w:trPr>
                <w:gridAfter w:val="1"/>
                <w:wAfter w:w="11" w:type="dxa"/>
                <w:trHeight w:val="319"/>
              </w:trPr>
              <w:tc>
                <w:tcPr>
                  <w:tcW w:w="4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925E2" w:rsidRPr="006C2CB9" w:rsidRDefault="005925E2" w:rsidP="00EA1EB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C2CB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Ахмадов Рамзан Исаевич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925E2" w:rsidRPr="00A13967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3</w:t>
                  </w:r>
                  <w:r>
                    <w:rPr>
                      <w:rFonts w:ascii="Times New Roman" w:eastAsia="Calibri" w:hAnsi="Times New Roman" w:cs="Times New Roman"/>
                      <w:lang w:val="en-US"/>
                    </w:rPr>
                    <w:t>/7</w:t>
                  </w:r>
                  <w:r>
                    <w:rPr>
                      <w:rFonts w:ascii="Times New Roman" w:eastAsia="Calibri" w:hAnsi="Times New Roman" w:cs="Times New Roman"/>
                    </w:rPr>
                    <w:t>/7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A13967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  <w:lang w:val="en-US"/>
                    </w:rPr>
                    <w:t>/2</w:t>
                  </w:r>
                  <w:r>
                    <w:rPr>
                      <w:rFonts w:ascii="Times New Roman" w:eastAsia="Calibri" w:hAnsi="Times New Roman" w:cs="Times New Roman"/>
                    </w:rPr>
                    <w:t>/2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Р/Р/Р</w:t>
                  </w:r>
                </w:p>
              </w:tc>
              <w:tc>
                <w:tcPr>
                  <w:tcW w:w="1418" w:type="dxa"/>
                  <w:vAlign w:val="bottom"/>
                </w:tcPr>
                <w:p w:rsidR="005925E2" w:rsidRPr="006C2CB9" w:rsidRDefault="005925E2" w:rsidP="00EA1EB9">
                  <w:pPr>
                    <w:rPr>
                      <w:rFonts w:ascii="Arial Narrow" w:eastAsia="Times New Roman" w:hAnsi="Arial Narrow" w:cs="Arial CYR"/>
                    </w:rPr>
                  </w:pPr>
                  <w:r w:rsidRPr="006C2CB9">
                    <w:rPr>
                      <w:rFonts w:ascii="Arial Narrow" w:eastAsia="Times New Roman" w:hAnsi="Arial Narrow" w:cs="Arial CYR"/>
                    </w:rPr>
                    <w:t>9</w:t>
                  </w:r>
                  <w:r>
                    <w:rPr>
                      <w:rFonts w:ascii="Arial Narrow" w:eastAsia="Times New Roman" w:hAnsi="Arial Narrow" w:cs="Arial CYR"/>
                    </w:rPr>
                    <w:t>/9/15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3</w:t>
                  </w:r>
                  <w:r>
                    <w:rPr>
                      <w:rFonts w:ascii="Times New Roman" w:eastAsia="Calibri" w:hAnsi="Times New Roman" w:cs="Times New Roman"/>
                    </w:rPr>
                    <w:t>/3/4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П/П/Т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13</w:t>
                  </w:r>
                  <w:r>
                    <w:rPr>
                      <w:rFonts w:ascii="Times New Roman" w:eastAsia="Calibri" w:hAnsi="Times New Roman" w:cs="Times New Roman"/>
                    </w:rPr>
                    <w:t>/17/13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3</w:t>
                  </w:r>
                  <w:r>
                    <w:rPr>
                      <w:rFonts w:ascii="Times New Roman" w:eastAsia="Calibri" w:hAnsi="Times New Roman" w:cs="Times New Roman"/>
                    </w:rPr>
                    <w:t>/3/3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П/П/П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9</w:t>
                  </w:r>
                  <w:r>
                    <w:rPr>
                      <w:rFonts w:ascii="Times New Roman" w:eastAsia="Calibri" w:hAnsi="Times New Roman" w:cs="Times New Roman"/>
                    </w:rPr>
                    <w:t>/17/12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/3/2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Р/П/Р</w:t>
                  </w:r>
                </w:p>
              </w:tc>
            </w:tr>
            <w:tr w:rsidR="005925E2" w:rsidRPr="006C2CB9" w:rsidTr="005925E2">
              <w:trPr>
                <w:gridAfter w:val="1"/>
                <w:wAfter w:w="11" w:type="dxa"/>
                <w:trHeight w:val="319"/>
              </w:trPr>
              <w:tc>
                <w:tcPr>
                  <w:tcW w:w="4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925E2" w:rsidRPr="006C2CB9" w:rsidRDefault="005925E2" w:rsidP="00EA1EB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C2CB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Бомбатгериева Жайна Исаевна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925E2" w:rsidRPr="001830EC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lang w:val="en-US"/>
                    </w:rPr>
                    <w:t>25/</w:t>
                  </w:r>
                  <w:r w:rsidRPr="006C2CB9">
                    <w:rPr>
                      <w:rFonts w:ascii="Times New Roman" w:eastAsia="Calibri" w:hAnsi="Times New Roman" w:cs="Times New Roman"/>
                    </w:rPr>
                    <w:t>29</w:t>
                  </w:r>
                  <w:r>
                    <w:rPr>
                      <w:rFonts w:ascii="Times New Roman" w:eastAsia="Calibri" w:hAnsi="Times New Roman" w:cs="Times New Roman"/>
                    </w:rPr>
                    <w:t>/25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A13967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4</w:t>
                  </w:r>
                  <w:r>
                    <w:rPr>
                      <w:rFonts w:ascii="Times New Roman" w:eastAsia="Calibri" w:hAnsi="Times New Roman" w:cs="Times New Roman"/>
                      <w:lang w:val="en-US"/>
                    </w:rPr>
                    <w:t>/4</w:t>
                  </w:r>
                  <w:r>
                    <w:rPr>
                      <w:rFonts w:ascii="Times New Roman" w:eastAsia="Calibri" w:hAnsi="Times New Roman" w:cs="Times New Roman"/>
                    </w:rPr>
                    <w:t>/4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Т/Т/Т</w:t>
                  </w:r>
                </w:p>
              </w:tc>
              <w:tc>
                <w:tcPr>
                  <w:tcW w:w="1418" w:type="dxa"/>
                  <w:vAlign w:val="bottom"/>
                </w:tcPr>
                <w:p w:rsidR="005925E2" w:rsidRPr="006C2CB9" w:rsidRDefault="005925E2" w:rsidP="00EA1EB9">
                  <w:pPr>
                    <w:rPr>
                      <w:rFonts w:ascii="Arial Narrow" w:eastAsia="Times New Roman" w:hAnsi="Arial Narrow" w:cs="Arial CYR"/>
                    </w:rPr>
                  </w:pPr>
                  <w:r w:rsidRPr="006C2CB9">
                    <w:rPr>
                      <w:rFonts w:ascii="Arial Narrow" w:eastAsia="Times New Roman" w:hAnsi="Arial Narrow" w:cs="Arial CYR"/>
                    </w:rPr>
                    <w:t>12</w:t>
                  </w:r>
                  <w:r>
                    <w:rPr>
                      <w:rFonts w:ascii="Arial Narrow" w:eastAsia="Times New Roman" w:hAnsi="Arial Narrow" w:cs="Arial CYR"/>
                    </w:rPr>
                    <w:t>/13/13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3/3/3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П/П/П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13</w:t>
                  </w:r>
                  <w:r>
                    <w:rPr>
                      <w:rFonts w:ascii="Times New Roman" w:eastAsia="Calibri" w:hAnsi="Times New Roman" w:cs="Times New Roman"/>
                    </w:rPr>
                    <w:t>/20/16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3</w:t>
                  </w:r>
                  <w:r>
                    <w:rPr>
                      <w:rFonts w:ascii="Times New Roman" w:eastAsia="Calibri" w:hAnsi="Times New Roman" w:cs="Times New Roman"/>
                    </w:rPr>
                    <w:t>/3/3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П/П/П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19</w:t>
                  </w:r>
                  <w:r>
                    <w:rPr>
                      <w:rFonts w:ascii="Times New Roman" w:eastAsia="Calibri" w:hAnsi="Times New Roman" w:cs="Times New Roman"/>
                    </w:rPr>
                    <w:t>/18/6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3</w:t>
                  </w:r>
                  <w:r>
                    <w:rPr>
                      <w:rFonts w:ascii="Times New Roman" w:eastAsia="Calibri" w:hAnsi="Times New Roman" w:cs="Times New Roman"/>
                    </w:rPr>
                    <w:t>/4/2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П/Т/Р</w:t>
                  </w:r>
                </w:p>
              </w:tc>
            </w:tr>
            <w:tr w:rsidR="005925E2" w:rsidRPr="006C2CB9" w:rsidTr="005925E2">
              <w:trPr>
                <w:gridAfter w:val="1"/>
                <w:wAfter w:w="11" w:type="dxa"/>
                <w:trHeight w:val="318"/>
              </w:trPr>
              <w:tc>
                <w:tcPr>
                  <w:tcW w:w="4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925E2" w:rsidRPr="006C2CB9" w:rsidRDefault="005925E2" w:rsidP="00EA1EB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C2CB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Джабраилова Линда Рамзановна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925E2" w:rsidRPr="001830EC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lang w:val="en-US"/>
                    </w:rPr>
                    <w:t>15/</w:t>
                  </w:r>
                  <w:r w:rsidRPr="006C2CB9">
                    <w:rPr>
                      <w:rFonts w:ascii="Times New Roman" w:eastAsia="Calibri" w:hAnsi="Times New Roman" w:cs="Times New Roman"/>
                    </w:rPr>
                    <w:t>18</w:t>
                  </w:r>
                  <w:r>
                    <w:rPr>
                      <w:rFonts w:ascii="Times New Roman" w:eastAsia="Calibri" w:hAnsi="Times New Roman" w:cs="Times New Roman"/>
                    </w:rPr>
                    <w:t>/23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A13967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3</w:t>
                  </w:r>
                  <w:r>
                    <w:rPr>
                      <w:rFonts w:ascii="Times New Roman" w:eastAsia="Calibri" w:hAnsi="Times New Roman" w:cs="Times New Roman"/>
                      <w:lang w:val="en-US"/>
                    </w:rPr>
                    <w:t>/3</w:t>
                  </w:r>
                  <w:r>
                    <w:rPr>
                      <w:rFonts w:ascii="Times New Roman" w:eastAsia="Calibri" w:hAnsi="Times New Roman" w:cs="Times New Roman"/>
                    </w:rPr>
                    <w:t>/3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П/П/П</w:t>
                  </w:r>
                </w:p>
              </w:tc>
              <w:tc>
                <w:tcPr>
                  <w:tcW w:w="1418" w:type="dxa"/>
                  <w:vAlign w:val="bottom"/>
                </w:tcPr>
                <w:p w:rsidR="005925E2" w:rsidRPr="006C2CB9" w:rsidRDefault="005925E2" w:rsidP="00EA1EB9">
                  <w:pPr>
                    <w:rPr>
                      <w:rFonts w:ascii="Arial Narrow" w:eastAsia="Times New Roman" w:hAnsi="Arial Narrow" w:cs="Arial CYR"/>
                    </w:rPr>
                  </w:pPr>
                  <w:r w:rsidRPr="006C2CB9">
                    <w:rPr>
                      <w:rFonts w:ascii="Arial Narrow" w:eastAsia="Times New Roman" w:hAnsi="Arial Narrow" w:cs="Arial CYR"/>
                    </w:rPr>
                    <w:t>8</w:t>
                  </w:r>
                  <w:r>
                    <w:rPr>
                      <w:rFonts w:ascii="Arial Narrow" w:eastAsia="Times New Roman" w:hAnsi="Arial Narrow" w:cs="Arial CYR"/>
                    </w:rPr>
                    <w:t>/5/14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3</w:t>
                  </w:r>
                  <w:r>
                    <w:rPr>
                      <w:rFonts w:ascii="Times New Roman" w:eastAsia="Calibri" w:hAnsi="Times New Roman" w:cs="Times New Roman"/>
                    </w:rPr>
                    <w:t>/2/4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П/Р/Т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13</w:t>
                  </w:r>
                  <w:r>
                    <w:rPr>
                      <w:rFonts w:ascii="Times New Roman" w:eastAsia="Calibri" w:hAnsi="Times New Roman" w:cs="Times New Roman"/>
                    </w:rPr>
                    <w:t>/17/13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3</w:t>
                  </w:r>
                  <w:r>
                    <w:rPr>
                      <w:rFonts w:ascii="Times New Roman" w:eastAsia="Calibri" w:hAnsi="Times New Roman" w:cs="Times New Roman"/>
                    </w:rPr>
                    <w:t>/3/3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П/П/П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9</w:t>
                  </w:r>
                  <w:r>
                    <w:rPr>
                      <w:rFonts w:ascii="Times New Roman" w:eastAsia="Calibri" w:hAnsi="Times New Roman" w:cs="Times New Roman"/>
                    </w:rPr>
                    <w:t>/н/12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</w:t>
                  </w:r>
                </w:p>
              </w:tc>
            </w:tr>
            <w:tr w:rsidR="005925E2" w:rsidRPr="006C2CB9" w:rsidTr="005925E2">
              <w:trPr>
                <w:gridAfter w:val="1"/>
                <w:wAfter w:w="11" w:type="dxa"/>
                <w:trHeight w:val="318"/>
              </w:trPr>
              <w:tc>
                <w:tcPr>
                  <w:tcW w:w="4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925E2" w:rsidRPr="006C2CB9" w:rsidRDefault="005925E2" w:rsidP="00EA1EB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C2CB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Дугуева Сапура Расуловна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925E2" w:rsidRPr="001830EC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lang w:val="en-US"/>
                    </w:rPr>
                    <w:t>1/</w:t>
                  </w: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/10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A13967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  <w:lang w:val="en-US"/>
                    </w:rPr>
                    <w:t>/2</w:t>
                  </w:r>
                  <w:r>
                    <w:rPr>
                      <w:rFonts w:ascii="Times New Roman" w:eastAsia="Calibri" w:hAnsi="Times New Roman" w:cs="Times New Roman"/>
                    </w:rPr>
                    <w:t>/2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Р/Р/Р</w:t>
                  </w:r>
                </w:p>
              </w:tc>
              <w:tc>
                <w:tcPr>
                  <w:tcW w:w="1418" w:type="dxa"/>
                  <w:vAlign w:val="bottom"/>
                </w:tcPr>
                <w:p w:rsidR="005925E2" w:rsidRPr="006C2CB9" w:rsidRDefault="005925E2" w:rsidP="00EA1EB9">
                  <w:pPr>
                    <w:rPr>
                      <w:rFonts w:ascii="Arial Narrow" w:eastAsia="Times New Roman" w:hAnsi="Arial Narrow" w:cs="Arial CYR"/>
                    </w:rPr>
                  </w:pPr>
                  <w:r w:rsidRPr="006C2CB9">
                    <w:rPr>
                      <w:rFonts w:ascii="Arial Narrow" w:eastAsia="Times New Roman" w:hAnsi="Arial Narrow" w:cs="Arial CYR"/>
                    </w:rPr>
                    <w:t>12</w:t>
                  </w:r>
                  <w:r>
                    <w:rPr>
                      <w:rFonts w:ascii="Arial Narrow" w:eastAsia="Times New Roman" w:hAnsi="Arial Narrow" w:cs="Arial CYR"/>
                    </w:rPr>
                    <w:t>/5/11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4</w:t>
                  </w:r>
                  <w:r>
                    <w:rPr>
                      <w:rFonts w:ascii="Times New Roman" w:eastAsia="Calibri" w:hAnsi="Times New Roman" w:cs="Times New Roman"/>
                    </w:rPr>
                    <w:t>/2/3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Т/Р/П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14</w:t>
                  </w:r>
                  <w:r>
                    <w:rPr>
                      <w:rFonts w:ascii="Times New Roman" w:eastAsia="Calibri" w:hAnsi="Times New Roman" w:cs="Times New Roman"/>
                    </w:rPr>
                    <w:t>/15/13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4</w:t>
                  </w:r>
                  <w:r>
                    <w:rPr>
                      <w:rFonts w:ascii="Times New Roman" w:eastAsia="Calibri" w:hAnsi="Times New Roman" w:cs="Times New Roman"/>
                    </w:rPr>
                    <w:t>/3/3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Т/П/П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7</w:t>
                  </w:r>
                  <w:r>
                    <w:rPr>
                      <w:rFonts w:ascii="Times New Roman" w:eastAsia="Calibri" w:hAnsi="Times New Roman" w:cs="Times New Roman"/>
                    </w:rPr>
                    <w:t>/14/2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/3/2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Р/П/Р</w:t>
                  </w:r>
                </w:p>
              </w:tc>
            </w:tr>
            <w:tr w:rsidR="005925E2" w:rsidRPr="006C2CB9" w:rsidTr="005925E2">
              <w:trPr>
                <w:gridAfter w:val="1"/>
                <w:wAfter w:w="11" w:type="dxa"/>
                <w:trHeight w:val="318"/>
              </w:trPr>
              <w:tc>
                <w:tcPr>
                  <w:tcW w:w="4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925E2" w:rsidRPr="006C2CB9" w:rsidRDefault="005925E2" w:rsidP="00EA1EB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C2CB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Каимов Шайх-Магомед Хусайнович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925E2" w:rsidRPr="001830EC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lang w:val="en-US"/>
                    </w:rPr>
                    <w:t>2/</w:t>
                  </w:r>
                  <w:r w:rsidRPr="006C2CB9">
                    <w:rPr>
                      <w:rFonts w:ascii="Times New Roman" w:eastAsia="Calibri" w:hAnsi="Times New Roman" w:cs="Times New Roman"/>
                    </w:rPr>
                    <w:t>3</w:t>
                  </w:r>
                  <w:r>
                    <w:rPr>
                      <w:rFonts w:ascii="Times New Roman" w:eastAsia="Calibri" w:hAnsi="Times New Roman" w:cs="Times New Roman"/>
                    </w:rPr>
                    <w:t>/10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A13967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  <w:lang w:val="en-US"/>
                    </w:rPr>
                    <w:t>/2</w:t>
                  </w:r>
                  <w:r>
                    <w:rPr>
                      <w:rFonts w:ascii="Times New Roman" w:eastAsia="Calibri" w:hAnsi="Times New Roman" w:cs="Times New Roman"/>
                    </w:rPr>
                    <w:t>/2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Р/Р/Р</w:t>
                  </w:r>
                </w:p>
              </w:tc>
              <w:tc>
                <w:tcPr>
                  <w:tcW w:w="1418" w:type="dxa"/>
                  <w:vAlign w:val="bottom"/>
                </w:tcPr>
                <w:p w:rsidR="005925E2" w:rsidRPr="006C2CB9" w:rsidRDefault="005925E2" w:rsidP="00EA1EB9">
                  <w:pPr>
                    <w:rPr>
                      <w:rFonts w:ascii="Arial Narrow" w:eastAsia="Times New Roman" w:hAnsi="Arial Narrow" w:cs="Arial CYR"/>
                    </w:rPr>
                  </w:pPr>
                  <w:r w:rsidRPr="006C2CB9">
                    <w:rPr>
                      <w:rFonts w:ascii="Arial Narrow" w:eastAsia="Times New Roman" w:hAnsi="Arial Narrow" w:cs="Arial CYR"/>
                    </w:rPr>
                    <w:t>11</w:t>
                  </w:r>
                  <w:r>
                    <w:rPr>
                      <w:rFonts w:ascii="Arial Narrow" w:eastAsia="Times New Roman" w:hAnsi="Arial Narrow" w:cs="Arial CYR"/>
                    </w:rPr>
                    <w:t>/12/15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3</w:t>
                  </w:r>
                  <w:r>
                    <w:rPr>
                      <w:rFonts w:ascii="Times New Roman" w:eastAsia="Calibri" w:hAnsi="Times New Roman" w:cs="Times New Roman"/>
                    </w:rPr>
                    <w:t>/4/4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П/Т/Т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13</w:t>
                  </w:r>
                  <w:r>
                    <w:rPr>
                      <w:rFonts w:ascii="Times New Roman" w:eastAsia="Calibri" w:hAnsi="Times New Roman" w:cs="Times New Roman"/>
                    </w:rPr>
                    <w:t>/15/14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3</w:t>
                  </w:r>
                  <w:r>
                    <w:rPr>
                      <w:rFonts w:ascii="Times New Roman" w:eastAsia="Calibri" w:hAnsi="Times New Roman" w:cs="Times New Roman"/>
                    </w:rPr>
                    <w:t>/3/3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П/П/П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9</w:t>
                  </w:r>
                  <w:r>
                    <w:rPr>
                      <w:rFonts w:ascii="Times New Roman" w:eastAsia="Calibri" w:hAnsi="Times New Roman" w:cs="Times New Roman"/>
                    </w:rPr>
                    <w:t>/15/5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/3/2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Р/П/Р</w:t>
                  </w:r>
                </w:p>
              </w:tc>
            </w:tr>
            <w:tr w:rsidR="005925E2" w:rsidRPr="006C2CB9" w:rsidTr="005925E2">
              <w:trPr>
                <w:gridAfter w:val="1"/>
                <w:wAfter w:w="11" w:type="dxa"/>
                <w:trHeight w:val="318"/>
              </w:trPr>
              <w:tc>
                <w:tcPr>
                  <w:tcW w:w="4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925E2" w:rsidRPr="006C2CB9" w:rsidRDefault="005925E2" w:rsidP="00EA1EB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C2CB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Каимова Эсет Руслановна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925E2" w:rsidRPr="00E1744F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lang w:val="en-US"/>
                    </w:rPr>
                    <w:t>2/</w:t>
                  </w:r>
                  <w:r w:rsidRPr="006C2CB9">
                    <w:rPr>
                      <w:rFonts w:ascii="Times New Roman" w:eastAsia="Calibri" w:hAnsi="Times New Roman" w:cs="Times New Roman"/>
                    </w:rPr>
                    <w:t>3</w:t>
                  </w:r>
                  <w:r>
                    <w:rPr>
                      <w:rFonts w:ascii="Times New Roman" w:eastAsia="Calibri" w:hAnsi="Times New Roman" w:cs="Times New Roman"/>
                    </w:rPr>
                    <w:t>/10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A13967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  <w:lang w:val="en-US"/>
                    </w:rPr>
                    <w:t>/2</w:t>
                  </w:r>
                  <w:r>
                    <w:rPr>
                      <w:rFonts w:ascii="Times New Roman" w:eastAsia="Calibri" w:hAnsi="Times New Roman" w:cs="Times New Roman"/>
                    </w:rPr>
                    <w:t>/2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Р/Р/Р</w:t>
                  </w:r>
                </w:p>
              </w:tc>
              <w:tc>
                <w:tcPr>
                  <w:tcW w:w="1418" w:type="dxa"/>
                  <w:vAlign w:val="bottom"/>
                </w:tcPr>
                <w:p w:rsidR="005925E2" w:rsidRPr="006C2CB9" w:rsidRDefault="005925E2" w:rsidP="00EA1EB9">
                  <w:pPr>
                    <w:rPr>
                      <w:rFonts w:ascii="Arial Narrow" w:eastAsia="Times New Roman" w:hAnsi="Arial Narrow" w:cs="Arial CYR"/>
                    </w:rPr>
                  </w:pPr>
                  <w:r w:rsidRPr="006C2CB9">
                    <w:rPr>
                      <w:rFonts w:ascii="Arial Narrow" w:eastAsia="Times New Roman" w:hAnsi="Arial Narrow" w:cs="Arial CYR"/>
                    </w:rPr>
                    <w:t>8</w:t>
                  </w:r>
                  <w:r>
                    <w:rPr>
                      <w:rFonts w:ascii="Arial Narrow" w:eastAsia="Times New Roman" w:hAnsi="Arial Narrow" w:cs="Arial CYR"/>
                    </w:rPr>
                    <w:t>/8/42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3</w:t>
                  </w:r>
                  <w:r>
                    <w:rPr>
                      <w:rFonts w:ascii="Times New Roman" w:eastAsia="Calibri" w:hAnsi="Times New Roman" w:cs="Times New Roman"/>
                    </w:rPr>
                    <w:t>/3/3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П/П/П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14</w:t>
                  </w:r>
                  <w:r>
                    <w:rPr>
                      <w:rFonts w:ascii="Times New Roman" w:eastAsia="Calibri" w:hAnsi="Times New Roman" w:cs="Times New Roman"/>
                    </w:rPr>
                    <w:t>/14/11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4</w:t>
                  </w:r>
                  <w:r>
                    <w:rPr>
                      <w:rFonts w:ascii="Times New Roman" w:eastAsia="Calibri" w:hAnsi="Times New Roman" w:cs="Times New Roman"/>
                    </w:rPr>
                    <w:t>/2/2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Т/Р/Р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10</w:t>
                  </w:r>
                  <w:r>
                    <w:rPr>
                      <w:rFonts w:ascii="Times New Roman" w:eastAsia="Calibri" w:hAnsi="Times New Roman" w:cs="Times New Roman"/>
                    </w:rPr>
                    <w:t>/15/5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/3/2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Р/П/Р</w:t>
                  </w:r>
                </w:p>
              </w:tc>
            </w:tr>
            <w:tr w:rsidR="005925E2" w:rsidRPr="006C2CB9" w:rsidTr="005925E2">
              <w:trPr>
                <w:gridAfter w:val="1"/>
                <w:wAfter w:w="11" w:type="dxa"/>
                <w:trHeight w:val="318"/>
              </w:trPr>
              <w:tc>
                <w:tcPr>
                  <w:tcW w:w="4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925E2" w:rsidRPr="006C2CB9" w:rsidRDefault="005925E2" w:rsidP="00EA1EB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C2CB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Калаева Карина Соиповна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925E2" w:rsidRPr="00E1744F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lang w:val="en-US"/>
                    </w:rPr>
                    <w:t>15/</w:t>
                  </w:r>
                  <w:r w:rsidRPr="006C2CB9">
                    <w:rPr>
                      <w:rFonts w:ascii="Times New Roman" w:eastAsia="Calibri" w:hAnsi="Times New Roman" w:cs="Times New Roman"/>
                    </w:rPr>
                    <w:t>19</w:t>
                  </w:r>
                  <w:r>
                    <w:rPr>
                      <w:rFonts w:ascii="Times New Roman" w:eastAsia="Calibri" w:hAnsi="Times New Roman" w:cs="Times New Roman"/>
                    </w:rPr>
                    <w:t>/23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A13967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3</w:t>
                  </w:r>
                  <w:r>
                    <w:rPr>
                      <w:rFonts w:ascii="Times New Roman" w:eastAsia="Calibri" w:hAnsi="Times New Roman" w:cs="Times New Roman"/>
                      <w:lang w:val="en-US"/>
                    </w:rPr>
                    <w:t>/3</w:t>
                  </w:r>
                  <w:r>
                    <w:rPr>
                      <w:rFonts w:ascii="Times New Roman" w:eastAsia="Calibri" w:hAnsi="Times New Roman" w:cs="Times New Roman"/>
                    </w:rPr>
                    <w:t>/3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П/П/П</w:t>
                  </w:r>
                </w:p>
              </w:tc>
              <w:tc>
                <w:tcPr>
                  <w:tcW w:w="1418" w:type="dxa"/>
                  <w:vAlign w:val="bottom"/>
                </w:tcPr>
                <w:p w:rsidR="005925E2" w:rsidRPr="006C2CB9" w:rsidRDefault="005925E2" w:rsidP="00EA1EB9">
                  <w:pPr>
                    <w:rPr>
                      <w:rFonts w:ascii="Arial Narrow" w:eastAsia="Times New Roman" w:hAnsi="Arial Narrow" w:cs="Arial CYR"/>
                    </w:rPr>
                  </w:pPr>
                  <w:r w:rsidRPr="006C2CB9">
                    <w:rPr>
                      <w:rFonts w:ascii="Arial Narrow" w:eastAsia="Times New Roman" w:hAnsi="Arial Narrow" w:cs="Arial CYR"/>
                    </w:rPr>
                    <w:t>13</w:t>
                  </w:r>
                  <w:r>
                    <w:rPr>
                      <w:rFonts w:ascii="Arial Narrow" w:eastAsia="Times New Roman" w:hAnsi="Arial Narrow" w:cs="Arial CYR"/>
                    </w:rPr>
                    <w:t>/11/13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4</w:t>
                  </w:r>
                  <w:r>
                    <w:rPr>
                      <w:rFonts w:ascii="Times New Roman" w:eastAsia="Calibri" w:hAnsi="Times New Roman" w:cs="Times New Roman"/>
                    </w:rPr>
                    <w:t>/3/3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Т/П/П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13</w:t>
                  </w:r>
                  <w:r>
                    <w:rPr>
                      <w:rFonts w:ascii="Times New Roman" w:eastAsia="Calibri" w:hAnsi="Times New Roman" w:cs="Times New Roman"/>
                    </w:rPr>
                    <w:t>/15/15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3</w:t>
                  </w:r>
                  <w:r>
                    <w:rPr>
                      <w:rFonts w:ascii="Times New Roman" w:eastAsia="Calibri" w:hAnsi="Times New Roman" w:cs="Times New Roman"/>
                    </w:rPr>
                    <w:t>/3/3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П/П/П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10</w:t>
                  </w:r>
                  <w:r>
                    <w:rPr>
                      <w:rFonts w:ascii="Times New Roman" w:eastAsia="Calibri" w:hAnsi="Times New Roman" w:cs="Times New Roman"/>
                    </w:rPr>
                    <w:t>/18/8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/4/2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Р/Т/П</w:t>
                  </w:r>
                </w:p>
              </w:tc>
            </w:tr>
            <w:tr w:rsidR="005925E2" w:rsidRPr="006C2CB9" w:rsidTr="005925E2">
              <w:trPr>
                <w:gridAfter w:val="1"/>
                <w:wAfter w:w="11" w:type="dxa"/>
                <w:trHeight w:val="318"/>
              </w:trPr>
              <w:tc>
                <w:tcPr>
                  <w:tcW w:w="4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925E2" w:rsidRPr="006C2CB9" w:rsidRDefault="005925E2" w:rsidP="00EA1EB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C2CB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Межедов Абдул-Керим Имранович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925E2" w:rsidRPr="00E1744F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lang w:val="en-US"/>
                    </w:rPr>
                    <w:t>15/</w:t>
                  </w:r>
                  <w:r w:rsidRPr="006C2CB9">
                    <w:rPr>
                      <w:rFonts w:ascii="Times New Roman" w:eastAsia="Calibri" w:hAnsi="Times New Roman" w:cs="Times New Roman"/>
                    </w:rPr>
                    <w:t>19</w:t>
                  </w:r>
                  <w:r>
                    <w:rPr>
                      <w:rFonts w:ascii="Times New Roman" w:eastAsia="Calibri" w:hAnsi="Times New Roman" w:cs="Times New Roman"/>
                    </w:rPr>
                    <w:t>/26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A13967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3</w:t>
                  </w:r>
                  <w:r>
                    <w:rPr>
                      <w:rFonts w:ascii="Times New Roman" w:eastAsia="Calibri" w:hAnsi="Times New Roman" w:cs="Times New Roman"/>
                      <w:lang w:val="en-US"/>
                    </w:rPr>
                    <w:t>/4</w:t>
                  </w:r>
                  <w:r>
                    <w:rPr>
                      <w:rFonts w:ascii="Times New Roman" w:eastAsia="Calibri" w:hAnsi="Times New Roman" w:cs="Times New Roman"/>
                    </w:rPr>
                    <w:t>/4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П/Т/Т</w:t>
                  </w:r>
                </w:p>
              </w:tc>
              <w:tc>
                <w:tcPr>
                  <w:tcW w:w="1418" w:type="dxa"/>
                  <w:vAlign w:val="bottom"/>
                </w:tcPr>
                <w:p w:rsidR="005925E2" w:rsidRPr="006C2CB9" w:rsidRDefault="005925E2" w:rsidP="00EA1EB9">
                  <w:pPr>
                    <w:rPr>
                      <w:rFonts w:ascii="Arial Narrow" w:eastAsia="Times New Roman" w:hAnsi="Arial Narrow" w:cs="Arial CYR"/>
                    </w:rPr>
                  </w:pPr>
                  <w:r w:rsidRPr="006C2CB9">
                    <w:rPr>
                      <w:rFonts w:ascii="Arial Narrow" w:eastAsia="Times New Roman" w:hAnsi="Arial Narrow" w:cs="Arial CYR"/>
                    </w:rPr>
                    <w:t>15</w:t>
                  </w:r>
                  <w:r>
                    <w:rPr>
                      <w:rFonts w:ascii="Arial Narrow" w:eastAsia="Times New Roman" w:hAnsi="Arial Narrow" w:cs="Arial CYR"/>
                    </w:rPr>
                    <w:t>/12/15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4</w:t>
                  </w:r>
                  <w:r>
                    <w:rPr>
                      <w:rFonts w:ascii="Times New Roman" w:eastAsia="Calibri" w:hAnsi="Times New Roman" w:cs="Times New Roman"/>
                    </w:rPr>
                    <w:t>/4/4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Т/Т/Т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14</w:t>
                  </w:r>
                  <w:r>
                    <w:rPr>
                      <w:rFonts w:ascii="Times New Roman" w:eastAsia="Calibri" w:hAnsi="Times New Roman" w:cs="Times New Roman"/>
                    </w:rPr>
                    <w:t>/10/14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4</w:t>
                  </w:r>
                  <w:r>
                    <w:rPr>
                      <w:rFonts w:ascii="Times New Roman" w:eastAsia="Calibri" w:hAnsi="Times New Roman" w:cs="Times New Roman"/>
                    </w:rPr>
                    <w:t>/2/3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Т/Р/П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14</w:t>
                  </w:r>
                  <w:r>
                    <w:rPr>
                      <w:rFonts w:ascii="Times New Roman" w:eastAsia="Calibri" w:hAnsi="Times New Roman" w:cs="Times New Roman"/>
                    </w:rPr>
                    <w:t>/17/15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/3/3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Р/П/П</w:t>
                  </w:r>
                </w:p>
              </w:tc>
            </w:tr>
            <w:tr w:rsidR="005925E2" w:rsidRPr="006C2CB9" w:rsidTr="005925E2">
              <w:trPr>
                <w:gridAfter w:val="1"/>
                <w:wAfter w:w="11" w:type="dxa"/>
                <w:trHeight w:val="318"/>
              </w:trPr>
              <w:tc>
                <w:tcPr>
                  <w:tcW w:w="4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925E2" w:rsidRPr="006C2CB9" w:rsidRDefault="005925E2" w:rsidP="00EA1EB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C2CB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Межедов Турпал-Али Туркоевич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925E2" w:rsidRPr="00E1744F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lang w:val="en-US"/>
                    </w:rPr>
                    <w:t>8/</w:t>
                  </w:r>
                  <w:r w:rsidRPr="006C2CB9">
                    <w:rPr>
                      <w:rFonts w:ascii="Times New Roman" w:eastAsia="Calibri" w:hAnsi="Times New Roman" w:cs="Times New Roman"/>
                    </w:rPr>
                    <w:t>12</w:t>
                  </w:r>
                  <w:r>
                    <w:rPr>
                      <w:rFonts w:ascii="Times New Roman" w:eastAsia="Calibri" w:hAnsi="Times New Roman" w:cs="Times New Roman"/>
                    </w:rPr>
                    <w:t>/12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A13967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  <w:lang w:val="en-US"/>
                    </w:rPr>
                    <w:t>/2</w:t>
                  </w:r>
                  <w:r>
                    <w:rPr>
                      <w:rFonts w:ascii="Times New Roman" w:eastAsia="Calibri" w:hAnsi="Times New Roman" w:cs="Times New Roman"/>
                    </w:rPr>
                    <w:t>/2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Р/Р/Р</w:t>
                  </w:r>
                </w:p>
              </w:tc>
              <w:tc>
                <w:tcPr>
                  <w:tcW w:w="1418" w:type="dxa"/>
                  <w:vAlign w:val="bottom"/>
                </w:tcPr>
                <w:p w:rsidR="005925E2" w:rsidRPr="006C2CB9" w:rsidRDefault="005925E2" w:rsidP="00EA1EB9">
                  <w:pPr>
                    <w:rPr>
                      <w:rFonts w:ascii="Arial Narrow" w:eastAsia="Times New Roman" w:hAnsi="Arial Narrow" w:cs="Arial CYR"/>
                    </w:rPr>
                  </w:pPr>
                  <w:r w:rsidRPr="006C2CB9">
                    <w:rPr>
                      <w:rFonts w:ascii="Arial Narrow" w:eastAsia="Times New Roman" w:hAnsi="Arial Narrow" w:cs="Arial CYR"/>
                    </w:rPr>
                    <w:t>5</w:t>
                  </w:r>
                  <w:r>
                    <w:rPr>
                      <w:rFonts w:ascii="Arial Narrow" w:eastAsia="Times New Roman" w:hAnsi="Arial Narrow" w:cs="Arial CYR"/>
                    </w:rPr>
                    <w:t>/5/9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/2/3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Р/Р/П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8</w:t>
                  </w:r>
                  <w:r>
                    <w:rPr>
                      <w:rFonts w:ascii="Times New Roman" w:eastAsia="Calibri" w:hAnsi="Times New Roman" w:cs="Times New Roman"/>
                    </w:rPr>
                    <w:t>/17/19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/3/3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Р/П/П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/н/6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</w:t>
                  </w:r>
                </w:p>
              </w:tc>
            </w:tr>
            <w:tr w:rsidR="005925E2" w:rsidRPr="006C2CB9" w:rsidTr="005925E2">
              <w:trPr>
                <w:gridAfter w:val="1"/>
                <w:wAfter w:w="11" w:type="dxa"/>
                <w:trHeight w:val="318"/>
              </w:trPr>
              <w:tc>
                <w:tcPr>
                  <w:tcW w:w="4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925E2" w:rsidRPr="006C2CB9" w:rsidRDefault="005925E2" w:rsidP="00EA1EB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C2CB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Межедова Марем Имрановна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925E2" w:rsidRPr="00E1744F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lang w:val="en-US"/>
                    </w:rPr>
                    <w:t>20/</w:t>
                  </w:r>
                  <w:r w:rsidRPr="006C2CB9">
                    <w:rPr>
                      <w:rFonts w:ascii="Times New Roman" w:eastAsia="Calibri" w:hAnsi="Times New Roman" w:cs="Times New Roman"/>
                    </w:rPr>
                    <w:t>27</w:t>
                  </w:r>
                  <w:r>
                    <w:rPr>
                      <w:rFonts w:ascii="Times New Roman" w:eastAsia="Calibri" w:hAnsi="Times New Roman" w:cs="Times New Roman"/>
                    </w:rPr>
                    <w:t>/26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A13967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4</w:t>
                  </w:r>
                  <w:r>
                    <w:rPr>
                      <w:rFonts w:ascii="Times New Roman" w:eastAsia="Calibri" w:hAnsi="Times New Roman" w:cs="Times New Roman"/>
                      <w:lang w:val="en-US"/>
                    </w:rPr>
                    <w:t>/4</w:t>
                  </w:r>
                  <w:r>
                    <w:rPr>
                      <w:rFonts w:ascii="Times New Roman" w:eastAsia="Calibri" w:hAnsi="Times New Roman" w:cs="Times New Roman"/>
                    </w:rPr>
                    <w:t>/4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Т/Т/Т</w:t>
                  </w:r>
                </w:p>
              </w:tc>
              <w:tc>
                <w:tcPr>
                  <w:tcW w:w="1418" w:type="dxa"/>
                  <w:vAlign w:val="bottom"/>
                </w:tcPr>
                <w:p w:rsidR="005925E2" w:rsidRPr="006C2CB9" w:rsidRDefault="005925E2" w:rsidP="00EA1EB9">
                  <w:pPr>
                    <w:rPr>
                      <w:rFonts w:ascii="Arial Narrow" w:eastAsia="Times New Roman" w:hAnsi="Arial Narrow" w:cs="Arial CYR"/>
                    </w:rPr>
                  </w:pPr>
                  <w:r w:rsidRPr="006C2CB9">
                    <w:rPr>
                      <w:rFonts w:ascii="Arial Narrow" w:eastAsia="Times New Roman" w:hAnsi="Arial Narrow" w:cs="Arial CYR"/>
                    </w:rPr>
                    <w:t>15</w:t>
                  </w:r>
                  <w:r>
                    <w:rPr>
                      <w:rFonts w:ascii="Arial Narrow" w:eastAsia="Times New Roman" w:hAnsi="Arial Narrow" w:cs="Arial CYR"/>
                    </w:rPr>
                    <w:t>/14/16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4</w:t>
                  </w:r>
                  <w:r>
                    <w:rPr>
                      <w:rFonts w:ascii="Times New Roman" w:eastAsia="Calibri" w:hAnsi="Times New Roman" w:cs="Times New Roman"/>
                    </w:rPr>
                    <w:t>/4/4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Т/Т/Т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14</w:t>
                  </w:r>
                  <w:r>
                    <w:rPr>
                      <w:rFonts w:ascii="Times New Roman" w:eastAsia="Calibri" w:hAnsi="Times New Roman" w:cs="Times New Roman"/>
                    </w:rPr>
                    <w:t>/19/7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4</w:t>
                  </w:r>
                  <w:r>
                    <w:rPr>
                      <w:rFonts w:ascii="Times New Roman" w:eastAsia="Calibri" w:hAnsi="Times New Roman" w:cs="Times New Roman"/>
                    </w:rPr>
                    <w:t>/3/2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Т/П/Р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15</w:t>
                  </w:r>
                  <w:r>
                    <w:rPr>
                      <w:rFonts w:ascii="Times New Roman" w:eastAsia="Calibri" w:hAnsi="Times New Roman" w:cs="Times New Roman"/>
                    </w:rPr>
                    <w:t>/19/15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3</w:t>
                  </w:r>
                  <w:r>
                    <w:rPr>
                      <w:rFonts w:ascii="Times New Roman" w:eastAsia="Calibri" w:hAnsi="Times New Roman" w:cs="Times New Roman"/>
                    </w:rPr>
                    <w:t>/4/3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П/Т/П</w:t>
                  </w:r>
                </w:p>
              </w:tc>
            </w:tr>
            <w:tr w:rsidR="005925E2" w:rsidRPr="006C2CB9" w:rsidTr="005925E2">
              <w:trPr>
                <w:gridAfter w:val="1"/>
                <w:wAfter w:w="11" w:type="dxa"/>
                <w:trHeight w:val="318"/>
              </w:trPr>
              <w:tc>
                <w:tcPr>
                  <w:tcW w:w="4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925E2" w:rsidRPr="006C2CB9" w:rsidRDefault="005925E2" w:rsidP="00EA1EB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C2CB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Мусаев Муса Сайпулович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925E2" w:rsidRPr="00E1744F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lang w:val="en-US"/>
                    </w:rPr>
                    <w:t>4/</w:t>
                  </w:r>
                  <w:r w:rsidRPr="006C2CB9">
                    <w:rPr>
                      <w:rFonts w:ascii="Times New Roman" w:eastAsia="Calibri" w:hAnsi="Times New Roman" w:cs="Times New Roman"/>
                    </w:rPr>
                    <w:t>8</w:t>
                  </w:r>
                  <w:r>
                    <w:rPr>
                      <w:rFonts w:ascii="Times New Roman" w:eastAsia="Calibri" w:hAnsi="Times New Roman" w:cs="Times New Roman"/>
                    </w:rPr>
                    <w:t>/17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A13967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  <w:lang w:val="en-US"/>
                    </w:rPr>
                    <w:t>/2</w:t>
                  </w:r>
                  <w:r>
                    <w:rPr>
                      <w:rFonts w:ascii="Times New Roman" w:eastAsia="Calibri" w:hAnsi="Times New Roman" w:cs="Times New Roman"/>
                    </w:rPr>
                    <w:t>/3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Р/Р/П</w:t>
                  </w:r>
                </w:p>
              </w:tc>
              <w:tc>
                <w:tcPr>
                  <w:tcW w:w="1418" w:type="dxa"/>
                  <w:vAlign w:val="bottom"/>
                </w:tcPr>
                <w:p w:rsidR="005925E2" w:rsidRPr="006C2CB9" w:rsidRDefault="005925E2" w:rsidP="00EA1EB9">
                  <w:pPr>
                    <w:rPr>
                      <w:rFonts w:ascii="Arial Narrow" w:eastAsia="Times New Roman" w:hAnsi="Arial Narrow" w:cs="Arial CYR"/>
                    </w:rPr>
                  </w:pPr>
                  <w:r w:rsidRPr="006C2CB9">
                    <w:rPr>
                      <w:rFonts w:ascii="Arial Narrow" w:eastAsia="Times New Roman" w:hAnsi="Arial Narrow" w:cs="Arial CYR"/>
                    </w:rPr>
                    <w:t>9</w:t>
                  </w:r>
                  <w:r>
                    <w:rPr>
                      <w:rFonts w:ascii="Arial Narrow" w:eastAsia="Times New Roman" w:hAnsi="Arial Narrow" w:cs="Arial CYR"/>
                    </w:rPr>
                    <w:t>/12/16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3</w:t>
                  </w:r>
                  <w:r>
                    <w:rPr>
                      <w:rFonts w:ascii="Times New Roman" w:eastAsia="Calibri" w:hAnsi="Times New Roman" w:cs="Times New Roman"/>
                    </w:rPr>
                    <w:t>/4/4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П/Т/Т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9</w:t>
                  </w:r>
                  <w:r>
                    <w:rPr>
                      <w:rFonts w:ascii="Times New Roman" w:eastAsia="Calibri" w:hAnsi="Times New Roman" w:cs="Times New Roman"/>
                    </w:rPr>
                    <w:t>/17/13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/3/3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Р/П/П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11</w:t>
                  </w:r>
                  <w:r>
                    <w:rPr>
                      <w:rFonts w:ascii="Times New Roman" w:eastAsia="Calibri" w:hAnsi="Times New Roman" w:cs="Times New Roman"/>
                    </w:rPr>
                    <w:t>/15/7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/3/2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Р/П/Р</w:t>
                  </w:r>
                </w:p>
              </w:tc>
            </w:tr>
            <w:tr w:rsidR="005925E2" w:rsidRPr="006C2CB9" w:rsidTr="005925E2">
              <w:trPr>
                <w:gridAfter w:val="1"/>
                <w:wAfter w:w="11" w:type="dxa"/>
                <w:trHeight w:val="318"/>
              </w:trPr>
              <w:tc>
                <w:tcPr>
                  <w:tcW w:w="4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925E2" w:rsidRPr="006C2CB9" w:rsidRDefault="005925E2" w:rsidP="00EA1EB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C2CB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Мутуева Зулай Султановна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925E2" w:rsidRPr="00EA3F77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lang w:val="en-US"/>
                    </w:rPr>
                    <w:t>16/</w:t>
                  </w:r>
                  <w:r w:rsidRPr="006C2CB9">
                    <w:rPr>
                      <w:rFonts w:ascii="Times New Roman" w:eastAsia="Calibri" w:hAnsi="Times New Roman" w:cs="Times New Roman"/>
                    </w:rPr>
                    <w:t>23</w:t>
                  </w:r>
                  <w:r>
                    <w:rPr>
                      <w:rFonts w:ascii="Times New Roman" w:eastAsia="Calibri" w:hAnsi="Times New Roman" w:cs="Times New Roman"/>
                    </w:rPr>
                    <w:t>/15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A13967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3</w:t>
                  </w:r>
                  <w:r>
                    <w:rPr>
                      <w:rFonts w:ascii="Times New Roman" w:eastAsia="Calibri" w:hAnsi="Times New Roman" w:cs="Times New Roman"/>
                      <w:lang w:val="en-US"/>
                    </w:rPr>
                    <w:t>/3</w:t>
                  </w:r>
                  <w:r>
                    <w:rPr>
                      <w:rFonts w:ascii="Times New Roman" w:eastAsia="Calibri" w:hAnsi="Times New Roman" w:cs="Times New Roman"/>
                    </w:rPr>
                    <w:t>/3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П/П/П</w:t>
                  </w:r>
                </w:p>
              </w:tc>
              <w:tc>
                <w:tcPr>
                  <w:tcW w:w="1418" w:type="dxa"/>
                  <w:vAlign w:val="bottom"/>
                </w:tcPr>
                <w:p w:rsidR="005925E2" w:rsidRPr="006C2CB9" w:rsidRDefault="005925E2" w:rsidP="00EA1EB9">
                  <w:pPr>
                    <w:rPr>
                      <w:rFonts w:ascii="Arial Narrow" w:eastAsia="Times New Roman" w:hAnsi="Arial Narrow" w:cs="Arial CYR"/>
                    </w:rPr>
                  </w:pPr>
                  <w:r w:rsidRPr="006C2CB9">
                    <w:rPr>
                      <w:rFonts w:ascii="Arial Narrow" w:eastAsia="Times New Roman" w:hAnsi="Arial Narrow" w:cs="Arial CYR"/>
                    </w:rPr>
                    <w:t>10</w:t>
                  </w:r>
                  <w:r>
                    <w:rPr>
                      <w:rFonts w:ascii="Arial Narrow" w:eastAsia="Times New Roman" w:hAnsi="Arial Narrow" w:cs="Arial CYR"/>
                    </w:rPr>
                    <w:t>/3/12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3</w:t>
                  </w:r>
                  <w:r>
                    <w:rPr>
                      <w:rFonts w:ascii="Times New Roman" w:eastAsia="Calibri" w:hAnsi="Times New Roman" w:cs="Times New Roman"/>
                    </w:rPr>
                    <w:t>/2/3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П/Р/П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11</w:t>
                  </w:r>
                  <w:r>
                    <w:rPr>
                      <w:rFonts w:ascii="Times New Roman" w:eastAsia="Calibri" w:hAnsi="Times New Roman" w:cs="Times New Roman"/>
                    </w:rPr>
                    <w:t>/17/16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/3/3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Р/П/П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12</w:t>
                  </w:r>
                  <w:r>
                    <w:rPr>
                      <w:rFonts w:ascii="Times New Roman" w:eastAsia="Calibri" w:hAnsi="Times New Roman" w:cs="Times New Roman"/>
                    </w:rPr>
                    <w:t>/18/13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/4/2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Р/Т/Р</w:t>
                  </w:r>
                </w:p>
              </w:tc>
            </w:tr>
            <w:tr w:rsidR="005925E2" w:rsidRPr="006C2CB9" w:rsidTr="005925E2">
              <w:trPr>
                <w:gridAfter w:val="1"/>
                <w:wAfter w:w="11" w:type="dxa"/>
                <w:trHeight w:val="318"/>
              </w:trPr>
              <w:tc>
                <w:tcPr>
                  <w:tcW w:w="4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925E2" w:rsidRPr="006C2CB9" w:rsidRDefault="005925E2" w:rsidP="00EA1EB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C2CB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Нашаев Умар Лом-Алиевич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925E2" w:rsidRPr="00EA3F77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lang w:val="en-US"/>
                    </w:rPr>
                    <w:t>9/</w:t>
                  </w:r>
                  <w:r w:rsidRPr="006C2CB9">
                    <w:rPr>
                      <w:rFonts w:ascii="Times New Roman" w:eastAsia="Calibri" w:hAnsi="Times New Roman" w:cs="Times New Roman"/>
                    </w:rPr>
                    <w:t>15</w:t>
                  </w:r>
                  <w:r>
                    <w:rPr>
                      <w:rFonts w:ascii="Times New Roman" w:eastAsia="Calibri" w:hAnsi="Times New Roman" w:cs="Times New Roman"/>
                    </w:rPr>
                    <w:t>/5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A13967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  <w:lang w:val="en-US"/>
                    </w:rPr>
                    <w:t>/3</w:t>
                  </w:r>
                  <w:r>
                    <w:rPr>
                      <w:rFonts w:ascii="Times New Roman" w:eastAsia="Calibri" w:hAnsi="Times New Roman" w:cs="Times New Roman"/>
                    </w:rPr>
                    <w:t>/2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Р/П/Р</w:t>
                  </w:r>
                </w:p>
              </w:tc>
              <w:tc>
                <w:tcPr>
                  <w:tcW w:w="1418" w:type="dxa"/>
                  <w:vAlign w:val="bottom"/>
                </w:tcPr>
                <w:p w:rsidR="005925E2" w:rsidRPr="006C2CB9" w:rsidRDefault="005925E2" w:rsidP="00EA1EB9">
                  <w:pPr>
                    <w:rPr>
                      <w:rFonts w:ascii="Arial Narrow" w:eastAsia="Times New Roman" w:hAnsi="Arial Narrow" w:cs="Arial CYR"/>
                    </w:rPr>
                  </w:pPr>
                  <w:r w:rsidRPr="006C2CB9">
                    <w:rPr>
                      <w:rFonts w:ascii="Arial Narrow" w:eastAsia="Times New Roman" w:hAnsi="Arial Narrow" w:cs="Arial CYR"/>
                    </w:rPr>
                    <w:t>9</w:t>
                  </w:r>
                  <w:r>
                    <w:rPr>
                      <w:rFonts w:ascii="Arial Narrow" w:eastAsia="Times New Roman" w:hAnsi="Arial Narrow" w:cs="Arial CYR"/>
                    </w:rPr>
                    <w:t>/12/15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3</w:t>
                  </w:r>
                  <w:r>
                    <w:rPr>
                      <w:rFonts w:ascii="Times New Roman" w:eastAsia="Calibri" w:hAnsi="Times New Roman" w:cs="Times New Roman"/>
                    </w:rPr>
                    <w:t>/4/4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П/Т/Т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6</w:t>
                  </w:r>
                  <w:r>
                    <w:rPr>
                      <w:rFonts w:ascii="Times New Roman" w:eastAsia="Calibri" w:hAnsi="Times New Roman" w:cs="Times New Roman"/>
                    </w:rPr>
                    <w:t>/10/14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/2/3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Р/Р/П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11</w:t>
                  </w:r>
                  <w:r>
                    <w:rPr>
                      <w:rFonts w:ascii="Times New Roman" w:eastAsia="Calibri" w:hAnsi="Times New Roman" w:cs="Times New Roman"/>
                    </w:rPr>
                    <w:t>/14/8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/3/2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Р/П/Р</w:t>
                  </w:r>
                </w:p>
              </w:tc>
            </w:tr>
            <w:tr w:rsidR="005925E2" w:rsidRPr="006C2CB9" w:rsidTr="005925E2">
              <w:trPr>
                <w:gridAfter w:val="1"/>
                <w:wAfter w:w="11" w:type="dxa"/>
                <w:trHeight w:val="318"/>
              </w:trPr>
              <w:tc>
                <w:tcPr>
                  <w:tcW w:w="4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925E2" w:rsidRPr="006C2CB9" w:rsidRDefault="005925E2" w:rsidP="00EA1EB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C2CB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Нашаев Хамзат Денилбекович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925E2" w:rsidRPr="00EA3F77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lang w:val="en-US"/>
                    </w:rPr>
                    <w:t>5/</w:t>
                  </w:r>
                  <w:r w:rsidRPr="006C2CB9">
                    <w:rPr>
                      <w:rFonts w:ascii="Times New Roman" w:eastAsia="Calibri" w:hAnsi="Times New Roman" w:cs="Times New Roman"/>
                    </w:rPr>
                    <w:t>8</w:t>
                  </w:r>
                  <w:r>
                    <w:rPr>
                      <w:rFonts w:ascii="Times New Roman" w:eastAsia="Calibri" w:hAnsi="Times New Roman" w:cs="Times New Roman"/>
                    </w:rPr>
                    <w:t>/11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A13967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  <w:lang w:val="en-US"/>
                    </w:rPr>
                    <w:t>/2</w:t>
                  </w:r>
                  <w:r>
                    <w:rPr>
                      <w:rFonts w:ascii="Times New Roman" w:eastAsia="Calibri" w:hAnsi="Times New Roman" w:cs="Times New Roman"/>
                    </w:rPr>
                    <w:t>/2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Р/Р/Р</w:t>
                  </w:r>
                </w:p>
              </w:tc>
              <w:tc>
                <w:tcPr>
                  <w:tcW w:w="1418" w:type="dxa"/>
                  <w:shd w:val="clear" w:color="auto" w:fill="auto"/>
                </w:tcPr>
                <w:p w:rsidR="005925E2" w:rsidRPr="006C2CB9" w:rsidRDefault="005925E2" w:rsidP="00EA1EB9">
                  <w:pPr>
                    <w:rPr>
                      <w:rFonts w:ascii="Arial Narrow" w:eastAsia="Times New Roman" w:hAnsi="Arial Narrow" w:cs="Arial CYR"/>
                    </w:rPr>
                  </w:pPr>
                  <w:r w:rsidRPr="006C2CB9">
                    <w:rPr>
                      <w:rFonts w:ascii="Arial Narrow" w:eastAsia="Times New Roman" w:hAnsi="Arial Narrow" w:cs="Arial CYR"/>
                    </w:rPr>
                    <w:t>10</w:t>
                  </w:r>
                  <w:r>
                    <w:rPr>
                      <w:rFonts w:ascii="Arial Narrow" w:eastAsia="Times New Roman" w:hAnsi="Arial Narrow" w:cs="Arial CYR"/>
                    </w:rPr>
                    <w:t>/4/8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3</w:t>
                  </w:r>
                  <w:r>
                    <w:rPr>
                      <w:rFonts w:ascii="Times New Roman" w:eastAsia="Calibri" w:hAnsi="Times New Roman" w:cs="Times New Roman"/>
                    </w:rPr>
                    <w:t>/2/3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П/Р/П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11</w:t>
                  </w:r>
                  <w:r>
                    <w:rPr>
                      <w:rFonts w:ascii="Times New Roman" w:eastAsia="Calibri" w:hAnsi="Times New Roman" w:cs="Times New Roman"/>
                    </w:rPr>
                    <w:t>/9/13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\2/3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Р/Р/П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11</w:t>
                  </w:r>
                  <w:r>
                    <w:rPr>
                      <w:rFonts w:ascii="Times New Roman" w:eastAsia="Calibri" w:hAnsi="Times New Roman" w:cs="Times New Roman"/>
                    </w:rPr>
                    <w:t>/15/10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/3/2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Р/П/Р</w:t>
                  </w:r>
                </w:p>
              </w:tc>
            </w:tr>
            <w:tr w:rsidR="005925E2" w:rsidRPr="006C2CB9" w:rsidTr="005925E2">
              <w:trPr>
                <w:gridAfter w:val="1"/>
                <w:wAfter w:w="11" w:type="dxa"/>
                <w:trHeight w:val="318"/>
              </w:trPr>
              <w:tc>
                <w:tcPr>
                  <w:tcW w:w="4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925E2" w:rsidRPr="006C2CB9" w:rsidRDefault="005925E2" w:rsidP="00EA1EB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C2CB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Нашаева Марем Асламбековна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925E2" w:rsidRPr="00EA3F77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lang w:val="en-US"/>
                    </w:rPr>
                    <w:t>7/</w:t>
                  </w:r>
                  <w:r w:rsidRPr="006C2CB9">
                    <w:rPr>
                      <w:rFonts w:ascii="Times New Roman" w:eastAsia="Calibri" w:hAnsi="Times New Roman" w:cs="Times New Roman"/>
                    </w:rPr>
                    <w:t>11</w:t>
                  </w:r>
                  <w:r>
                    <w:rPr>
                      <w:rFonts w:ascii="Times New Roman" w:eastAsia="Calibri" w:hAnsi="Times New Roman" w:cs="Times New Roman"/>
                    </w:rPr>
                    <w:t>/13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A13967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  <w:lang w:val="en-US"/>
                    </w:rPr>
                    <w:t>/2</w:t>
                  </w:r>
                  <w:r>
                    <w:rPr>
                      <w:rFonts w:ascii="Times New Roman" w:eastAsia="Calibri" w:hAnsi="Times New Roman" w:cs="Times New Roman"/>
                    </w:rPr>
                    <w:t>/2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Р/Р/Р</w:t>
                  </w:r>
                </w:p>
              </w:tc>
              <w:tc>
                <w:tcPr>
                  <w:tcW w:w="1418" w:type="dxa"/>
                  <w:vAlign w:val="bottom"/>
                </w:tcPr>
                <w:p w:rsidR="005925E2" w:rsidRPr="006C2CB9" w:rsidRDefault="005925E2" w:rsidP="00EA1EB9">
                  <w:pPr>
                    <w:rPr>
                      <w:rFonts w:ascii="Calibri" w:eastAsia="Calibri" w:hAnsi="Calibri" w:cs="Times New Roman"/>
                    </w:rPr>
                  </w:pPr>
                  <w:r w:rsidRPr="006C2CB9">
                    <w:rPr>
                      <w:rFonts w:ascii="Calibri" w:eastAsia="Calibri" w:hAnsi="Calibri" w:cs="Times New Roman"/>
                    </w:rPr>
                    <w:t>9</w:t>
                  </w:r>
                  <w:r>
                    <w:rPr>
                      <w:rFonts w:ascii="Calibri" w:eastAsia="Calibri" w:hAnsi="Calibri" w:cs="Times New Roman"/>
                    </w:rPr>
                    <w:t>/9/12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3</w:t>
                  </w:r>
                  <w:r>
                    <w:rPr>
                      <w:rFonts w:ascii="Times New Roman" w:eastAsia="Calibri" w:hAnsi="Times New Roman" w:cs="Times New Roman"/>
                    </w:rPr>
                    <w:t>/3/3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П/П/П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14</w:t>
                  </w:r>
                  <w:r>
                    <w:rPr>
                      <w:rFonts w:ascii="Times New Roman" w:eastAsia="Calibri" w:hAnsi="Times New Roman" w:cs="Times New Roman"/>
                    </w:rPr>
                    <w:t>/14/10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4</w:t>
                  </w:r>
                  <w:r>
                    <w:rPr>
                      <w:rFonts w:ascii="Times New Roman" w:eastAsia="Calibri" w:hAnsi="Times New Roman" w:cs="Times New Roman"/>
                    </w:rPr>
                    <w:t>/4/2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Т/Т/Р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16</w:t>
                  </w:r>
                  <w:r>
                    <w:rPr>
                      <w:rFonts w:ascii="Times New Roman" w:eastAsia="Calibri" w:hAnsi="Times New Roman" w:cs="Times New Roman"/>
                    </w:rPr>
                    <w:t>/16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3</w:t>
                  </w:r>
                  <w:r>
                    <w:rPr>
                      <w:rFonts w:ascii="Times New Roman" w:eastAsia="Calibri" w:hAnsi="Times New Roman" w:cs="Times New Roman"/>
                    </w:rPr>
                    <w:t>/3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П/П</w:t>
                  </w:r>
                </w:p>
              </w:tc>
            </w:tr>
            <w:tr w:rsidR="005925E2" w:rsidRPr="006C2CB9" w:rsidTr="005925E2">
              <w:trPr>
                <w:gridAfter w:val="1"/>
                <w:wAfter w:w="11" w:type="dxa"/>
                <w:trHeight w:val="318"/>
              </w:trPr>
              <w:tc>
                <w:tcPr>
                  <w:tcW w:w="4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925E2" w:rsidRPr="006C2CB9" w:rsidRDefault="005925E2" w:rsidP="00EA1EB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C2CB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Небиева Танзила Адамовна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925E2" w:rsidRPr="00EA3F77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lang w:val="en-US"/>
                    </w:rPr>
                    <w:t>15/</w:t>
                  </w:r>
                  <w:r w:rsidRPr="006C2CB9">
                    <w:rPr>
                      <w:rFonts w:ascii="Times New Roman" w:eastAsia="Calibri" w:hAnsi="Times New Roman" w:cs="Times New Roman"/>
                    </w:rPr>
                    <w:t>6</w:t>
                  </w:r>
                  <w:r>
                    <w:rPr>
                      <w:rFonts w:ascii="Times New Roman" w:eastAsia="Calibri" w:hAnsi="Times New Roman" w:cs="Times New Roman"/>
                    </w:rPr>
                    <w:t>/18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A13967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3</w:t>
                  </w:r>
                  <w:r>
                    <w:rPr>
                      <w:rFonts w:ascii="Times New Roman" w:eastAsia="Calibri" w:hAnsi="Times New Roman" w:cs="Times New Roman"/>
                      <w:lang w:val="en-US"/>
                    </w:rPr>
                    <w:t>/2</w:t>
                  </w:r>
                  <w:r>
                    <w:rPr>
                      <w:rFonts w:ascii="Times New Roman" w:eastAsia="Calibri" w:hAnsi="Times New Roman" w:cs="Times New Roman"/>
                    </w:rPr>
                    <w:t>/3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П/Р/П</w:t>
                  </w:r>
                </w:p>
              </w:tc>
              <w:tc>
                <w:tcPr>
                  <w:tcW w:w="1418" w:type="dxa"/>
                  <w:vAlign w:val="bottom"/>
                </w:tcPr>
                <w:p w:rsidR="005925E2" w:rsidRPr="006C2CB9" w:rsidRDefault="005925E2" w:rsidP="00EA1EB9">
                  <w:pPr>
                    <w:rPr>
                      <w:rFonts w:ascii="Arial Narrow" w:eastAsia="Times New Roman" w:hAnsi="Arial Narrow" w:cs="Arial CYR"/>
                    </w:rPr>
                  </w:pPr>
                  <w:r w:rsidRPr="006C2CB9">
                    <w:rPr>
                      <w:rFonts w:ascii="Arial Narrow" w:eastAsia="Times New Roman" w:hAnsi="Arial Narrow" w:cs="Arial CYR"/>
                    </w:rPr>
                    <w:t>10</w:t>
                  </w:r>
                  <w:r>
                    <w:rPr>
                      <w:rFonts w:ascii="Arial Narrow" w:eastAsia="Times New Roman" w:hAnsi="Arial Narrow" w:cs="Arial CYR"/>
                    </w:rPr>
                    <w:t>/8/13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3</w:t>
                  </w:r>
                  <w:r>
                    <w:rPr>
                      <w:rFonts w:ascii="Times New Roman" w:eastAsia="Calibri" w:hAnsi="Times New Roman" w:cs="Times New Roman"/>
                    </w:rPr>
                    <w:t>/3/3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П/П/П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13</w:t>
                  </w:r>
                  <w:r>
                    <w:rPr>
                      <w:rFonts w:ascii="Times New Roman" w:eastAsia="Calibri" w:hAnsi="Times New Roman" w:cs="Times New Roman"/>
                    </w:rPr>
                    <w:t>/17/13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3</w:t>
                  </w:r>
                  <w:r>
                    <w:rPr>
                      <w:rFonts w:ascii="Times New Roman" w:eastAsia="Calibri" w:hAnsi="Times New Roman" w:cs="Times New Roman"/>
                    </w:rPr>
                    <w:t>/3/3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П/П/П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9</w:t>
                  </w:r>
                  <w:r>
                    <w:rPr>
                      <w:rFonts w:ascii="Times New Roman" w:eastAsia="Calibri" w:hAnsi="Times New Roman" w:cs="Times New Roman"/>
                    </w:rPr>
                    <w:t>/н/6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</w:t>
                  </w:r>
                </w:p>
              </w:tc>
            </w:tr>
            <w:tr w:rsidR="005925E2" w:rsidRPr="006C2CB9" w:rsidTr="005925E2">
              <w:trPr>
                <w:gridAfter w:val="1"/>
                <w:wAfter w:w="11" w:type="dxa"/>
                <w:trHeight w:val="318"/>
              </w:trPr>
              <w:tc>
                <w:tcPr>
                  <w:tcW w:w="4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925E2" w:rsidRPr="006C2CB9" w:rsidRDefault="005925E2" w:rsidP="00EA1EB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C2CB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Озиев Зубайр Русланович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925E2" w:rsidRPr="00EA3F77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lang w:val="en-US"/>
                    </w:rPr>
                    <w:t>4/</w:t>
                  </w:r>
                  <w:r w:rsidRPr="006C2CB9">
                    <w:rPr>
                      <w:rFonts w:ascii="Times New Roman" w:eastAsia="Calibri" w:hAnsi="Times New Roman" w:cs="Times New Roman"/>
                    </w:rPr>
                    <w:t>8</w:t>
                  </w:r>
                  <w:r>
                    <w:rPr>
                      <w:rFonts w:ascii="Times New Roman" w:eastAsia="Calibri" w:hAnsi="Times New Roman" w:cs="Times New Roman"/>
                    </w:rPr>
                    <w:t>/15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A13967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  <w:lang w:val="en-US"/>
                    </w:rPr>
                    <w:t>/2</w:t>
                  </w:r>
                  <w:r>
                    <w:rPr>
                      <w:rFonts w:ascii="Times New Roman" w:eastAsia="Calibri" w:hAnsi="Times New Roman" w:cs="Times New Roman"/>
                    </w:rPr>
                    <w:t>/3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Р/Р/П</w:t>
                  </w:r>
                </w:p>
              </w:tc>
              <w:tc>
                <w:tcPr>
                  <w:tcW w:w="1418" w:type="dxa"/>
                  <w:vAlign w:val="bottom"/>
                </w:tcPr>
                <w:p w:rsidR="005925E2" w:rsidRPr="006C2CB9" w:rsidRDefault="005925E2" w:rsidP="00EA1EB9">
                  <w:pPr>
                    <w:rPr>
                      <w:rFonts w:ascii="Arial Narrow" w:eastAsia="Times New Roman" w:hAnsi="Arial Narrow" w:cs="Arial CYR"/>
                    </w:rPr>
                  </w:pPr>
                  <w:r w:rsidRPr="006C2CB9">
                    <w:rPr>
                      <w:rFonts w:ascii="Arial Narrow" w:eastAsia="Times New Roman" w:hAnsi="Arial Narrow" w:cs="Arial CYR"/>
                    </w:rPr>
                    <w:t>12</w:t>
                  </w:r>
                  <w:r>
                    <w:rPr>
                      <w:rFonts w:ascii="Arial Narrow" w:eastAsia="Times New Roman" w:hAnsi="Arial Narrow" w:cs="Arial CYR"/>
                    </w:rPr>
                    <w:t>/2/12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4</w:t>
                  </w:r>
                  <w:r>
                    <w:rPr>
                      <w:rFonts w:ascii="Times New Roman" w:eastAsia="Calibri" w:hAnsi="Times New Roman" w:cs="Times New Roman"/>
                    </w:rPr>
                    <w:t>/3/3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Т/П/П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6</w:t>
                  </w:r>
                  <w:r>
                    <w:rPr>
                      <w:rFonts w:ascii="Times New Roman" w:eastAsia="Calibri" w:hAnsi="Times New Roman" w:cs="Times New Roman"/>
                    </w:rPr>
                    <w:t>/13/9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/2/2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Р/Р/Р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11</w:t>
                  </w:r>
                  <w:r>
                    <w:rPr>
                      <w:rFonts w:ascii="Times New Roman" w:eastAsia="Calibri" w:hAnsi="Times New Roman" w:cs="Times New Roman"/>
                    </w:rPr>
                    <w:t>/17/9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/3/2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Р/П/Р</w:t>
                  </w:r>
                </w:p>
              </w:tc>
            </w:tr>
            <w:tr w:rsidR="005925E2" w:rsidRPr="006C2CB9" w:rsidTr="005925E2">
              <w:trPr>
                <w:gridAfter w:val="1"/>
                <w:wAfter w:w="11" w:type="dxa"/>
                <w:trHeight w:val="318"/>
              </w:trPr>
              <w:tc>
                <w:tcPr>
                  <w:tcW w:w="4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925E2" w:rsidRPr="006C2CB9" w:rsidRDefault="005925E2" w:rsidP="00EA1EB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C2CB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Хасиев Ахмед Русланович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925E2" w:rsidRPr="00EA3F77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lang w:val="en-US"/>
                    </w:rPr>
                    <w:t>3/</w:t>
                  </w:r>
                  <w:r w:rsidRPr="006C2CB9">
                    <w:rPr>
                      <w:rFonts w:ascii="Times New Roman" w:eastAsia="Calibri" w:hAnsi="Times New Roman" w:cs="Times New Roman"/>
                    </w:rPr>
                    <w:t>7</w:t>
                  </w:r>
                  <w:r>
                    <w:rPr>
                      <w:rFonts w:ascii="Times New Roman" w:eastAsia="Calibri" w:hAnsi="Times New Roman" w:cs="Times New Roman"/>
                    </w:rPr>
                    <w:t>/8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A13967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  <w:lang w:val="en-US"/>
                    </w:rPr>
                    <w:t>/2</w:t>
                  </w:r>
                  <w:r>
                    <w:rPr>
                      <w:rFonts w:ascii="Times New Roman" w:eastAsia="Calibri" w:hAnsi="Times New Roman" w:cs="Times New Roman"/>
                    </w:rPr>
                    <w:t>/2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Р/Р/Р</w:t>
                  </w:r>
                </w:p>
              </w:tc>
              <w:tc>
                <w:tcPr>
                  <w:tcW w:w="1418" w:type="dxa"/>
                  <w:vAlign w:val="bottom"/>
                </w:tcPr>
                <w:p w:rsidR="005925E2" w:rsidRPr="006C2CB9" w:rsidRDefault="005925E2" w:rsidP="00EA1EB9">
                  <w:pPr>
                    <w:rPr>
                      <w:rFonts w:ascii="Arial Narrow" w:eastAsia="Times New Roman" w:hAnsi="Arial Narrow" w:cs="Arial CYR"/>
                    </w:rPr>
                  </w:pPr>
                  <w:r w:rsidRPr="006C2CB9">
                    <w:rPr>
                      <w:rFonts w:ascii="Arial Narrow" w:eastAsia="Times New Roman" w:hAnsi="Arial Narrow" w:cs="Arial CYR"/>
                    </w:rPr>
                    <w:t>8</w:t>
                  </w:r>
                  <w:r>
                    <w:rPr>
                      <w:rFonts w:ascii="Arial Narrow" w:eastAsia="Times New Roman" w:hAnsi="Arial Narrow" w:cs="Arial CYR"/>
                    </w:rPr>
                    <w:t>/н/13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3</w:t>
                  </w:r>
                  <w:r>
                    <w:rPr>
                      <w:rFonts w:ascii="Times New Roman" w:eastAsia="Calibri" w:hAnsi="Times New Roman" w:cs="Times New Roman"/>
                    </w:rPr>
                    <w:t>/3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П/П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7</w:t>
                  </w:r>
                  <w:r>
                    <w:rPr>
                      <w:rFonts w:ascii="Times New Roman" w:eastAsia="Calibri" w:hAnsi="Times New Roman" w:cs="Times New Roman"/>
                    </w:rPr>
                    <w:t>//8/9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/2/2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Р/Р/Р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9</w:t>
                  </w:r>
                  <w:r>
                    <w:rPr>
                      <w:rFonts w:ascii="Times New Roman" w:eastAsia="Calibri" w:hAnsi="Times New Roman" w:cs="Times New Roman"/>
                    </w:rPr>
                    <w:t>/18/8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/4/2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Р/Т/Р</w:t>
                  </w:r>
                </w:p>
              </w:tc>
            </w:tr>
            <w:tr w:rsidR="005925E2" w:rsidRPr="006C2CB9" w:rsidTr="005925E2">
              <w:trPr>
                <w:gridAfter w:val="1"/>
                <w:wAfter w:w="11" w:type="dxa"/>
                <w:trHeight w:val="318"/>
              </w:trPr>
              <w:tc>
                <w:tcPr>
                  <w:tcW w:w="4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925E2" w:rsidRPr="006C2CB9" w:rsidRDefault="005925E2" w:rsidP="00EA1EB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C2CB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Хириханов Магомед Магомед-Салахович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925E2" w:rsidRPr="00EA3F77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lang w:val="en-US"/>
                    </w:rPr>
                    <w:t>11/</w:t>
                  </w:r>
                  <w:r w:rsidRPr="006C2CB9">
                    <w:rPr>
                      <w:rFonts w:ascii="Times New Roman" w:eastAsia="Calibri" w:hAnsi="Times New Roman" w:cs="Times New Roman"/>
                    </w:rPr>
                    <w:t>14</w:t>
                  </w:r>
                  <w:r>
                    <w:rPr>
                      <w:rFonts w:ascii="Times New Roman" w:eastAsia="Calibri" w:hAnsi="Times New Roman" w:cs="Times New Roman"/>
                    </w:rPr>
                    <w:t>/19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A13967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  <w:lang w:val="en-US"/>
                    </w:rPr>
                    <w:t>/2</w:t>
                  </w:r>
                  <w:r>
                    <w:rPr>
                      <w:rFonts w:ascii="Times New Roman" w:eastAsia="Calibri" w:hAnsi="Times New Roman" w:cs="Times New Roman"/>
                    </w:rPr>
                    <w:t>/3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Р/Р/П</w:t>
                  </w:r>
                </w:p>
              </w:tc>
              <w:tc>
                <w:tcPr>
                  <w:tcW w:w="1418" w:type="dxa"/>
                  <w:vAlign w:val="bottom"/>
                </w:tcPr>
                <w:p w:rsidR="005925E2" w:rsidRPr="006C2CB9" w:rsidRDefault="005925E2" w:rsidP="00EA1EB9">
                  <w:pPr>
                    <w:rPr>
                      <w:rFonts w:ascii="Arial Narrow" w:eastAsia="Times New Roman" w:hAnsi="Arial Narrow" w:cs="Arial CYR"/>
                    </w:rPr>
                  </w:pPr>
                  <w:r w:rsidRPr="006C2CB9">
                    <w:rPr>
                      <w:rFonts w:ascii="Arial Narrow" w:eastAsia="Times New Roman" w:hAnsi="Arial Narrow" w:cs="Arial CYR"/>
                    </w:rPr>
                    <w:t>14</w:t>
                  </w:r>
                  <w:r>
                    <w:rPr>
                      <w:rFonts w:ascii="Arial Narrow" w:eastAsia="Times New Roman" w:hAnsi="Arial Narrow" w:cs="Arial CYR"/>
                    </w:rPr>
                    <w:t>/13/16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4</w:t>
                  </w:r>
                  <w:r>
                    <w:rPr>
                      <w:rFonts w:ascii="Times New Roman" w:eastAsia="Calibri" w:hAnsi="Times New Roman" w:cs="Times New Roman"/>
                    </w:rPr>
                    <w:t>/4/4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Т/Т/Т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13</w:t>
                  </w:r>
                  <w:r>
                    <w:rPr>
                      <w:rFonts w:ascii="Times New Roman" w:eastAsia="Calibri" w:hAnsi="Times New Roman" w:cs="Times New Roman"/>
                    </w:rPr>
                    <w:t>/19/15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3</w:t>
                  </w:r>
                  <w:r>
                    <w:rPr>
                      <w:rFonts w:ascii="Times New Roman" w:eastAsia="Calibri" w:hAnsi="Times New Roman" w:cs="Times New Roman"/>
                    </w:rPr>
                    <w:t>/3/3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П/П/П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16</w:t>
                  </w:r>
                  <w:r>
                    <w:rPr>
                      <w:rFonts w:ascii="Times New Roman" w:eastAsia="Calibri" w:hAnsi="Times New Roman" w:cs="Times New Roman"/>
                    </w:rPr>
                    <w:t>/18/5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3</w:t>
                  </w:r>
                  <w:r>
                    <w:rPr>
                      <w:rFonts w:ascii="Times New Roman" w:eastAsia="Calibri" w:hAnsi="Times New Roman" w:cs="Times New Roman"/>
                    </w:rPr>
                    <w:t>/4/2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П/Т/Р</w:t>
                  </w:r>
                </w:p>
              </w:tc>
            </w:tr>
            <w:tr w:rsidR="005925E2" w:rsidRPr="006C2CB9" w:rsidTr="005925E2">
              <w:trPr>
                <w:gridAfter w:val="1"/>
                <w:wAfter w:w="11" w:type="dxa"/>
                <w:trHeight w:val="318"/>
              </w:trPr>
              <w:tc>
                <w:tcPr>
                  <w:tcW w:w="4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925E2" w:rsidRPr="006C2CB9" w:rsidRDefault="005925E2" w:rsidP="00EA1EB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C2CB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Эльмурзаева Мадина Руслановна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925E2" w:rsidRPr="00EA3F77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lang w:val="en-US"/>
                    </w:rPr>
                    <w:t>1/</w:t>
                  </w:r>
                  <w:r w:rsidRPr="006C2CB9">
                    <w:rPr>
                      <w:rFonts w:ascii="Times New Roman" w:eastAsia="Calibri" w:hAnsi="Times New Roman" w:cs="Times New Roman"/>
                    </w:rPr>
                    <w:t>4</w:t>
                  </w:r>
                  <w:r>
                    <w:rPr>
                      <w:rFonts w:ascii="Times New Roman" w:eastAsia="Calibri" w:hAnsi="Times New Roman" w:cs="Times New Roman"/>
                    </w:rPr>
                    <w:t>/16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A13967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  <w:lang w:val="en-US"/>
                    </w:rPr>
                    <w:t>/2</w:t>
                  </w:r>
                  <w:r>
                    <w:rPr>
                      <w:rFonts w:ascii="Times New Roman" w:eastAsia="Calibri" w:hAnsi="Times New Roman" w:cs="Times New Roman"/>
                    </w:rPr>
                    <w:t>/3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Р/Р/П</w:t>
                  </w:r>
                </w:p>
              </w:tc>
              <w:tc>
                <w:tcPr>
                  <w:tcW w:w="1418" w:type="dxa"/>
                  <w:vAlign w:val="bottom"/>
                </w:tcPr>
                <w:p w:rsidR="005925E2" w:rsidRPr="006C2CB9" w:rsidRDefault="005925E2" w:rsidP="00EA1EB9">
                  <w:pPr>
                    <w:rPr>
                      <w:rFonts w:ascii="Arial Narrow" w:eastAsia="Times New Roman" w:hAnsi="Arial Narrow" w:cs="Arial CYR"/>
                    </w:rPr>
                  </w:pPr>
                  <w:r w:rsidRPr="006C2CB9">
                    <w:rPr>
                      <w:rFonts w:ascii="Arial Narrow" w:eastAsia="Times New Roman" w:hAnsi="Arial Narrow" w:cs="Arial CYR"/>
                    </w:rPr>
                    <w:t>11</w:t>
                  </w:r>
                  <w:r>
                    <w:rPr>
                      <w:rFonts w:ascii="Arial Narrow" w:eastAsia="Times New Roman" w:hAnsi="Arial Narrow" w:cs="Arial CYR"/>
                    </w:rPr>
                    <w:t>/4/12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3</w:t>
                  </w:r>
                  <w:r>
                    <w:rPr>
                      <w:rFonts w:ascii="Times New Roman" w:eastAsia="Calibri" w:hAnsi="Times New Roman" w:cs="Times New Roman"/>
                    </w:rPr>
                    <w:t>/2/3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П/Р/П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8</w:t>
                  </w:r>
                  <w:r>
                    <w:rPr>
                      <w:rFonts w:ascii="Times New Roman" w:eastAsia="Calibri" w:hAnsi="Times New Roman" w:cs="Times New Roman"/>
                    </w:rPr>
                    <w:t>/15/14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/3/3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Р/П/П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9</w:t>
                  </w:r>
                  <w:r>
                    <w:rPr>
                      <w:rFonts w:ascii="Times New Roman" w:eastAsia="Calibri" w:hAnsi="Times New Roman" w:cs="Times New Roman"/>
                    </w:rPr>
                    <w:t>/16/8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/3/2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Р/П/Р</w:t>
                  </w:r>
                </w:p>
              </w:tc>
            </w:tr>
            <w:tr w:rsidR="005925E2" w:rsidRPr="006C2CB9" w:rsidTr="005925E2">
              <w:trPr>
                <w:gridAfter w:val="1"/>
                <w:wAfter w:w="11" w:type="dxa"/>
                <w:trHeight w:val="318"/>
              </w:trPr>
              <w:tc>
                <w:tcPr>
                  <w:tcW w:w="4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925E2" w:rsidRPr="006C2CB9" w:rsidRDefault="005925E2" w:rsidP="00EA1EB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C2CB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Адамова Лаура Рустамовна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Болела</w:t>
                  </w:r>
                  <w:r>
                    <w:rPr>
                      <w:rFonts w:ascii="Times New Roman" w:eastAsia="Calibri" w:hAnsi="Times New Roman" w:cs="Times New Roman"/>
                    </w:rPr>
                    <w:t>/гвэ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418" w:type="dxa"/>
                  <w:vAlign w:val="bottom"/>
                </w:tcPr>
                <w:p w:rsidR="005925E2" w:rsidRPr="006C2CB9" w:rsidRDefault="005925E2" w:rsidP="00EA1EB9">
                  <w:pPr>
                    <w:rPr>
                      <w:rFonts w:ascii="Arial Narrow" w:eastAsia="Times New Roman" w:hAnsi="Arial Narrow" w:cs="Arial CYR"/>
                    </w:rPr>
                  </w:pPr>
                  <w:r w:rsidRPr="006C2CB9">
                    <w:rPr>
                      <w:rFonts w:ascii="Arial Narrow" w:eastAsia="Times New Roman" w:hAnsi="Arial Narrow" w:cs="Arial CYR"/>
                    </w:rPr>
                    <w:t>4</w:t>
                  </w:r>
                  <w:r>
                    <w:rPr>
                      <w:rFonts w:ascii="Arial Narrow" w:eastAsia="Times New Roman" w:hAnsi="Arial Narrow" w:cs="Arial CYR"/>
                    </w:rPr>
                    <w:t>/1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0</w:t>
                  </w:r>
                  <w:r>
                    <w:rPr>
                      <w:rFonts w:ascii="Times New Roman" w:eastAsia="Calibri" w:hAnsi="Times New Roman" w:cs="Times New Roman"/>
                    </w:rPr>
                    <w:t>/6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6</w:t>
                  </w:r>
                  <w:r>
                    <w:rPr>
                      <w:rFonts w:ascii="Times New Roman" w:eastAsia="Calibri" w:hAnsi="Times New Roman" w:cs="Times New Roman"/>
                    </w:rPr>
                    <w:t>/3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</w:t>
                  </w:r>
                </w:p>
              </w:tc>
            </w:tr>
            <w:tr w:rsidR="005925E2" w:rsidRPr="006C2CB9" w:rsidTr="005925E2">
              <w:trPr>
                <w:gridAfter w:val="1"/>
                <w:wAfter w:w="11" w:type="dxa"/>
                <w:trHeight w:val="318"/>
              </w:trPr>
              <w:tc>
                <w:tcPr>
                  <w:tcW w:w="4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925E2" w:rsidRPr="006C2CB9" w:rsidRDefault="005925E2" w:rsidP="00EA1EB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C2CB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Алмасов Магомед Гункиевич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925E2" w:rsidRPr="00D03346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lang w:val="en-US"/>
                    </w:rPr>
                    <w:t>12/</w:t>
                  </w:r>
                  <w:r w:rsidRPr="006C2CB9">
                    <w:rPr>
                      <w:rFonts w:ascii="Times New Roman" w:eastAsia="Calibri" w:hAnsi="Times New Roman" w:cs="Times New Roman"/>
                    </w:rPr>
                    <w:t>15</w:t>
                  </w:r>
                  <w:r>
                    <w:rPr>
                      <w:rFonts w:ascii="Times New Roman" w:eastAsia="Calibri" w:hAnsi="Times New Roman" w:cs="Times New Roman"/>
                    </w:rPr>
                    <w:t>/14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A13967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  <w:lang w:val="en-US"/>
                    </w:rPr>
                    <w:t>/3</w:t>
                  </w:r>
                  <w:r>
                    <w:rPr>
                      <w:rFonts w:ascii="Times New Roman" w:eastAsia="Calibri" w:hAnsi="Times New Roman" w:cs="Times New Roman"/>
                    </w:rPr>
                    <w:t>/3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Р//П/П</w:t>
                  </w:r>
                </w:p>
              </w:tc>
              <w:tc>
                <w:tcPr>
                  <w:tcW w:w="1418" w:type="dxa"/>
                  <w:vAlign w:val="bottom"/>
                </w:tcPr>
                <w:p w:rsidR="005925E2" w:rsidRPr="006C2CB9" w:rsidRDefault="005925E2" w:rsidP="00EA1EB9">
                  <w:pPr>
                    <w:rPr>
                      <w:rFonts w:ascii="Calibri" w:eastAsia="Calibri" w:hAnsi="Calibri" w:cs="Times New Roman"/>
                    </w:rPr>
                  </w:pPr>
                  <w:r w:rsidRPr="006C2CB9">
                    <w:rPr>
                      <w:rFonts w:ascii="Arial Narrow" w:eastAsia="Times New Roman" w:hAnsi="Arial Narrow" w:cs="Arial CYR"/>
                    </w:rPr>
                    <w:t>5</w:t>
                  </w:r>
                  <w:r>
                    <w:rPr>
                      <w:rFonts w:ascii="Arial Narrow" w:eastAsia="Times New Roman" w:hAnsi="Arial Narrow" w:cs="Arial CYR"/>
                    </w:rPr>
                    <w:t>/8/10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/3/3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Р/П/П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13</w:t>
                  </w:r>
                  <w:r>
                    <w:rPr>
                      <w:rFonts w:ascii="Times New Roman" w:eastAsia="Calibri" w:hAnsi="Times New Roman" w:cs="Times New Roman"/>
                    </w:rPr>
                    <w:t>/16/23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3</w:t>
                  </w:r>
                  <w:r>
                    <w:rPr>
                      <w:rFonts w:ascii="Times New Roman" w:eastAsia="Calibri" w:hAnsi="Times New Roman" w:cs="Times New Roman"/>
                    </w:rPr>
                    <w:t>/3/4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П/П/Т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12</w:t>
                  </w:r>
                  <w:r>
                    <w:rPr>
                      <w:rFonts w:ascii="Times New Roman" w:eastAsia="Calibri" w:hAnsi="Times New Roman" w:cs="Times New Roman"/>
                    </w:rPr>
                    <w:t>/10/6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/2/2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Р/Р/Р</w:t>
                  </w:r>
                </w:p>
              </w:tc>
            </w:tr>
            <w:tr w:rsidR="005925E2" w:rsidRPr="006C2CB9" w:rsidTr="005925E2">
              <w:trPr>
                <w:gridAfter w:val="1"/>
                <w:wAfter w:w="11" w:type="dxa"/>
                <w:trHeight w:val="318"/>
              </w:trPr>
              <w:tc>
                <w:tcPr>
                  <w:tcW w:w="4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925E2" w:rsidRPr="006C2CB9" w:rsidRDefault="005925E2" w:rsidP="00EA1EB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C2CB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Алмасова Медни Гункиевна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925E2" w:rsidRPr="00D03346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lang w:val="en-US"/>
                    </w:rPr>
                    <w:t>13/</w:t>
                  </w:r>
                  <w:r w:rsidRPr="006C2CB9">
                    <w:rPr>
                      <w:rFonts w:ascii="Times New Roman" w:eastAsia="Calibri" w:hAnsi="Times New Roman" w:cs="Times New Roman"/>
                    </w:rPr>
                    <w:t>16</w:t>
                  </w:r>
                  <w:r>
                    <w:rPr>
                      <w:rFonts w:ascii="Times New Roman" w:eastAsia="Calibri" w:hAnsi="Times New Roman" w:cs="Times New Roman"/>
                    </w:rPr>
                    <w:t>/27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A13967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  <w:lang w:val="en-US"/>
                    </w:rPr>
                    <w:t>/4</w:t>
                  </w:r>
                  <w:r>
                    <w:rPr>
                      <w:rFonts w:ascii="Times New Roman" w:eastAsia="Calibri" w:hAnsi="Times New Roman" w:cs="Times New Roman"/>
                    </w:rPr>
                    <w:t>/4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Р/Т/Т</w:t>
                  </w:r>
                </w:p>
              </w:tc>
              <w:tc>
                <w:tcPr>
                  <w:tcW w:w="1418" w:type="dxa"/>
                  <w:vAlign w:val="bottom"/>
                </w:tcPr>
                <w:p w:rsidR="005925E2" w:rsidRPr="006C2CB9" w:rsidRDefault="005925E2" w:rsidP="00EA1EB9">
                  <w:pPr>
                    <w:rPr>
                      <w:rFonts w:ascii="Arial Narrow" w:eastAsia="Times New Roman" w:hAnsi="Arial Narrow" w:cs="Arial CYR"/>
                    </w:rPr>
                  </w:pPr>
                  <w:r w:rsidRPr="006C2CB9">
                    <w:rPr>
                      <w:rFonts w:ascii="Arial Narrow" w:eastAsia="Times New Roman" w:hAnsi="Arial Narrow" w:cs="Arial CYR"/>
                    </w:rPr>
                    <w:t>5</w:t>
                  </w:r>
                  <w:r>
                    <w:rPr>
                      <w:rFonts w:ascii="Arial Narrow" w:eastAsia="Times New Roman" w:hAnsi="Arial Narrow" w:cs="Arial CYR"/>
                    </w:rPr>
                    <w:t>/12/11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/4/3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Р/Т/П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13</w:t>
                  </w:r>
                  <w:r>
                    <w:rPr>
                      <w:rFonts w:ascii="Times New Roman" w:eastAsia="Calibri" w:hAnsi="Times New Roman" w:cs="Times New Roman"/>
                    </w:rPr>
                    <w:t>/18/15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3</w:t>
                  </w:r>
                  <w:r>
                    <w:rPr>
                      <w:rFonts w:ascii="Times New Roman" w:eastAsia="Calibri" w:hAnsi="Times New Roman" w:cs="Times New Roman"/>
                    </w:rPr>
                    <w:t>/3/3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П/П/П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12</w:t>
                  </w:r>
                  <w:r>
                    <w:rPr>
                      <w:rFonts w:ascii="Times New Roman" w:eastAsia="Calibri" w:hAnsi="Times New Roman" w:cs="Times New Roman"/>
                    </w:rPr>
                    <w:t>/9/9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/2/2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Р/Р/Р</w:t>
                  </w:r>
                </w:p>
              </w:tc>
            </w:tr>
            <w:tr w:rsidR="005925E2" w:rsidRPr="006C2CB9" w:rsidTr="005925E2">
              <w:trPr>
                <w:gridAfter w:val="1"/>
                <w:wAfter w:w="11" w:type="dxa"/>
                <w:trHeight w:val="318"/>
              </w:trPr>
              <w:tc>
                <w:tcPr>
                  <w:tcW w:w="4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925E2" w:rsidRPr="006C2CB9" w:rsidRDefault="005925E2" w:rsidP="00EA1EB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C2CB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Асбиев Магомед Ризванович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925E2" w:rsidRPr="00D03346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lang w:val="en-US"/>
                    </w:rPr>
                  </w:pPr>
                  <w:r>
                    <w:rPr>
                      <w:rFonts w:ascii="Times New Roman" w:eastAsia="Calibri" w:hAnsi="Times New Roman" w:cs="Times New Roman"/>
                      <w:lang w:val="en-US"/>
                    </w:rPr>
                    <w:t>11/</w:t>
                  </w:r>
                  <w:r w:rsidRPr="006C2CB9">
                    <w:rPr>
                      <w:rFonts w:ascii="Times New Roman" w:eastAsia="Calibri" w:hAnsi="Times New Roman" w:cs="Times New Roman"/>
                    </w:rPr>
                    <w:t>12</w:t>
                  </w:r>
                  <w:r>
                    <w:rPr>
                      <w:rFonts w:ascii="Times New Roman" w:eastAsia="Calibri" w:hAnsi="Times New Roman" w:cs="Times New Roman"/>
                    </w:rPr>
                    <w:t>/19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A13967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  <w:lang w:val="en-US"/>
                    </w:rPr>
                    <w:t>/2</w:t>
                  </w:r>
                  <w:r>
                    <w:rPr>
                      <w:rFonts w:ascii="Times New Roman" w:eastAsia="Calibri" w:hAnsi="Times New Roman" w:cs="Times New Roman"/>
                    </w:rPr>
                    <w:t>/3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Р/Р/П</w:t>
                  </w:r>
                </w:p>
              </w:tc>
              <w:tc>
                <w:tcPr>
                  <w:tcW w:w="1418" w:type="dxa"/>
                  <w:vAlign w:val="bottom"/>
                </w:tcPr>
                <w:p w:rsidR="005925E2" w:rsidRPr="006C2CB9" w:rsidRDefault="005925E2" w:rsidP="00EA1EB9">
                  <w:pPr>
                    <w:rPr>
                      <w:rFonts w:ascii="Arial Narrow" w:eastAsia="Times New Roman" w:hAnsi="Arial Narrow" w:cs="Arial CYR"/>
                    </w:rPr>
                  </w:pPr>
                  <w:r w:rsidRPr="006C2CB9">
                    <w:rPr>
                      <w:rFonts w:ascii="Arial Narrow" w:eastAsia="Times New Roman" w:hAnsi="Arial Narrow" w:cs="Arial CYR"/>
                    </w:rPr>
                    <w:t>8</w:t>
                  </w:r>
                  <w:r>
                    <w:rPr>
                      <w:rFonts w:ascii="Arial Narrow" w:eastAsia="Times New Roman" w:hAnsi="Arial Narrow" w:cs="Arial CYR"/>
                    </w:rPr>
                    <w:t>/12/13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3</w:t>
                  </w:r>
                  <w:r>
                    <w:rPr>
                      <w:rFonts w:ascii="Times New Roman" w:eastAsia="Calibri" w:hAnsi="Times New Roman" w:cs="Times New Roman"/>
                    </w:rPr>
                    <w:t>/4/3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П/Т/П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13</w:t>
                  </w:r>
                  <w:r>
                    <w:rPr>
                      <w:rFonts w:ascii="Times New Roman" w:eastAsia="Calibri" w:hAnsi="Times New Roman" w:cs="Times New Roman"/>
                    </w:rPr>
                    <w:t>//н/15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3</w:t>
                  </w:r>
                  <w:r>
                    <w:rPr>
                      <w:rFonts w:ascii="Times New Roman" w:eastAsia="Calibri" w:hAnsi="Times New Roman" w:cs="Times New Roman"/>
                    </w:rPr>
                    <w:t>/3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П/П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13</w:t>
                  </w:r>
                  <w:r>
                    <w:rPr>
                      <w:rFonts w:ascii="Times New Roman" w:eastAsia="Calibri" w:hAnsi="Times New Roman" w:cs="Times New Roman"/>
                    </w:rPr>
                    <w:t>/14/15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/3/3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Р/П/П</w:t>
                  </w:r>
                </w:p>
              </w:tc>
            </w:tr>
            <w:tr w:rsidR="005925E2" w:rsidRPr="006C2CB9" w:rsidTr="005925E2">
              <w:trPr>
                <w:gridAfter w:val="1"/>
                <w:wAfter w:w="11" w:type="dxa"/>
                <w:trHeight w:val="318"/>
              </w:trPr>
              <w:tc>
                <w:tcPr>
                  <w:tcW w:w="4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925E2" w:rsidRPr="006C2CB9" w:rsidRDefault="005925E2" w:rsidP="00EA1EB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C2CB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Аслахаджиева Карина Рамзановна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12\</w:t>
                  </w:r>
                  <w:r w:rsidRPr="006C2CB9">
                    <w:rPr>
                      <w:rFonts w:ascii="Times New Roman" w:eastAsia="Calibri" w:hAnsi="Times New Roman" w:cs="Times New Roman"/>
                    </w:rPr>
                    <w:t>16</w:t>
                  </w:r>
                  <w:r>
                    <w:rPr>
                      <w:rFonts w:ascii="Times New Roman" w:eastAsia="Calibri" w:hAnsi="Times New Roman" w:cs="Times New Roman"/>
                    </w:rPr>
                    <w:t>/19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2/</w:t>
                  </w:r>
                  <w:r w:rsidRPr="006C2CB9">
                    <w:rPr>
                      <w:rFonts w:ascii="Times New Roman" w:eastAsia="Calibri" w:hAnsi="Times New Roman" w:cs="Times New Roman"/>
                    </w:rPr>
                    <w:t>3</w:t>
                  </w:r>
                  <w:r>
                    <w:rPr>
                      <w:rFonts w:ascii="Times New Roman" w:eastAsia="Calibri" w:hAnsi="Times New Roman" w:cs="Times New Roman"/>
                    </w:rPr>
                    <w:t>/3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Р/П/П</w:t>
                  </w:r>
                </w:p>
              </w:tc>
              <w:tc>
                <w:tcPr>
                  <w:tcW w:w="1418" w:type="dxa"/>
                  <w:vAlign w:val="bottom"/>
                </w:tcPr>
                <w:p w:rsidR="005925E2" w:rsidRPr="006C2CB9" w:rsidRDefault="005925E2" w:rsidP="00EA1EB9">
                  <w:pPr>
                    <w:rPr>
                      <w:rFonts w:ascii="Arial Narrow" w:eastAsia="Times New Roman" w:hAnsi="Arial Narrow" w:cs="Arial CYR"/>
                    </w:rPr>
                  </w:pPr>
                  <w:r w:rsidRPr="006C2CB9">
                    <w:rPr>
                      <w:rFonts w:ascii="Arial Narrow" w:eastAsia="Times New Roman" w:hAnsi="Arial Narrow" w:cs="Arial CYR"/>
                    </w:rPr>
                    <w:t>3</w:t>
                  </w:r>
                  <w:r>
                    <w:rPr>
                      <w:rFonts w:ascii="Arial Narrow" w:eastAsia="Times New Roman" w:hAnsi="Arial Narrow" w:cs="Arial CYR"/>
                    </w:rPr>
                    <w:t>/7/10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/2/3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Р/Р/П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3</w:t>
                  </w:r>
                  <w:r>
                    <w:rPr>
                      <w:rFonts w:ascii="Times New Roman" w:eastAsia="Calibri" w:hAnsi="Times New Roman" w:cs="Times New Roman"/>
                    </w:rPr>
                    <w:t>/10/13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3</w:t>
                  </w:r>
                  <w:r>
                    <w:rPr>
                      <w:rFonts w:ascii="Times New Roman" w:eastAsia="Calibri" w:hAnsi="Times New Roman" w:cs="Times New Roman"/>
                    </w:rPr>
                    <w:t>/2/3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П/Р/П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10</w:t>
                  </w:r>
                  <w:r>
                    <w:rPr>
                      <w:rFonts w:ascii="Times New Roman" w:eastAsia="Calibri" w:hAnsi="Times New Roman" w:cs="Times New Roman"/>
                    </w:rPr>
                    <w:t>/3/12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/2/2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Р/Р/Р</w:t>
                  </w:r>
                </w:p>
              </w:tc>
            </w:tr>
            <w:tr w:rsidR="005925E2" w:rsidRPr="006C2CB9" w:rsidTr="005925E2">
              <w:trPr>
                <w:gridAfter w:val="1"/>
                <w:wAfter w:w="11" w:type="dxa"/>
                <w:trHeight w:val="318"/>
              </w:trPr>
              <w:tc>
                <w:tcPr>
                  <w:tcW w:w="4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925E2" w:rsidRPr="006C2CB9" w:rsidRDefault="005925E2" w:rsidP="00EA1EB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C2CB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Батагаева Тамила Юнусовна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15/</w:t>
                  </w:r>
                  <w:r w:rsidRPr="006C2CB9">
                    <w:rPr>
                      <w:rFonts w:ascii="Times New Roman" w:eastAsia="Calibri" w:hAnsi="Times New Roman" w:cs="Times New Roman"/>
                    </w:rPr>
                    <w:t>20</w:t>
                  </w:r>
                  <w:r>
                    <w:rPr>
                      <w:rFonts w:ascii="Times New Roman" w:eastAsia="Calibri" w:hAnsi="Times New Roman" w:cs="Times New Roman"/>
                    </w:rPr>
                    <w:t>/20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3/</w:t>
                  </w:r>
                  <w:r w:rsidRPr="006C2CB9">
                    <w:rPr>
                      <w:rFonts w:ascii="Times New Roman" w:eastAsia="Calibri" w:hAnsi="Times New Roman" w:cs="Times New Roman"/>
                    </w:rPr>
                    <w:t>3</w:t>
                  </w:r>
                  <w:r>
                    <w:rPr>
                      <w:rFonts w:ascii="Times New Roman" w:eastAsia="Calibri" w:hAnsi="Times New Roman" w:cs="Times New Roman"/>
                    </w:rPr>
                    <w:t>/3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П/П/П</w:t>
                  </w:r>
                </w:p>
              </w:tc>
              <w:tc>
                <w:tcPr>
                  <w:tcW w:w="1418" w:type="dxa"/>
                  <w:vAlign w:val="bottom"/>
                </w:tcPr>
                <w:p w:rsidR="005925E2" w:rsidRPr="006C2CB9" w:rsidRDefault="005925E2" w:rsidP="00EA1EB9">
                  <w:pPr>
                    <w:rPr>
                      <w:rFonts w:ascii="Arial Narrow" w:eastAsia="Times New Roman" w:hAnsi="Arial Narrow" w:cs="Arial CYR"/>
                    </w:rPr>
                  </w:pPr>
                  <w:r w:rsidRPr="006C2CB9">
                    <w:rPr>
                      <w:rFonts w:ascii="Arial Narrow" w:eastAsia="Times New Roman" w:hAnsi="Arial Narrow" w:cs="Arial CYR"/>
                    </w:rPr>
                    <w:t>3</w:t>
                  </w:r>
                  <w:r>
                    <w:rPr>
                      <w:rFonts w:ascii="Arial Narrow" w:eastAsia="Times New Roman" w:hAnsi="Arial Narrow" w:cs="Arial CYR"/>
                    </w:rPr>
                    <w:t>/12/11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/4/3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Р/Т/П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13</w:t>
                  </w:r>
                  <w:r>
                    <w:rPr>
                      <w:rFonts w:ascii="Times New Roman" w:eastAsia="Calibri" w:hAnsi="Times New Roman" w:cs="Times New Roman"/>
                    </w:rPr>
                    <w:t>/16/10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3</w:t>
                  </w:r>
                  <w:r>
                    <w:rPr>
                      <w:rFonts w:ascii="Times New Roman" w:eastAsia="Calibri" w:hAnsi="Times New Roman" w:cs="Times New Roman"/>
                    </w:rPr>
                    <w:t>/3/2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П/П/Р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9</w:t>
                  </w:r>
                  <w:r>
                    <w:rPr>
                      <w:rFonts w:ascii="Times New Roman" w:eastAsia="Calibri" w:hAnsi="Times New Roman" w:cs="Times New Roman"/>
                    </w:rPr>
                    <w:t>/13/0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/2/2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Р/Р/Р</w:t>
                  </w:r>
                </w:p>
              </w:tc>
            </w:tr>
            <w:tr w:rsidR="005925E2" w:rsidRPr="006C2CB9" w:rsidTr="005925E2">
              <w:trPr>
                <w:gridAfter w:val="1"/>
                <w:wAfter w:w="11" w:type="dxa"/>
                <w:trHeight w:val="318"/>
              </w:trPr>
              <w:tc>
                <w:tcPr>
                  <w:tcW w:w="4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925E2" w:rsidRPr="006C2CB9" w:rsidRDefault="005925E2" w:rsidP="00EA1EB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C2CB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Дугаев Абдул-Кахир Магомед- Эмиевич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2/</w:t>
                  </w:r>
                  <w:r w:rsidRPr="006C2CB9">
                    <w:rPr>
                      <w:rFonts w:ascii="Times New Roman" w:eastAsia="Calibri" w:hAnsi="Times New Roman" w:cs="Times New Roman"/>
                    </w:rPr>
                    <w:t>3</w:t>
                  </w:r>
                  <w:r>
                    <w:rPr>
                      <w:rFonts w:ascii="Times New Roman" w:eastAsia="Calibri" w:hAnsi="Times New Roman" w:cs="Times New Roman"/>
                    </w:rPr>
                    <w:t>/9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2/</w:t>
                  </w: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Р/Р/Р</w:t>
                  </w:r>
                </w:p>
              </w:tc>
              <w:tc>
                <w:tcPr>
                  <w:tcW w:w="1418" w:type="dxa"/>
                  <w:vAlign w:val="bottom"/>
                </w:tcPr>
                <w:p w:rsidR="005925E2" w:rsidRPr="006C2CB9" w:rsidRDefault="005925E2" w:rsidP="00EA1EB9">
                  <w:pPr>
                    <w:rPr>
                      <w:rFonts w:ascii="Arial Narrow" w:eastAsia="Times New Roman" w:hAnsi="Arial Narrow" w:cs="Arial CYR"/>
                    </w:rPr>
                  </w:pPr>
                  <w:r w:rsidRPr="006C2CB9">
                    <w:rPr>
                      <w:rFonts w:ascii="Arial Narrow" w:eastAsia="Times New Roman" w:hAnsi="Arial Narrow" w:cs="Arial CYR"/>
                    </w:rPr>
                    <w:t>5</w:t>
                  </w:r>
                  <w:r>
                    <w:rPr>
                      <w:rFonts w:ascii="Arial Narrow" w:eastAsia="Times New Roman" w:hAnsi="Arial Narrow" w:cs="Arial CYR"/>
                    </w:rPr>
                    <w:t>/6/11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/2/3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Р/Р/П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7</w:t>
                  </w:r>
                  <w:r>
                    <w:rPr>
                      <w:rFonts w:ascii="Times New Roman" w:eastAsia="Calibri" w:hAnsi="Times New Roman" w:cs="Times New Roman"/>
                    </w:rPr>
                    <w:t>/15/13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/3/3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Р/П/П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5</w:t>
                  </w:r>
                  <w:r>
                    <w:rPr>
                      <w:rFonts w:ascii="Times New Roman" w:eastAsia="Calibri" w:hAnsi="Times New Roman" w:cs="Times New Roman"/>
                    </w:rPr>
                    <w:t>//13/8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/2/2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Р/Р/Р</w:t>
                  </w:r>
                </w:p>
              </w:tc>
            </w:tr>
            <w:tr w:rsidR="005925E2" w:rsidRPr="006C2CB9" w:rsidTr="005925E2">
              <w:trPr>
                <w:gridAfter w:val="1"/>
                <w:wAfter w:w="11" w:type="dxa"/>
                <w:trHeight w:val="318"/>
              </w:trPr>
              <w:tc>
                <w:tcPr>
                  <w:tcW w:w="4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925E2" w:rsidRPr="006C2CB9" w:rsidRDefault="005925E2" w:rsidP="00EA1EB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C2CB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Ибрагимов Аюб Асланбекович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15/</w:t>
                  </w:r>
                  <w:r w:rsidRPr="006C2CB9">
                    <w:rPr>
                      <w:rFonts w:ascii="Times New Roman" w:eastAsia="Calibri" w:hAnsi="Times New Roman" w:cs="Times New Roman"/>
                    </w:rPr>
                    <w:t>16</w:t>
                  </w:r>
                  <w:r>
                    <w:rPr>
                      <w:rFonts w:ascii="Times New Roman" w:eastAsia="Calibri" w:hAnsi="Times New Roman" w:cs="Times New Roman"/>
                    </w:rPr>
                    <w:t>/26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3/</w:t>
                  </w:r>
                  <w:r w:rsidRPr="006C2CB9">
                    <w:rPr>
                      <w:rFonts w:ascii="Times New Roman" w:eastAsia="Calibri" w:hAnsi="Times New Roman" w:cs="Times New Roman"/>
                    </w:rPr>
                    <w:t>3</w:t>
                  </w:r>
                  <w:r>
                    <w:rPr>
                      <w:rFonts w:ascii="Times New Roman" w:eastAsia="Calibri" w:hAnsi="Times New Roman" w:cs="Times New Roman"/>
                    </w:rPr>
                    <w:t>/4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П/П/;</w:t>
                  </w:r>
                </w:p>
              </w:tc>
              <w:tc>
                <w:tcPr>
                  <w:tcW w:w="1418" w:type="dxa"/>
                  <w:vAlign w:val="bottom"/>
                </w:tcPr>
                <w:p w:rsidR="005925E2" w:rsidRPr="006C2CB9" w:rsidRDefault="005925E2" w:rsidP="00EA1EB9">
                  <w:pPr>
                    <w:rPr>
                      <w:rFonts w:ascii="Arial Narrow" w:eastAsia="Times New Roman" w:hAnsi="Arial Narrow" w:cs="Arial CYR"/>
                    </w:rPr>
                  </w:pPr>
                  <w:r w:rsidRPr="006C2CB9">
                    <w:rPr>
                      <w:rFonts w:ascii="Arial Narrow" w:eastAsia="Times New Roman" w:hAnsi="Arial Narrow" w:cs="Arial CYR"/>
                    </w:rPr>
                    <w:t>7</w:t>
                  </w:r>
                  <w:r>
                    <w:rPr>
                      <w:rFonts w:ascii="Arial Narrow" w:eastAsia="Times New Roman" w:hAnsi="Arial Narrow" w:cs="Arial CYR"/>
                    </w:rPr>
                    <w:t>/12/8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3</w:t>
                  </w:r>
                  <w:r>
                    <w:rPr>
                      <w:rFonts w:ascii="Times New Roman" w:eastAsia="Calibri" w:hAnsi="Times New Roman" w:cs="Times New Roman"/>
                    </w:rPr>
                    <w:t>/4/3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П/Т/П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14</w:t>
                  </w:r>
                  <w:r>
                    <w:rPr>
                      <w:rFonts w:ascii="Times New Roman" w:eastAsia="Calibri" w:hAnsi="Times New Roman" w:cs="Times New Roman"/>
                    </w:rPr>
                    <w:t>/16/13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4</w:t>
                  </w:r>
                  <w:r>
                    <w:rPr>
                      <w:rFonts w:ascii="Times New Roman" w:eastAsia="Calibri" w:hAnsi="Times New Roman" w:cs="Times New Roman"/>
                    </w:rPr>
                    <w:t>/3/3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Т/П/П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16</w:t>
                  </w:r>
                  <w:r>
                    <w:rPr>
                      <w:rFonts w:ascii="Times New Roman" w:eastAsia="Calibri" w:hAnsi="Times New Roman" w:cs="Times New Roman"/>
                    </w:rPr>
                    <w:t>/14/15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3</w:t>
                  </w:r>
                  <w:r>
                    <w:rPr>
                      <w:rFonts w:ascii="Times New Roman" w:eastAsia="Calibri" w:hAnsi="Times New Roman" w:cs="Times New Roman"/>
                    </w:rPr>
                    <w:t>/3/3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П/П/П</w:t>
                  </w:r>
                </w:p>
              </w:tc>
            </w:tr>
            <w:tr w:rsidR="005925E2" w:rsidRPr="006C2CB9" w:rsidTr="005925E2">
              <w:trPr>
                <w:gridAfter w:val="1"/>
                <w:wAfter w:w="11" w:type="dxa"/>
                <w:trHeight w:val="318"/>
              </w:trPr>
              <w:tc>
                <w:tcPr>
                  <w:tcW w:w="4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925E2" w:rsidRPr="006C2CB9" w:rsidRDefault="005925E2" w:rsidP="00EA1EB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C2CB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Калаев Джабраил Джандарович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3/</w:t>
                  </w:r>
                  <w:r w:rsidRPr="006C2CB9">
                    <w:rPr>
                      <w:rFonts w:ascii="Times New Roman" w:eastAsia="Calibri" w:hAnsi="Times New Roman" w:cs="Times New Roman"/>
                    </w:rPr>
                    <w:t>6</w:t>
                  </w:r>
                  <w:r>
                    <w:rPr>
                      <w:rFonts w:ascii="Times New Roman" w:eastAsia="Calibri" w:hAnsi="Times New Roman" w:cs="Times New Roman"/>
                    </w:rPr>
                    <w:t>/2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2/</w:t>
                  </w: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Р/Р/Р</w:t>
                  </w:r>
                </w:p>
              </w:tc>
              <w:tc>
                <w:tcPr>
                  <w:tcW w:w="1418" w:type="dxa"/>
                  <w:vAlign w:val="bottom"/>
                </w:tcPr>
                <w:p w:rsidR="005925E2" w:rsidRPr="006C2CB9" w:rsidRDefault="005925E2" w:rsidP="00EA1EB9">
                  <w:pPr>
                    <w:rPr>
                      <w:rFonts w:ascii="Arial Narrow" w:eastAsia="Times New Roman" w:hAnsi="Arial Narrow" w:cs="Arial CYR"/>
                    </w:rPr>
                  </w:pPr>
                  <w:r w:rsidRPr="006C2CB9">
                    <w:rPr>
                      <w:rFonts w:ascii="Arial Narrow" w:eastAsia="Times New Roman" w:hAnsi="Arial Narrow" w:cs="Arial CYR"/>
                    </w:rPr>
                    <w:t>4</w:t>
                  </w:r>
                  <w:r>
                    <w:rPr>
                      <w:rFonts w:ascii="Arial Narrow" w:eastAsia="Times New Roman" w:hAnsi="Arial Narrow" w:cs="Arial CYR"/>
                    </w:rPr>
                    <w:t>/4/9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/2/3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Р/Р/П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7</w:t>
                  </w:r>
                  <w:r>
                    <w:rPr>
                      <w:rFonts w:ascii="Times New Roman" w:eastAsia="Calibri" w:hAnsi="Times New Roman" w:cs="Times New Roman"/>
                    </w:rPr>
                    <w:t>/н/13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Р/П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8</w:t>
                  </w:r>
                  <w:r>
                    <w:rPr>
                      <w:rFonts w:ascii="Times New Roman" w:eastAsia="Calibri" w:hAnsi="Times New Roman" w:cs="Times New Roman"/>
                    </w:rPr>
                    <w:t>/н/6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</w:t>
                  </w:r>
                </w:p>
              </w:tc>
            </w:tr>
            <w:tr w:rsidR="005925E2" w:rsidRPr="006C2CB9" w:rsidTr="005925E2">
              <w:trPr>
                <w:gridAfter w:val="1"/>
                <w:wAfter w:w="11" w:type="dxa"/>
                <w:trHeight w:val="318"/>
              </w:trPr>
              <w:tc>
                <w:tcPr>
                  <w:tcW w:w="4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925E2" w:rsidRPr="006C2CB9" w:rsidRDefault="005925E2" w:rsidP="00EA1EB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C2CB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Кантаев Аюб Соипович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8/</w:t>
                  </w:r>
                  <w:r w:rsidRPr="006C2CB9">
                    <w:rPr>
                      <w:rFonts w:ascii="Times New Roman" w:eastAsia="Calibri" w:hAnsi="Times New Roman" w:cs="Times New Roman"/>
                    </w:rPr>
                    <w:t>12</w:t>
                  </w:r>
                  <w:r>
                    <w:rPr>
                      <w:rFonts w:ascii="Times New Roman" w:eastAsia="Calibri" w:hAnsi="Times New Roman" w:cs="Times New Roman"/>
                    </w:rPr>
                    <w:t>/8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2/</w:t>
                  </w: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Р/Р/Р</w:t>
                  </w:r>
                </w:p>
              </w:tc>
              <w:tc>
                <w:tcPr>
                  <w:tcW w:w="1418" w:type="dxa"/>
                  <w:vAlign w:val="bottom"/>
                </w:tcPr>
                <w:p w:rsidR="005925E2" w:rsidRPr="006C2CB9" w:rsidRDefault="005925E2" w:rsidP="00EA1EB9">
                  <w:pPr>
                    <w:rPr>
                      <w:rFonts w:ascii="Arial Narrow" w:eastAsia="Times New Roman" w:hAnsi="Arial Narrow" w:cs="Arial CYR"/>
                    </w:rPr>
                  </w:pPr>
                  <w:r w:rsidRPr="006C2CB9">
                    <w:rPr>
                      <w:rFonts w:ascii="Arial Narrow" w:eastAsia="Times New Roman" w:hAnsi="Arial Narrow" w:cs="Arial CYR"/>
                    </w:rPr>
                    <w:t>14</w:t>
                  </w:r>
                  <w:r>
                    <w:rPr>
                      <w:rFonts w:ascii="Arial Narrow" w:eastAsia="Times New Roman" w:hAnsi="Arial Narrow" w:cs="Arial CYR"/>
                    </w:rPr>
                    <w:t>/5/13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4</w:t>
                  </w:r>
                  <w:r>
                    <w:rPr>
                      <w:rFonts w:ascii="Times New Roman" w:eastAsia="Calibri" w:hAnsi="Times New Roman" w:cs="Times New Roman"/>
                    </w:rPr>
                    <w:t>/2/3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Т/Р/П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13</w:t>
                  </w:r>
                  <w:r>
                    <w:rPr>
                      <w:rFonts w:ascii="Times New Roman" w:eastAsia="Calibri" w:hAnsi="Times New Roman" w:cs="Times New Roman"/>
                    </w:rPr>
                    <w:t>/16/12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3</w:t>
                  </w:r>
                  <w:r>
                    <w:rPr>
                      <w:rFonts w:ascii="Times New Roman" w:eastAsia="Calibri" w:hAnsi="Times New Roman" w:cs="Times New Roman"/>
                    </w:rPr>
                    <w:t>/3/2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П/П/Р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15</w:t>
                  </w:r>
                  <w:r>
                    <w:rPr>
                      <w:rFonts w:ascii="Times New Roman" w:eastAsia="Calibri" w:hAnsi="Times New Roman" w:cs="Times New Roman"/>
                    </w:rPr>
                    <w:t>/14/9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3</w:t>
                  </w:r>
                  <w:r>
                    <w:rPr>
                      <w:rFonts w:ascii="Times New Roman" w:eastAsia="Calibri" w:hAnsi="Times New Roman" w:cs="Times New Roman"/>
                    </w:rPr>
                    <w:t>/3/2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5925E2" w:rsidRPr="006C2CB9" w:rsidTr="005925E2">
              <w:trPr>
                <w:gridAfter w:val="1"/>
                <w:wAfter w:w="11" w:type="dxa"/>
                <w:trHeight w:val="318"/>
              </w:trPr>
              <w:tc>
                <w:tcPr>
                  <w:tcW w:w="4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925E2" w:rsidRPr="006C2CB9" w:rsidRDefault="005925E2" w:rsidP="00EA1EB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C2CB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Катаева Марха Ибрагимовна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5/</w:t>
                  </w:r>
                  <w:r w:rsidRPr="006C2CB9">
                    <w:rPr>
                      <w:rFonts w:ascii="Times New Roman" w:eastAsia="Calibri" w:hAnsi="Times New Roman" w:cs="Times New Roman"/>
                    </w:rPr>
                    <w:t>8</w:t>
                  </w:r>
                  <w:r>
                    <w:rPr>
                      <w:rFonts w:ascii="Times New Roman" w:eastAsia="Calibri" w:hAnsi="Times New Roman" w:cs="Times New Roman"/>
                    </w:rPr>
                    <w:t>/11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2/</w:t>
                  </w: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Р/Р/Р</w:t>
                  </w:r>
                </w:p>
              </w:tc>
              <w:tc>
                <w:tcPr>
                  <w:tcW w:w="1418" w:type="dxa"/>
                  <w:vAlign w:val="bottom"/>
                </w:tcPr>
                <w:p w:rsidR="005925E2" w:rsidRPr="006C2CB9" w:rsidRDefault="005925E2" w:rsidP="00EA1EB9">
                  <w:pPr>
                    <w:rPr>
                      <w:rFonts w:ascii="Arial Narrow" w:eastAsia="Times New Roman" w:hAnsi="Arial Narrow" w:cs="Arial CYR"/>
                    </w:rPr>
                  </w:pPr>
                  <w:r w:rsidRPr="006C2CB9">
                    <w:rPr>
                      <w:rFonts w:ascii="Arial Narrow" w:eastAsia="Times New Roman" w:hAnsi="Arial Narrow" w:cs="Arial CYR"/>
                    </w:rPr>
                    <w:t>3</w:t>
                  </w:r>
                  <w:r>
                    <w:rPr>
                      <w:rFonts w:ascii="Arial Narrow" w:eastAsia="Times New Roman" w:hAnsi="Arial Narrow" w:cs="Arial CYR"/>
                    </w:rPr>
                    <w:t>/3/6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/2/3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Р/Р/П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4</w:t>
                  </w:r>
                  <w:r>
                    <w:rPr>
                      <w:rFonts w:ascii="Times New Roman" w:eastAsia="Calibri" w:hAnsi="Times New Roman" w:cs="Times New Roman"/>
                    </w:rPr>
                    <w:t>/11/17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/2/3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Р/Р/П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11</w:t>
                  </w:r>
                  <w:r>
                    <w:rPr>
                      <w:rFonts w:ascii="Times New Roman" w:eastAsia="Calibri" w:hAnsi="Times New Roman" w:cs="Times New Roman"/>
                    </w:rPr>
                    <w:t>/6/3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/2/2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Р/Р/Р</w:t>
                  </w:r>
                </w:p>
              </w:tc>
            </w:tr>
            <w:tr w:rsidR="005925E2" w:rsidRPr="006C2CB9" w:rsidTr="005925E2">
              <w:trPr>
                <w:gridAfter w:val="1"/>
                <w:wAfter w:w="11" w:type="dxa"/>
                <w:trHeight w:val="318"/>
              </w:trPr>
              <w:tc>
                <w:tcPr>
                  <w:tcW w:w="4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925E2" w:rsidRPr="006C2CB9" w:rsidRDefault="005925E2" w:rsidP="00EA1EB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C2CB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Маилова Ровзан Шайх-Магомедовна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8/</w:t>
                  </w:r>
                  <w:r w:rsidRPr="006C2CB9">
                    <w:rPr>
                      <w:rFonts w:ascii="Times New Roman" w:eastAsia="Calibri" w:hAnsi="Times New Roman" w:cs="Times New Roman"/>
                    </w:rPr>
                    <w:t>7</w:t>
                  </w:r>
                  <w:r>
                    <w:rPr>
                      <w:rFonts w:ascii="Times New Roman" w:eastAsia="Calibri" w:hAnsi="Times New Roman" w:cs="Times New Roman"/>
                    </w:rPr>
                    <w:t>/16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2/</w:t>
                  </w: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/3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Р/Р/П</w:t>
                  </w:r>
                </w:p>
              </w:tc>
              <w:tc>
                <w:tcPr>
                  <w:tcW w:w="1418" w:type="dxa"/>
                  <w:vAlign w:val="bottom"/>
                </w:tcPr>
                <w:p w:rsidR="005925E2" w:rsidRPr="006C2CB9" w:rsidRDefault="005925E2" w:rsidP="00EA1EB9">
                  <w:pPr>
                    <w:rPr>
                      <w:rFonts w:ascii="Arial Narrow" w:eastAsia="Times New Roman" w:hAnsi="Arial Narrow" w:cs="Arial CYR"/>
                    </w:rPr>
                  </w:pPr>
                  <w:r w:rsidRPr="006C2CB9">
                    <w:rPr>
                      <w:rFonts w:ascii="Arial Narrow" w:eastAsia="Times New Roman" w:hAnsi="Arial Narrow" w:cs="Arial CYR"/>
                    </w:rPr>
                    <w:t>11</w:t>
                  </w:r>
                  <w:r>
                    <w:rPr>
                      <w:rFonts w:ascii="Arial Narrow" w:eastAsia="Times New Roman" w:hAnsi="Arial Narrow" w:cs="Arial CYR"/>
                    </w:rPr>
                    <w:t>/8/15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3</w:t>
                  </w:r>
                  <w:r>
                    <w:rPr>
                      <w:rFonts w:ascii="Times New Roman" w:eastAsia="Calibri" w:hAnsi="Times New Roman" w:cs="Times New Roman"/>
                    </w:rPr>
                    <w:t>/3/4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П/П/Т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13</w:t>
                  </w:r>
                  <w:r>
                    <w:rPr>
                      <w:rFonts w:ascii="Times New Roman" w:eastAsia="Calibri" w:hAnsi="Times New Roman" w:cs="Times New Roman"/>
                    </w:rPr>
                    <w:t>/13/17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3</w:t>
                  </w:r>
                  <w:r>
                    <w:rPr>
                      <w:rFonts w:ascii="Times New Roman" w:eastAsia="Calibri" w:hAnsi="Times New Roman" w:cs="Times New Roman"/>
                    </w:rPr>
                    <w:t>/3/3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П/П/П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15</w:t>
                  </w:r>
                  <w:r>
                    <w:rPr>
                      <w:rFonts w:ascii="Times New Roman" w:eastAsia="Calibri" w:hAnsi="Times New Roman" w:cs="Times New Roman"/>
                    </w:rPr>
                    <w:t>/4/6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3</w:t>
                  </w:r>
                  <w:r>
                    <w:rPr>
                      <w:rFonts w:ascii="Times New Roman" w:eastAsia="Calibri" w:hAnsi="Times New Roman" w:cs="Times New Roman"/>
                    </w:rPr>
                    <w:t>/2/2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П/Р/Р</w:t>
                  </w:r>
                </w:p>
              </w:tc>
            </w:tr>
            <w:tr w:rsidR="005925E2" w:rsidRPr="006C2CB9" w:rsidTr="005925E2">
              <w:trPr>
                <w:gridAfter w:val="1"/>
                <w:wAfter w:w="11" w:type="dxa"/>
                <w:trHeight w:val="318"/>
              </w:trPr>
              <w:tc>
                <w:tcPr>
                  <w:tcW w:w="4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925E2" w:rsidRPr="006C2CB9" w:rsidRDefault="005925E2" w:rsidP="00EA1EB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C2CB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Матиев Минкаил Ибрагимович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9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2/выбыл</w:t>
                  </w:r>
                </w:p>
              </w:tc>
              <w:tc>
                <w:tcPr>
                  <w:tcW w:w="1418" w:type="dxa"/>
                  <w:vAlign w:val="bottom"/>
                </w:tcPr>
                <w:p w:rsidR="005925E2" w:rsidRPr="006C2CB9" w:rsidRDefault="005925E2" w:rsidP="00EA1EB9">
                  <w:pPr>
                    <w:rPr>
                      <w:rFonts w:ascii="Arial Narrow" w:eastAsia="Times New Roman" w:hAnsi="Arial Narrow" w:cs="Arial CYR"/>
                    </w:rPr>
                  </w:pPr>
                  <w:r w:rsidRPr="006C2CB9">
                    <w:rPr>
                      <w:rFonts w:ascii="Arial Narrow" w:eastAsia="Times New Roman" w:hAnsi="Arial Narrow" w:cs="Arial CYR"/>
                    </w:rPr>
                    <w:t>5</w:t>
                  </w:r>
                  <w:r>
                    <w:rPr>
                      <w:rFonts w:ascii="Arial Narrow" w:eastAsia="Times New Roman" w:hAnsi="Arial Narrow" w:cs="Arial CYR"/>
                    </w:rPr>
                    <w:t>/8/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  <w:tc>
                <w:tcPr>
                  <w:tcW w:w="1276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4</w:t>
                  </w:r>
                  <w:r>
                    <w:rPr>
                      <w:rFonts w:ascii="Times New Roman" w:eastAsia="Calibri" w:hAnsi="Times New Roman" w:cs="Times New Roman"/>
                    </w:rPr>
                    <w:t>/выбыл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11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</w:p>
              </w:tc>
            </w:tr>
            <w:tr w:rsidR="005925E2" w:rsidRPr="006C2CB9" w:rsidTr="005925E2">
              <w:trPr>
                <w:gridAfter w:val="1"/>
                <w:wAfter w:w="11" w:type="dxa"/>
                <w:trHeight w:val="318"/>
              </w:trPr>
              <w:tc>
                <w:tcPr>
                  <w:tcW w:w="4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925E2" w:rsidRPr="006C2CB9" w:rsidRDefault="005925E2" w:rsidP="00EA1EB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C2CB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Межедов Али Курбанович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7/</w:t>
                  </w:r>
                  <w:r w:rsidRPr="006C2CB9">
                    <w:rPr>
                      <w:rFonts w:ascii="Times New Roman" w:eastAsia="Calibri" w:hAnsi="Times New Roman" w:cs="Times New Roman"/>
                    </w:rPr>
                    <w:t>9</w:t>
                  </w:r>
                  <w:r>
                    <w:rPr>
                      <w:rFonts w:ascii="Times New Roman" w:eastAsia="Calibri" w:hAnsi="Times New Roman" w:cs="Times New Roman"/>
                    </w:rPr>
                    <w:t>/8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2/</w:t>
                  </w: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Р/Р/Р</w:t>
                  </w:r>
                </w:p>
              </w:tc>
              <w:tc>
                <w:tcPr>
                  <w:tcW w:w="1418" w:type="dxa"/>
                  <w:vAlign w:val="bottom"/>
                </w:tcPr>
                <w:p w:rsidR="005925E2" w:rsidRPr="006C2CB9" w:rsidRDefault="005925E2" w:rsidP="00EA1EB9">
                  <w:pPr>
                    <w:rPr>
                      <w:rFonts w:ascii="Arial Narrow" w:eastAsia="Times New Roman" w:hAnsi="Arial Narrow" w:cs="Arial CYR"/>
                    </w:rPr>
                  </w:pPr>
                  <w:r w:rsidRPr="006C2CB9">
                    <w:rPr>
                      <w:rFonts w:ascii="Arial Narrow" w:eastAsia="Times New Roman" w:hAnsi="Arial Narrow" w:cs="Arial CYR"/>
                    </w:rPr>
                    <w:t>13</w:t>
                  </w:r>
                  <w:r>
                    <w:rPr>
                      <w:rFonts w:ascii="Arial Narrow" w:eastAsia="Times New Roman" w:hAnsi="Arial Narrow" w:cs="Arial CYR"/>
                    </w:rPr>
                    <w:t>/3/13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4</w:t>
                  </w:r>
                  <w:r>
                    <w:rPr>
                      <w:rFonts w:ascii="Times New Roman" w:eastAsia="Calibri" w:hAnsi="Times New Roman" w:cs="Times New Roman"/>
                    </w:rPr>
                    <w:t>/2/3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Т/Р/П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13</w:t>
                  </w:r>
                  <w:r>
                    <w:rPr>
                      <w:rFonts w:ascii="Times New Roman" w:eastAsia="Calibri" w:hAnsi="Times New Roman" w:cs="Times New Roman"/>
                    </w:rPr>
                    <w:t>//13/9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3</w:t>
                  </w:r>
                  <w:r>
                    <w:rPr>
                      <w:rFonts w:ascii="Times New Roman" w:eastAsia="Calibri" w:hAnsi="Times New Roman" w:cs="Times New Roman"/>
                    </w:rPr>
                    <w:t>/2/2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П/Р/Р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12</w:t>
                  </w:r>
                  <w:r>
                    <w:rPr>
                      <w:rFonts w:ascii="Times New Roman" w:eastAsia="Calibri" w:hAnsi="Times New Roman" w:cs="Times New Roman"/>
                    </w:rPr>
                    <w:t>/13/8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/2/2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Р/Р/Р</w:t>
                  </w:r>
                </w:p>
              </w:tc>
            </w:tr>
            <w:tr w:rsidR="005925E2" w:rsidRPr="006C2CB9" w:rsidTr="005925E2">
              <w:trPr>
                <w:gridAfter w:val="1"/>
                <w:wAfter w:w="11" w:type="dxa"/>
                <w:trHeight w:val="318"/>
              </w:trPr>
              <w:tc>
                <w:tcPr>
                  <w:tcW w:w="4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925E2" w:rsidRPr="006C2CB9" w:rsidRDefault="005925E2" w:rsidP="00EA1EB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C2CB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Оздерханов Хамзат Абдуллахаевич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9/</w:t>
                  </w:r>
                  <w:r w:rsidRPr="006C2CB9">
                    <w:rPr>
                      <w:rFonts w:ascii="Times New Roman" w:eastAsia="Calibri" w:hAnsi="Times New Roman" w:cs="Times New Roman"/>
                    </w:rPr>
                    <w:t>18</w:t>
                  </w:r>
                  <w:r>
                    <w:rPr>
                      <w:rFonts w:ascii="Times New Roman" w:eastAsia="Calibri" w:hAnsi="Times New Roman" w:cs="Times New Roman"/>
                    </w:rPr>
                    <w:t>/2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2/</w:t>
                  </w:r>
                  <w:r w:rsidRPr="006C2CB9">
                    <w:rPr>
                      <w:rFonts w:ascii="Times New Roman" w:eastAsia="Calibri" w:hAnsi="Times New Roman" w:cs="Times New Roman"/>
                    </w:rPr>
                    <w:t>3</w:t>
                  </w:r>
                  <w:r>
                    <w:rPr>
                      <w:rFonts w:ascii="Times New Roman" w:eastAsia="Calibri" w:hAnsi="Times New Roman" w:cs="Times New Roman"/>
                    </w:rPr>
                    <w:t>/2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Р/П/Р</w:t>
                  </w:r>
                </w:p>
              </w:tc>
              <w:tc>
                <w:tcPr>
                  <w:tcW w:w="1418" w:type="dxa"/>
                  <w:vAlign w:val="bottom"/>
                </w:tcPr>
                <w:p w:rsidR="005925E2" w:rsidRPr="006C2CB9" w:rsidRDefault="005925E2" w:rsidP="00EA1EB9">
                  <w:pPr>
                    <w:rPr>
                      <w:rFonts w:ascii="Arial Narrow" w:eastAsia="Times New Roman" w:hAnsi="Arial Narrow" w:cs="Arial CYR"/>
                    </w:rPr>
                  </w:pPr>
                  <w:r w:rsidRPr="006C2CB9">
                    <w:rPr>
                      <w:rFonts w:ascii="Arial Narrow" w:eastAsia="Times New Roman" w:hAnsi="Arial Narrow" w:cs="Arial CYR"/>
                    </w:rPr>
                    <w:t>9</w:t>
                  </w:r>
                  <w:r>
                    <w:rPr>
                      <w:rFonts w:ascii="Arial Narrow" w:eastAsia="Times New Roman" w:hAnsi="Arial Narrow" w:cs="Arial CYR"/>
                    </w:rPr>
                    <w:t>/н/8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3</w:t>
                  </w:r>
                  <w:r>
                    <w:rPr>
                      <w:rFonts w:ascii="Times New Roman" w:eastAsia="Calibri" w:hAnsi="Times New Roman" w:cs="Times New Roman"/>
                    </w:rPr>
                    <w:t>/3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П/П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5</w:t>
                  </w:r>
                  <w:r>
                    <w:rPr>
                      <w:rFonts w:ascii="Times New Roman" w:eastAsia="Calibri" w:hAnsi="Times New Roman" w:cs="Times New Roman"/>
                    </w:rPr>
                    <w:t>/12/9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/2/2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Р/Р/Р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6</w:t>
                  </w:r>
                  <w:r>
                    <w:rPr>
                      <w:rFonts w:ascii="Times New Roman" w:eastAsia="Calibri" w:hAnsi="Times New Roman" w:cs="Times New Roman"/>
                    </w:rPr>
                    <w:t>/н/8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</w:t>
                  </w:r>
                </w:p>
              </w:tc>
            </w:tr>
            <w:tr w:rsidR="005925E2" w:rsidRPr="006C2CB9" w:rsidTr="005925E2">
              <w:trPr>
                <w:gridAfter w:val="1"/>
                <w:wAfter w:w="11" w:type="dxa"/>
                <w:trHeight w:val="375"/>
              </w:trPr>
              <w:tc>
                <w:tcPr>
                  <w:tcW w:w="4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925E2" w:rsidRPr="006C2CB9" w:rsidRDefault="005925E2" w:rsidP="00EA1EB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C2CB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Саламова Иман Умаровна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9/</w:t>
                  </w:r>
                  <w:r w:rsidRPr="006C2CB9">
                    <w:rPr>
                      <w:rFonts w:ascii="Times New Roman" w:eastAsia="Calibri" w:hAnsi="Times New Roman" w:cs="Times New Roman"/>
                    </w:rPr>
                    <w:t>10</w:t>
                  </w:r>
                  <w:r>
                    <w:rPr>
                      <w:rFonts w:ascii="Times New Roman" w:eastAsia="Calibri" w:hAnsi="Times New Roman" w:cs="Times New Roman"/>
                    </w:rPr>
                    <w:t>/27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2/</w:t>
                  </w: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/4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Р/Р/Т</w:t>
                  </w:r>
                </w:p>
              </w:tc>
              <w:tc>
                <w:tcPr>
                  <w:tcW w:w="1418" w:type="dxa"/>
                  <w:vAlign w:val="bottom"/>
                </w:tcPr>
                <w:p w:rsidR="005925E2" w:rsidRPr="006C2CB9" w:rsidRDefault="005925E2" w:rsidP="00EA1EB9">
                  <w:pPr>
                    <w:rPr>
                      <w:rFonts w:ascii="Arial Narrow" w:eastAsia="Times New Roman" w:hAnsi="Arial Narrow" w:cs="Arial CYR"/>
                    </w:rPr>
                  </w:pPr>
                  <w:r w:rsidRPr="006C2CB9">
                    <w:rPr>
                      <w:rFonts w:ascii="Arial Narrow" w:eastAsia="Times New Roman" w:hAnsi="Arial Narrow" w:cs="Arial CYR"/>
                    </w:rPr>
                    <w:t>12</w:t>
                  </w:r>
                  <w:r>
                    <w:rPr>
                      <w:rFonts w:ascii="Arial Narrow" w:eastAsia="Times New Roman" w:hAnsi="Arial Narrow" w:cs="Arial CYR"/>
                    </w:rPr>
                    <w:t>/12/11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3/3/3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П/П/П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14</w:t>
                  </w:r>
                  <w:r>
                    <w:rPr>
                      <w:rFonts w:ascii="Times New Roman" w:eastAsia="Calibri" w:hAnsi="Times New Roman" w:cs="Times New Roman"/>
                    </w:rPr>
                    <w:t>/15/13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4</w:t>
                  </w:r>
                  <w:r>
                    <w:rPr>
                      <w:rFonts w:ascii="Times New Roman" w:eastAsia="Calibri" w:hAnsi="Times New Roman" w:cs="Times New Roman"/>
                    </w:rPr>
                    <w:t>/3/3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Т/П/П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15</w:t>
                  </w:r>
                  <w:r>
                    <w:rPr>
                      <w:rFonts w:ascii="Times New Roman" w:eastAsia="Calibri" w:hAnsi="Times New Roman" w:cs="Times New Roman"/>
                    </w:rPr>
                    <w:t>/13/11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3</w:t>
                  </w:r>
                  <w:r>
                    <w:rPr>
                      <w:rFonts w:ascii="Times New Roman" w:eastAsia="Calibri" w:hAnsi="Times New Roman" w:cs="Times New Roman"/>
                    </w:rPr>
                    <w:t>/2/2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П/Р/Р</w:t>
                  </w:r>
                </w:p>
              </w:tc>
            </w:tr>
            <w:tr w:rsidR="005925E2" w:rsidRPr="006C2CB9" w:rsidTr="005925E2">
              <w:trPr>
                <w:gridAfter w:val="1"/>
                <w:wAfter w:w="11" w:type="dxa"/>
                <w:trHeight w:val="436"/>
              </w:trPr>
              <w:tc>
                <w:tcPr>
                  <w:tcW w:w="4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925E2" w:rsidRPr="006C2CB9" w:rsidRDefault="005925E2" w:rsidP="00EA1EB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C2CB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Тимиргериев Магомед Шемильевич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6/</w:t>
                  </w:r>
                  <w:r w:rsidRPr="006C2CB9">
                    <w:rPr>
                      <w:rFonts w:ascii="Times New Roman" w:eastAsia="Calibri" w:hAnsi="Times New Roman" w:cs="Times New Roman"/>
                    </w:rPr>
                    <w:t>болел</w:t>
                  </w:r>
                  <w:r>
                    <w:rPr>
                      <w:rFonts w:ascii="Times New Roman" w:eastAsia="Calibri" w:hAnsi="Times New Roman" w:cs="Times New Roman"/>
                    </w:rPr>
                    <w:t>/0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2/2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</w:t>
                  </w:r>
                </w:p>
              </w:tc>
              <w:tc>
                <w:tcPr>
                  <w:tcW w:w="1418" w:type="dxa"/>
                  <w:vAlign w:val="bottom"/>
                </w:tcPr>
                <w:p w:rsidR="005925E2" w:rsidRPr="006C2CB9" w:rsidRDefault="005925E2" w:rsidP="00EA1EB9">
                  <w:pPr>
                    <w:rPr>
                      <w:rFonts w:ascii="Arial Narrow" w:eastAsia="Times New Roman" w:hAnsi="Arial Narrow" w:cs="Arial CYR"/>
                    </w:rPr>
                  </w:pPr>
                  <w:r>
                    <w:rPr>
                      <w:rFonts w:ascii="Arial Narrow" w:eastAsia="Times New Roman" w:hAnsi="Arial Narrow" w:cs="Arial CYR"/>
                    </w:rPr>
                    <w:t>1/11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2/3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Р/П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/6/2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/2/2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Р/Р/Р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8</w:t>
                  </w:r>
                  <w:r>
                    <w:rPr>
                      <w:rFonts w:ascii="Times New Roman" w:eastAsia="Calibri" w:hAnsi="Times New Roman" w:cs="Times New Roman"/>
                    </w:rPr>
                    <w:t>/6/4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/2/2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Р/Р/Р</w:t>
                  </w:r>
                </w:p>
              </w:tc>
            </w:tr>
            <w:tr w:rsidR="005925E2" w:rsidRPr="006C2CB9" w:rsidTr="005925E2">
              <w:trPr>
                <w:gridAfter w:val="1"/>
                <w:wAfter w:w="11" w:type="dxa"/>
                <w:trHeight w:val="412"/>
              </w:trPr>
              <w:tc>
                <w:tcPr>
                  <w:tcW w:w="4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925E2" w:rsidRPr="006C2CB9" w:rsidRDefault="005925E2" w:rsidP="00EA1EB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C2CB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Чимкантаев Билал Ахмедович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2/</w:t>
                  </w:r>
                  <w:r w:rsidRPr="006C2CB9">
                    <w:rPr>
                      <w:rFonts w:ascii="Times New Roman" w:eastAsia="Calibri" w:hAnsi="Times New Roman" w:cs="Times New Roman"/>
                    </w:rPr>
                    <w:t>7</w:t>
                  </w:r>
                  <w:r>
                    <w:rPr>
                      <w:rFonts w:ascii="Times New Roman" w:eastAsia="Calibri" w:hAnsi="Times New Roman" w:cs="Times New Roman"/>
                    </w:rPr>
                    <w:t>/2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2/</w:t>
                  </w: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Р/Р/Р</w:t>
                  </w:r>
                </w:p>
              </w:tc>
              <w:tc>
                <w:tcPr>
                  <w:tcW w:w="1418" w:type="dxa"/>
                  <w:vAlign w:val="bottom"/>
                </w:tcPr>
                <w:p w:rsidR="005925E2" w:rsidRPr="006C2CB9" w:rsidRDefault="005925E2" w:rsidP="00EA1EB9">
                  <w:pPr>
                    <w:rPr>
                      <w:rFonts w:ascii="Arial Narrow" w:eastAsia="Times New Roman" w:hAnsi="Arial Narrow" w:cs="Arial CYR"/>
                    </w:rPr>
                  </w:pPr>
                  <w:r w:rsidRPr="006C2CB9">
                    <w:rPr>
                      <w:rFonts w:ascii="Arial Narrow" w:eastAsia="Times New Roman" w:hAnsi="Arial Narrow" w:cs="Arial CYR"/>
                    </w:rPr>
                    <w:t>2</w:t>
                  </w:r>
                  <w:r>
                    <w:rPr>
                      <w:rFonts w:ascii="Arial Narrow" w:eastAsia="Times New Roman" w:hAnsi="Arial Narrow" w:cs="Arial CYR"/>
                    </w:rPr>
                    <w:t>/4/9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/2/3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Р/Р/П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4</w:t>
                  </w:r>
                  <w:r>
                    <w:rPr>
                      <w:rFonts w:ascii="Times New Roman" w:eastAsia="Calibri" w:hAnsi="Times New Roman" w:cs="Times New Roman"/>
                    </w:rPr>
                    <w:t>/10/7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/2/2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Р/Р/Р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13</w:t>
                  </w:r>
                  <w:r>
                    <w:rPr>
                      <w:rFonts w:ascii="Times New Roman" w:eastAsia="Calibri" w:hAnsi="Times New Roman" w:cs="Times New Roman"/>
                    </w:rPr>
                    <w:t>/10/7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/2/2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Р/Р/Р</w:t>
                  </w:r>
                </w:p>
              </w:tc>
            </w:tr>
            <w:tr w:rsidR="005925E2" w:rsidRPr="006C2CB9" w:rsidTr="005925E2">
              <w:trPr>
                <w:gridAfter w:val="1"/>
                <w:wAfter w:w="11" w:type="dxa"/>
                <w:trHeight w:val="392"/>
              </w:trPr>
              <w:tc>
                <w:tcPr>
                  <w:tcW w:w="4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925E2" w:rsidRPr="006C2CB9" w:rsidRDefault="005925E2" w:rsidP="00EA1EB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C2CB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Чимкантаева Хава Зелимханова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11/</w:t>
                  </w:r>
                  <w:r w:rsidRPr="006C2CB9">
                    <w:rPr>
                      <w:rFonts w:ascii="Times New Roman" w:eastAsia="Calibri" w:hAnsi="Times New Roman" w:cs="Times New Roman"/>
                    </w:rPr>
                    <w:t>15</w:t>
                  </w:r>
                  <w:r>
                    <w:rPr>
                      <w:rFonts w:ascii="Times New Roman" w:eastAsia="Calibri" w:hAnsi="Times New Roman" w:cs="Times New Roman"/>
                    </w:rPr>
                    <w:t>/17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2/</w:t>
                  </w:r>
                  <w:r w:rsidRPr="006C2CB9">
                    <w:rPr>
                      <w:rFonts w:ascii="Times New Roman" w:eastAsia="Calibri" w:hAnsi="Times New Roman" w:cs="Times New Roman"/>
                    </w:rPr>
                    <w:t>3</w:t>
                  </w:r>
                  <w:r>
                    <w:rPr>
                      <w:rFonts w:ascii="Times New Roman" w:eastAsia="Calibri" w:hAnsi="Times New Roman" w:cs="Times New Roman"/>
                    </w:rPr>
                    <w:t>/3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Р/П/П</w:t>
                  </w:r>
                </w:p>
              </w:tc>
              <w:tc>
                <w:tcPr>
                  <w:tcW w:w="1418" w:type="dxa"/>
                  <w:vAlign w:val="bottom"/>
                </w:tcPr>
                <w:p w:rsidR="005925E2" w:rsidRPr="006C2CB9" w:rsidRDefault="005925E2" w:rsidP="00EA1EB9">
                  <w:pPr>
                    <w:rPr>
                      <w:rFonts w:ascii="Arial Narrow" w:eastAsia="Times New Roman" w:hAnsi="Arial Narrow" w:cs="Arial CYR"/>
                    </w:rPr>
                  </w:pPr>
                  <w:r w:rsidRPr="006C2CB9">
                    <w:rPr>
                      <w:rFonts w:ascii="Arial Narrow" w:eastAsia="Times New Roman" w:hAnsi="Arial Narrow" w:cs="Arial CYR"/>
                    </w:rPr>
                    <w:t>6</w:t>
                  </w:r>
                  <w:r>
                    <w:rPr>
                      <w:rFonts w:ascii="Arial Narrow" w:eastAsia="Times New Roman" w:hAnsi="Arial Narrow" w:cs="Arial CYR"/>
                    </w:rPr>
                    <w:t>/4/10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/2/3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Р/Р/П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14</w:t>
                  </w:r>
                  <w:r>
                    <w:rPr>
                      <w:rFonts w:ascii="Times New Roman" w:eastAsia="Calibri" w:hAnsi="Times New Roman" w:cs="Times New Roman"/>
                    </w:rPr>
                    <w:t>/16/18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4</w:t>
                  </w:r>
                  <w:r>
                    <w:rPr>
                      <w:rFonts w:ascii="Times New Roman" w:eastAsia="Calibri" w:hAnsi="Times New Roman" w:cs="Times New Roman"/>
                    </w:rPr>
                    <w:t>/3/3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Т/П/П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9</w:t>
                  </w:r>
                  <w:r>
                    <w:rPr>
                      <w:rFonts w:ascii="Times New Roman" w:eastAsia="Calibri" w:hAnsi="Times New Roman" w:cs="Times New Roman"/>
                    </w:rPr>
                    <w:t>/12/9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/2/2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Р/Р/Р</w:t>
                  </w:r>
                </w:p>
              </w:tc>
            </w:tr>
            <w:tr w:rsidR="005925E2" w:rsidRPr="006C2CB9" w:rsidTr="005925E2">
              <w:trPr>
                <w:gridAfter w:val="1"/>
                <w:wAfter w:w="11" w:type="dxa"/>
                <w:trHeight w:val="641"/>
              </w:trPr>
              <w:tc>
                <w:tcPr>
                  <w:tcW w:w="4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925E2" w:rsidRPr="006C2CB9" w:rsidRDefault="005925E2" w:rsidP="00EA1EB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C2CB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Шидаева Айзан Султановна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6</w:t>
                  </w:r>
                  <w:r>
                    <w:rPr>
                      <w:rFonts w:ascii="Times New Roman" w:eastAsia="Calibri" w:hAnsi="Times New Roman" w:cs="Times New Roman"/>
                    </w:rPr>
                    <w:t>/8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</w:t>
                  </w:r>
                </w:p>
              </w:tc>
              <w:tc>
                <w:tcPr>
                  <w:tcW w:w="1418" w:type="dxa"/>
                  <w:vAlign w:val="bottom"/>
                </w:tcPr>
                <w:p w:rsidR="005925E2" w:rsidRPr="006C2CB9" w:rsidRDefault="005925E2" w:rsidP="00EA1EB9">
                  <w:pPr>
                    <w:rPr>
                      <w:rFonts w:ascii="Arial Narrow" w:eastAsia="Times New Roman" w:hAnsi="Arial Narrow" w:cs="Arial CYR"/>
                    </w:rPr>
                  </w:pPr>
                  <w:r w:rsidRPr="006C2CB9">
                    <w:rPr>
                      <w:rFonts w:ascii="Arial Narrow" w:eastAsia="Times New Roman" w:hAnsi="Arial Narrow" w:cs="Arial CYR"/>
                    </w:rPr>
                    <w:t>3</w:t>
                  </w:r>
                  <w:r>
                    <w:rPr>
                      <w:rFonts w:ascii="Arial Narrow" w:eastAsia="Times New Roman" w:hAnsi="Arial Narrow" w:cs="Arial CYR"/>
                    </w:rPr>
                    <w:t>/5/10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/2/3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Р/Р/П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7</w:t>
                  </w:r>
                  <w:r>
                    <w:rPr>
                      <w:rFonts w:ascii="Times New Roman" w:eastAsia="Calibri" w:hAnsi="Times New Roman" w:cs="Times New Roman"/>
                    </w:rPr>
                    <w:t>/10/16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/2/3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Р/Р/П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10</w:t>
                  </w:r>
                  <w:r>
                    <w:rPr>
                      <w:rFonts w:ascii="Times New Roman" w:eastAsia="Calibri" w:hAnsi="Times New Roman" w:cs="Times New Roman"/>
                    </w:rPr>
                    <w:t>//6/12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/2/2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Р/Р/Р</w:t>
                  </w:r>
                </w:p>
              </w:tc>
            </w:tr>
            <w:tr w:rsidR="005925E2" w:rsidRPr="006C2CB9" w:rsidTr="005925E2">
              <w:trPr>
                <w:gridAfter w:val="1"/>
                <w:wAfter w:w="11" w:type="dxa"/>
                <w:trHeight w:val="318"/>
              </w:trPr>
              <w:tc>
                <w:tcPr>
                  <w:tcW w:w="4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925E2" w:rsidRPr="006C2CB9" w:rsidRDefault="005925E2" w:rsidP="00EA1EB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C2CB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Эльсанукаев Иса Саловдиевич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3/</w:t>
                  </w:r>
                  <w:r w:rsidRPr="006C2CB9">
                    <w:rPr>
                      <w:rFonts w:ascii="Times New Roman" w:eastAsia="Calibri" w:hAnsi="Times New Roman" w:cs="Times New Roman"/>
                    </w:rPr>
                    <w:t>5</w:t>
                  </w:r>
                  <w:r>
                    <w:rPr>
                      <w:rFonts w:ascii="Times New Roman" w:eastAsia="Calibri" w:hAnsi="Times New Roman" w:cs="Times New Roman"/>
                    </w:rPr>
                    <w:t>/16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2/</w:t>
                  </w: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/3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Р/Р/П</w:t>
                  </w:r>
                </w:p>
              </w:tc>
              <w:tc>
                <w:tcPr>
                  <w:tcW w:w="1418" w:type="dxa"/>
                  <w:vAlign w:val="bottom"/>
                </w:tcPr>
                <w:p w:rsidR="005925E2" w:rsidRPr="006C2CB9" w:rsidRDefault="005925E2" w:rsidP="00EA1EB9">
                  <w:pPr>
                    <w:rPr>
                      <w:rFonts w:ascii="Arial Narrow" w:eastAsia="Times New Roman" w:hAnsi="Arial Narrow" w:cs="Arial CYR"/>
                    </w:rPr>
                  </w:pPr>
                  <w:r w:rsidRPr="006C2CB9">
                    <w:rPr>
                      <w:rFonts w:ascii="Arial Narrow" w:eastAsia="Times New Roman" w:hAnsi="Arial Narrow" w:cs="Arial CYR"/>
                    </w:rPr>
                    <w:t>4</w:t>
                  </w:r>
                  <w:r>
                    <w:rPr>
                      <w:rFonts w:ascii="Arial Narrow" w:eastAsia="Times New Roman" w:hAnsi="Arial Narrow" w:cs="Arial CYR"/>
                    </w:rPr>
                    <w:t>/0/10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/2/3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Р/Р/П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4</w:t>
                  </w:r>
                  <w:r>
                    <w:rPr>
                      <w:rFonts w:ascii="Times New Roman" w:eastAsia="Calibri" w:hAnsi="Times New Roman" w:cs="Times New Roman"/>
                    </w:rPr>
                    <w:t>//6/13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/2/3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Р/Р/П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15</w:t>
                  </w:r>
                  <w:r>
                    <w:rPr>
                      <w:rFonts w:ascii="Times New Roman" w:eastAsia="Calibri" w:hAnsi="Times New Roman" w:cs="Times New Roman"/>
                    </w:rPr>
                    <w:t>/7/10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3</w:t>
                  </w:r>
                  <w:r>
                    <w:rPr>
                      <w:rFonts w:ascii="Times New Roman" w:eastAsia="Calibri" w:hAnsi="Times New Roman" w:cs="Times New Roman"/>
                    </w:rPr>
                    <w:t>/2/2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П/Р/Р</w:t>
                  </w:r>
                </w:p>
              </w:tc>
            </w:tr>
            <w:tr w:rsidR="005925E2" w:rsidRPr="006C2CB9" w:rsidTr="005925E2">
              <w:trPr>
                <w:gridAfter w:val="1"/>
                <w:wAfter w:w="11" w:type="dxa"/>
                <w:trHeight w:val="318"/>
              </w:trPr>
              <w:tc>
                <w:tcPr>
                  <w:tcW w:w="4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925E2" w:rsidRPr="006C2CB9" w:rsidRDefault="005925E2" w:rsidP="00EA1EB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C2CB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 xml:space="preserve">  Эскиев Ясин Умарович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4/</w:t>
                  </w:r>
                  <w:r w:rsidRPr="006C2CB9">
                    <w:rPr>
                      <w:rFonts w:ascii="Times New Roman" w:eastAsia="Calibri" w:hAnsi="Times New Roman" w:cs="Times New Roman"/>
                    </w:rPr>
                    <w:t>7</w:t>
                  </w:r>
                  <w:r>
                    <w:rPr>
                      <w:rFonts w:ascii="Times New Roman" w:eastAsia="Calibri" w:hAnsi="Times New Roman" w:cs="Times New Roman"/>
                    </w:rPr>
                    <w:t>/4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2/</w:t>
                  </w: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Р/Р/Р</w:t>
                  </w:r>
                </w:p>
              </w:tc>
              <w:tc>
                <w:tcPr>
                  <w:tcW w:w="1418" w:type="dxa"/>
                  <w:vAlign w:val="bottom"/>
                </w:tcPr>
                <w:p w:rsidR="005925E2" w:rsidRPr="006C2CB9" w:rsidRDefault="005925E2" w:rsidP="00EA1EB9">
                  <w:pPr>
                    <w:rPr>
                      <w:rFonts w:ascii="Arial Narrow" w:eastAsia="Times New Roman" w:hAnsi="Arial Narrow" w:cs="Arial CYR"/>
                    </w:rPr>
                  </w:pPr>
                  <w:r w:rsidRPr="006C2CB9">
                    <w:rPr>
                      <w:rFonts w:ascii="Arial Narrow" w:eastAsia="Times New Roman" w:hAnsi="Arial Narrow" w:cs="Arial CYR"/>
                    </w:rPr>
                    <w:t>6</w:t>
                  </w:r>
                  <w:r>
                    <w:rPr>
                      <w:rFonts w:ascii="Arial Narrow" w:eastAsia="Times New Roman" w:hAnsi="Arial Narrow" w:cs="Arial CYR"/>
                    </w:rPr>
                    <w:t>/4/11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/2/3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Р/Р/П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6</w:t>
                  </w:r>
                  <w:r>
                    <w:rPr>
                      <w:rFonts w:ascii="Times New Roman" w:eastAsia="Calibri" w:hAnsi="Times New Roman" w:cs="Times New Roman"/>
                    </w:rPr>
                    <w:t>/9/8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/2/2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Р/Р/Р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7</w:t>
                  </w:r>
                  <w:r>
                    <w:rPr>
                      <w:rFonts w:ascii="Times New Roman" w:eastAsia="Calibri" w:hAnsi="Times New Roman" w:cs="Times New Roman"/>
                    </w:rPr>
                    <w:t>/13/7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/2/2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Р/Р/Р</w:t>
                  </w:r>
                </w:p>
              </w:tc>
            </w:tr>
            <w:tr w:rsidR="005925E2" w:rsidRPr="006C2CB9" w:rsidTr="005925E2">
              <w:trPr>
                <w:gridAfter w:val="1"/>
                <w:wAfter w:w="11" w:type="dxa"/>
                <w:trHeight w:val="318"/>
              </w:trPr>
              <w:tc>
                <w:tcPr>
                  <w:tcW w:w="4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925E2" w:rsidRPr="006C2CB9" w:rsidRDefault="005925E2" w:rsidP="00EA1EB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Юсупова Танзила С-Магомедовна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26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Т</w:t>
                  </w:r>
                </w:p>
              </w:tc>
              <w:tc>
                <w:tcPr>
                  <w:tcW w:w="1418" w:type="dxa"/>
                  <w:vAlign w:val="bottom"/>
                </w:tcPr>
                <w:p w:rsidR="005925E2" w:rsidRPr="006C2CB9" w:rsidRDefault="005925E2" w:rsidP="00EA1EB9">
                  <w:pPr>
                    <w:rPr>
                      <w:rFonts w:ascii="Arial Narrow" w:eastAsia="Times New Roman" w:hAnsi="Arial Narrow" w:cs="Arial CYR"/>
                    </w:rPr>
                  </w:pPr>
                  <w:r>
                    <w:rPr>
                      <w:rFonts w:ascii="Arial Narrow" w:eastAsia="Times New Roman" w:hAnsi="Arial Narrow" w:cs="Arial CYR"/>
                    </w:rPr>
                    <w:t>3/9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2/3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Р/П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18/13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3/3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П/П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9/15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2/3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Р/П</w:t>
                  </w:r>
                </w:p>
              </w:tc>
            </w:tr>
            <w:tr w:rsidR="005925E2" w:rsidRPr="006C2CB9" w:rsidTr="005925E2">
              <w:trPr>
                <w:gridAfter w:val="1"/>
                <w:wAfter w:w="11" w:type="dxa"/>
                <w:trHeight w:val="318"/>
              </w:trPr>
              <w:tc>
                <w:tcPr>
                  <w:tcW w:w="4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925E2" w:rsidRDefault="005925E2" w:rsidP="00EA1EB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Юсупова Жарадат С-Магомедовна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25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4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Т</w:t>
                  </w:r>
                </w:p>
              </w:tc>
              <w:tc>
                <w:tcPr>
                  <w:tcW w:w="1418" w:type="dxa"/>
                  <w:vAlign w:val="bottom"/>
                </w:tcPr>
                <w:p w:rsidR="005925E2" w:rsidRDefault="005925E2" w:rsidP="00EA1EB9">
                  <w:pPr>
                    <w:rPr>
                      <w:rFonts w:ascii="Arial Narrow" w:eastAsia="Times New Roman" w:hAnsi="Arial Narrow" w:cs="Arial CYR"/>
                    </w:rPr>
                  </w:pPr>
                  <w:r>
                    <w:rPr>
                      <w:rFonts w:ascii="Arial Narrow" w:eastAsia="Times New Roman" w:hAnsi="Arial Narrow" w:cs="Arial CYR"/>
                    </w:rPr>
                    <w:t>Н  /8</w:t>
                  </w:r>
                </w:p>
                <w:p w:rsidR="005925E2" w:rsidRDefault="005925E2" w:rsidP="00EA1EB9">
                  <w:pPr>
                    <w:rPr>
                      <w:rFonts w:ascii="Arial Narrow" w:eastAsia="Times New Roman" w:hAnsi="Arial Narrow" w:cs="Arial CYR"/>
                    </w:rPr>
                  </w:pPr>
                </w:p>
                <w:p w:rsidR="005925E2" w:rsidRDefault="005925E2" w:rsidP="00EA1EB9">
                  <w:pPr>
                    <w:rPr>
                      <w:rFonts w:ascii="Arial Narrow" w:eastAsia="Times New Roman" w:hAnsi="Arial Narrow" w:cs="Arial CYR"/>
                    </w:rPr>
                  </w:pPr>
                </w:p>
                <w:p w:rsidR="005925E2" w:rsidRDefault="005925E2" w:rsidP="00EA1EB9">
                  <w:pPr>
                    <w:rPr>
                      <w:rFonts w:ascii="Arial Narrow" w:eastAsia="Times New Roman" w:hAnsi="Arial Narrow" w:cs="Arial CYR"/>
                    </w:rPr>
                  </w:pPr>
                </w:p>
                <w:p w:rsidR="005925E2" w:rsidRDefault="005925E2" w:rsidP="00EA1EB9">
                  <w:pPr>
                    <w:rPr>
                      <w:rFonts w:ascii="Arial Narrow" w:eastAsia="Times New Roman" w:hAnsi="Arial Narrow" w:cs="Arial CYR"/>
                    </w:rPr>
                  </w:pP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lastRenderedPageBreak/>
                    <w:t>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П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5925E2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14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П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13/8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2/2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</w:t>
                  </w:r>
                </w:p>
              </w:tc>
            </w:tr>
            <w:tr w:rsidR="005925E2" w:rsidRPr="006C2CB9" w:rsidTr="005925E2">
              <w:trPr>
                <w:gridAfter w:val="1"/>
                <w:wAfter w:w="11" w:type="dxa"/>
                <w:trHeight w:val="318"/>
              </w:trPr>
              <w:tc>
                <w:tcPr>
                  <w:tcW w:w="4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925E2" w:rsidRPr="006C2CB9" w:rsidRDefault="005925E2" w:rsidP="00EA1EB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C2CB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Алидибиров Ахьяд С-Хусейнович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4/</w:t>
                  </w:r>
                  <w:r w:rsidRPr="006C2CB9">
                    <w:rPr>
                      <w:rFonts w:ascii="Times New Roman" w:eastAsia="Calibri" w:hAnsi="Times New Roman" w:cs="Times New Roman"/>
                    </w:rPr>
                    <w:t>8</w:t>
                  </w:r>
                  <w:r>
                    <w:rPr>
                      <w:rFonts w:ascii="Times New Roman" w:eastAsia="Calibri" w:hAnsi="Times New Roman" w:cs="Times New Roman"/>
                    </w:rPr>
                    <w:t>/2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2/</w:t>
                  </w: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Р/Р/Р</w:t>
                  </w:r>
                </w:p>
              </w:tc>
              <w:tc>
                <w:tcPr>
                  <w:tcW w:w="1418" w:type="dxa"/>
                  <w:vAlign w:val="bottom"/>
                </w:tcPr>
                <w:p w:rsidR="005925E2" w:rsidRPr="006C2CB9" w:rsidRDefault="005925E2" w:rsidP="00EA1EB9">
                  <w:pPr>
                    <w:rPr>
                      <w:rFonts w:ascii="Arial Narrow" w:eastAsia="Times New Roman" w:hAnsi="Arial Narrow" w:cs="Arial CYR"/>
                    </w:rPr>
                  </w:pPr>
                  <w:r w:rsidRPr="006C2CB9">
                    <w:rPr>
                      <w:rFonts w:ascii="Arial Narrow" w:eastAsia="Times New Roman" w:hAnsi="Arial Narrow" w:cs="Arial CYR"/>
                    </w:rPr>
                    <w:t>4</w:t>
                  </w:r>
                  <w:r>
                    <w:rPr>
                      <w:rFonts w:ascii="Arial Narrow" w:eastAsia="Times New Roman" w:hAnsi="Arial Narrow" w:cs="Arial CYR"/>
                    </w:rPr>
                    <w:t>/0/16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/2/4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Р/Р/Т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4</w:t>
                  </w:r>
                  <w:r>
                    <w:rPr>
                      <w:rFonts w:ascii="Times New Roman" w:eastAsia="Calibri" w:hAnsi="Times New Roman" w:cs="Times New Roman"/>
                    </w:rPr>
                    <w:t>/15/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/3/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Р/П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6</w:t>
                  </w:r>
                  <w:r>
                    <w:rPr>
                      <w:rFonts w:ascii="Times New Roman" w:eastAsia="Calibri" w:hAnsi="Times New Roman" w:cs="Times New Roman"/>
                    </w:rPr>
                    <w:t>/6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</w:t>
                  </w:r>
                </w:p>
              </w:tc>
            </w:tr>
            <w:tr w:rsidR="005925E2" w:rsidRPr="006C2CB9" w:rsidTr="005925E2">
              <w:trPr>
                <w:trHeight w:val="318"/>
              </w:trPr>
              <w:tc>
                <w:tcPr>
                  <w:tcW w:w="4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925E2" w:rsidRPr="006C2CB9" w:rsidRDefault="005925E2" w:rsidP="00EA1EB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C2CB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Асхабов Адам Вахарсолтоевич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2/</w:t>
                  </w:r>
                  <w:r w:rsidRPr="006C2CB9">
                    <w:rPr>
                      <w:rFonts w:ascii="Times New Roman" w:eastAsia="Calibri" w:hAnsi="Times New Roman" w:cs="Times New Roman"/>
                    </w:rPr>
                    <w:t>5</w:t>
                  </w:r>
                  <w:r>
                    <w:rPr>
                      <w:rFonts w:ascii="Times New Roman" w:eastAsia="Calibri" w:hAnsi="Times New Roman" w:cs="Times New Roman"/>
                    </w:rPr>
                    <w:t>/0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2/2/2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Р/Р/Р</w:t>
                  </w:r>
                </w:p>
              </w:tc>
              <w:tc>
                <w:tcPr>
                  <w:tcW w:w="1418" w:type="dxa"/>
                  <w:vAlign w:val="bottom"/>
                </w:tcPr>
                <w:p w:rsidR="005925E2" w:rsidRPr="006C2CB9" w:rsidRDefault="005925E2" w:rsidP="00EA1EB9">
                  <w:pPr>
                    <w:rPr>
                      <w:rFonts w:ascii="Arial Narrow" w:eastAsia="Times New Roman" w:hAnsi="Arial Narrow" w:cs="Arial CYR"/>
                    </w:rPr>
                  </w:pPr>
                  <w:r w:rsidRPr="006C2CB9">
                    <w:rPr>
                      <w:rFonts w:ascii="Arial Narrow" w:eastAsia="Times New Roman" w:hAnsi="Arial Narrow" w:cs="Arial CYR"/>
                    </w:rPr>
                    <w:t>1</w:t>
                  </w:r>
                  <w:r>
                    <w:rPr>
                      <w:rFonts w:ascii="Arial Narrow" w:eastAsia="Times New Roman" w:hAnsi="Arial Narrow" w:cs="Arial CYR"/>
                    </w:rPr>
                    <w:t>/3/7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/2/2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Р/Р/Р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4</w:t>
                  </w:r>
                  <w:r>
                    <w:rPr>
                      <w:rFonts w:ascii="Times New Roman" w:eastAsia="Calibri" w:hAnsi="Times New Roman" w:cs="Times New Roman"/>
                    </w:rPr>
                    <w:t>/2/10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/2/2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Р/Р/Р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6</w:t>
                  </w:r>
                  <w:r>
                    <w:rPr>
                      <w:rFonts w:ascii="Times New Roman" w:eastAsia="Calibri" w:hAnsi="Times New Roman" w:cs="Times New Roman"/>
                    </w:rPr>
                    <w:t>/6/6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/2/2</w:t>
                  </w:r>
                </w:p>
              </w:tc>
              <w:tc>
                <w:tcPr>
                  <w:tcW w:w="861" w:type="dxa"/>
                  <w:gridSpan w:val="2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Р/Р/Р</w:t>
                  </w:r>
                </w:p>
              </w:tc>
            </w:tr>
            <w:tr w:rsidR="005925E2" w:rsidRPr="006C2CB9" w:rsidTr="005925E2">
              <w:trPr>
                <w:gridAfter w:val="1"/>
                <w:wAfter w:w="11" w:type="dxa"/>
                <w:trHeight w:val="318"/>
              </w:trPr>
              <w:tc>
                <w:tcPr>
                  <w:tcW w:w="4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925E2" w:rsidRPr="006C2CB9" w:rsidRDefault="005925E2" w:rsidP="00EA1EB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C2CB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Асхабов Алик Вахарсолтоевич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0/</w:t>
                  </w:r>
                  <w:r w:rsidRPr="006C2CB9">
                    <w:rPr>
                      <w:rFonts w:ascii="Times New Roman" w:eastAsia="Calibri" w:hAnsi="Times New Roman" w:cs="Times New Roman"/>
                    </w:rPr>
                    <w:t>1</w:t>
                  </w:r>
                  <w:r>
                    <w:rPr>
                      <w:rFonts w:ascii="Times New Roman" w:eastAsia="Calibri" w:hAnsi="Times New Roman" w:cs="Times New Roman"/>
                    </w:rPr>
                    <w:t>/0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2/2/2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Р/Р/Р</w:t>
                  </w:r>
                </w:p>
              </w:tc>
              <w:tc>
                <w:tcPr>
                  <w:tcW w:w="1418" w:type="dxa"/>
                  <w:vAlign w:val="bottom"/>
                </w:tcPr>
                <w:p w:rsidR="005925E2" w:rsidRPr="006C2CB9" w:rsidRDefault="005925E2" w:rsidP="00EA1EB9">
                  <w:pPr>
                    <w:rPr>
                      <w:rFonts w:ascii="Arial Narrow" w:eastAsia="Times New Roman" w:hAnsi="Arial Narrow" w:cs="Arial CYR"/>
                    </w:rPr>
                  </w:pPr>
                  <w:r w:rsidRPr="006C2CB9">
                    <w:rPr>
                      <w:rFonts w:ascii="Arial Narrow" w:eastAsia="Times New Roman" w:hAnsi="Arial Narrow" w:cs="Arial CYR"/>
                    </w:rPr>
                    <w:t>3</w:t>
                  </w:r>
                  <w:r>
                    <w:rPr>
                      <w:rFonts w:ascii="Arial Narrow" w:eastAsia="Times New Roman" w:hAnsi="Arial Narrow" w:cs="Arial CYR"/>
                    </w:rPr>
                    <w:t>/1/11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/2/3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Р/Р/П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6</w:t>
                  </w:r>
                  <w:r>
                    <w:rPr>
                      <w:rFonts w:ascii="Times New Roman" w:eastAsia="Calibri" w:hAnsi="Times New Roman" w:cs="Times New Roman"/>
                    </w:rPr>
                    <w:t>/2/7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/2/2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Р/Р/Р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6</w:t>
                  </w:r>
                  <w:r>
                    <w:rPr>
                      <w:rFonts w:ascii="Times New Roman" w:eastAsia="Calibri" w:hAnsi="Times New Roman" w:cs="Times New Roman"/>
                    </w:rPr>
                    <w:t>/6/3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/2/2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Р/Р/Р</w:t>
                  </w:r>
                </w:p>
              </w:tc>
            </w:tr>
            <w:tr w:rsidR="005925E2" w:rsidRPr="006C2CB9" w:rsidTr="005925E2">
              <w:trPr>
                <w:gridAfter w:val="1"/>
                <w:wAfter w:w="11" w:type="dxa"/>
                <w:trHeight w:val="318"/>
              </w:trPr>
              <w:tc>
                <w:tcPr>
                  <w:tcW w:w="4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925E2" w:rsidRPr="006C2CB9" w:rsidRDefault="005925E2" w:rsidP="00EA1EB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C2CB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Ахаев Халид Султанович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8/</w:t>
                  </w:r>
                  <w:r w:rsidRPr="006C2CB9">
                    <w:rPr>
                      <w:rFonts w:ascii="Times New Roman" w:eastAsia="Calibri" w:hAnsi="Times New Roman" w:cs="Times New Roman"/>
                    </w:rPr>
                    <w:t>13</w:t>
                  </w:r>
                  <w:r>
                    <w:rPr>
                      <w:rFonts w:ascii="Times New Roman" w:eastAsia="Calibri" w:hAnsi="Times New Roman" w:cs="Times New Roman"/>
                    </w:rPr>
                    <w:t>/7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2/</w:t>
                  </w: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Р/Р/Р</w:t>
                  </w:r>
                </w:p>
              </w:tc>
              <w:tc>
                <w:tcPr>
                  <w:tcW w:w="1418" w:type="dxa"/>
                  <w:vAlign w:val="bottom"/>
                </w:tcPr>
                <w:p w:rsidR="005925E2" w:rsidRPr="006C2CB9" w:rsidRDefault="005925E2" w:rsidP="00EA1EB9">
                  <w:pPr>
                    <w:rPr>
                      <w:rFonts w:ascii="Arial Narrow" w:eastAsia="Times New Roman" w:hAnsi="Arial Narrow" w:cs="Arial CYR"/>
                    </w:rPr>
                  </w:pPr>
                  <w:r w:rsidRPr="006C2CB9">
                    <w:rPr>
                      <w:rFonts w:ascii="Arial Narrow" w:eastAsia="Times New Roman" w:hAnsi="Arial Narrow" w:cs="Arial CYR"/>
                    </w:rPr>
                    <w:t>3</w:t>
                  </w:r>
                  <w:r>
                    <w:rPr>
                      <w:rFonts w:ascii="Arial Narrow" w:eastAsia="Times New Roman" w:hAnsi="Arial Narrow" w:cs="Arial CYR"/>
                    </w:rPr>
                    <w:t>/н/12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Р/П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6</w:t>
                  </w:r>
                  <w:r>
                    <w:rPr>
                      <w:rFonts w:ascii="Times New Roman" w:eastAsia="Calibri" w:hAnsi="Times New Roman" w:cs="Times New Roman"/>
                    </w:rPr>
                    <w:t>/9/6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/2/2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Р/Р/Р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11</w:t>
                  </w:r>
                  <w:r>
                    <w:rPr>
                      <w:rFonts w:ascii="Times New Roman" w:eastAsia="Calibri" w:hAnsi="Times New Roman" w:cs="Times New Roman"/>
                    </w:rPr>
                    <w:t>/7/9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/2/2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Р/Р/Р</w:t>
                  </w:r>
                </w:p>
              </w:tc>
            </w:tr>
            <w:tr w:rsidR="005925E2" w:rsidRPr="006C2CB9" w:rsidTr="005925E2">
              <w:trPr>
                <w:gridAfter w:val="1"/>
                <w:wAfter w:w="11" w:type="dxa"/>
                <w:trHeight w:val="318"/>
              </w:trPr>
              <w:tc>
                <w:tcPr>
                  <w:tcW w:w="4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925E2" w:rsidRPr="006C2CB9" w:rsidRDefault="005925E2" w:rsidP="00EA1EB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C2CB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Ахмадов Умар Русланович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5/</w:t>
                  </w:r>
                  <w:r w:rsidRPr="006C2CB9">
                    <w:rPr>
                      <w:rFonts w:ascii="Times New Roman" w:eastAsia="Calibri" w:hAnsi="Times New Roman" w:cs="Times New Roman"/>
                    </w:rPr>
                    <w:t>11</w:t>
                  </w:r>
                  <w:r>
                    <w:rPr>
                      <w:rFonts w:ascii="Times New Roman" w:eastAsia="Calibri" w:hAnsi="Times New Roman" w:cs="Times New Roman"/>
                    </w:rPr>
                    <w:t>/4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2/</w:t>
                  </w: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Р/Р/Р</w:t>
                  </w:r>
                </w:p>
              </w:tc>
              <w:tc>
                <w:tcPr>
                  <w:tcW w:w="1418" w:type="dxa"/>
                  <w:vAlign w:val="center"/>
                </w:tcPr>
                <w:p w:rsidR="005925E2" w:rsidRPr="006C2CB9" w:rsidRDefault="005925E2" w:rsidP="00EA1EB9">
                  <w:pPr>
                    <w:rPr>
                      <w:rFonts w:ascii="Arial Narrow" w:eastAsia="Times New Roman" w:hAnsi="Arial Narrow" w:cs="Arial CYR"/>
                    </w:rPr>
                  </w:pPr>
                  <w:r w:rsidRPr="006C2CB9">
                    <w:rPr>
                      <w:rFonts w:ascii="Arial Narrow" w:eastAsia="Times New Roman" w:hAnsi="Arial Narrow" w:cs="Arial CYR"/>
                    </w:rPr>
                    <w:t>4</w:t>
                  </w:r>
                  <w:r>
                    <w:rPr>
                      <w:rFonts w:ascii="Arial Narrow" w:eastAsia="Times New Roman" w:hAnsi="Arial Narrow" w:cs="Arial CYR"/>
                    </w:rPr>
                    <w:t>/8/8</w:t>
                  </w:r>
                </w:p>
              </w:tc>
              <w:tc>
                <w:tcPr>
                  <w:tcW w:w="992" w:type="dxa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/33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Р/П/П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/13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7</w:t>
                  </w:r>
                  <w:r>
                    <w:rPr>
                      <w:rFonts w:ascii="Times New Roman" w:eastAsia="Calibri" w:hAnsi="Times New Roman" w:cs="Times New Roman"/>
                    </w:rPr>
                    <w:t>/10/8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/2/2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Р/Р/Р</w:t>
                  </w:r>
                </w:p>
              </w:tc>
            </w:tr>
            <w:tr w:rsidR="005925E2" w:rsidRPr="006C2CB9" w:rsidTr="005925E2">
              <w:trPr>
                <w:gridAfter w:val="1"/>
                <w:wAfter w:w="11" w:type="dxa"/>
                <w:trHeight w:val="318"/>
              </w:trPr>
              <w:tc>
                <w:tcPr>
                  <w:tcW w:w="4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  <w:color w:val="000000"/>
                    </w:rPr>
                  </w:pPr>
                  <w:r w:rsidRPr="006C2CB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Ахмадова Иман Бадрудиевна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0/</w:t>
                  </w:r>
                  <w:r w:rsidRPr="006C2CB9">
                    <w:rPr>
                      <w:rFonts w:ascii="Times New Roman" w:eastAsia="Calibri" w:hAnsi="Times New Roman" w:cs="Times New Roman"/>
                    </w:rPr>
                    <w:t>1</w:t>
                  </w:r>
                  <w:r>
                    <w:rPr>
                      <w:rFonts w:ascii="Times New Roman" w:eastAsia="Calibri" w:hAnsi="Times New Roman" w:cs="Times New Roman"/>
                    </w:rPr>
                    <w:t>/н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2/</w:t>
                  </w: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/н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</w:t>
                  </w:r>
                </w:p>
              </w:tc>
              <w:tc>
                <w:tcPr>
                  <w:tcW w:w="1418" w:type="dxa"/>
                  <w:vAlign w:val="center"/>
                </w:tcPr>
                <w:p w:rsidR="005925E2" w:rsidRPr="006C2CB9" w:rsidRDefault="005925E2" w:rsidP="00EA1EB9">
                  <w:pPr>
                    <w:rPr>
                      <w:rFonts w:ascii="Arial Narrow" w:eastAsia="Times New Roman" w:hAnsi="Arial Narrow" w:cs="Arial CYR"/>
                    </w:rPr>
                  </w:pPr>
                  <w:r w:rsidRPr="006C2CB9">
                    <w:rPr>
                      <w:rFonts w:ascii="Arial Narrow" w:eastAsia="Times New Roman" w:hAnsi="Arial Narrow" w:cs="Arial CYR"/>
                    </w:rPr>
                    <w:t>1</w:t>
                  </w:r>
                  <w:r>
                    <w:rPr>
                      <w:rFonts w:ascii="Arial Narrow" w:eastAsia="Times New Roman" w:hAnsi="Arial Narrow" w:cs="Arial CYR"/>
                    </w:rPr>
                    <w:t>/4/5</w:t>
                  </w:r>
                </w:p>
              </w:tc>
              <w:tc>
                <w:tcPr>
                  <w:tcW w:w="992" w:type="dxa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/2/2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Р/Р/Р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4</w:t>
                  </w:r>
                  <w:r>
                    <w:rPr>
                      <w:rFonts w:ascii="Times New Roman" w:eastAsia="Calibri" w:hAnsi="Times New Roman" w:cs="Times New Roman"/>
                    </w:rPr>
                    <w:t>/н/8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8</w:t>
                  </w:r>
                  <w:r>
                    <w:rPr>
                      <w:rFonts w:ascii="Times New Roman" w:eastAsia="Calibri" w:hAnsi="Times New Roman" w:cs="Times New Roman"/>
                    </w:rPr>
                    <w:t>/7/2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/2/2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Р/Р/Р</w:t>
                  </w:r>
                </w:p>
              </w:tc>
            </w:tr>
            <w:tr w:rsidR="005925E2" w:rsidRPr="006C2CB9" w:rsidTr="005925E2">
              <w:trPr>
                <w:gridAfter w:val="1"/>
                <w:wAfter w:w="11" w:type="dxa"/>
                <w:trHeight w:val="318"/>
              </w:trPr>
              <w:tc>
                <w:tcPr>
                  <w:tcW w:w="4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925E2" w:rsidRPr="006C2CB9" w:rsidRDefault="005925E2" w:rsidP="00EA1EB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C2CB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Батагаев Курайш Хункур-Пашаевич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4/</w:t>
                  </w: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/н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2/</w:t>
                  </w: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/н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</w:t>
                  </w:r>
                </w:p>
              </w:tc>
              <w:tc>
                <w:tcPr>
                  <w:tcW w:w="1418" w:type="dxa"/>
                  <w:vAlign w:val="center"/>
                </w:tcPr>
                <w:p w:rsidR="005925E2" w:rsidRPr="006C2CB9" w:rsidRDefault="005925E2" w:rsidP="00EA1EB9">
                  <w:pPr>
                    <w:rPr>
                      <w:rFonts w:ascii="Arial Narrow" w:eastAsia="Times New Roman" w:hAnsi="Arial Narrow" w:cs="Arial CYR"/>
                    </w:rPr>
                  </w:pPr>
                  <w:r w:rsidRPr="006C2CB9">
                    <w:rPr>
                      <w:rFonts w:ascii="Arial Narrow" w:eastAsia="Times New Roman" w:hAnsi="Arial Narrow" w:cs="Arial CYR"/>
                    </w:rPr>
                    <w:t>5</w:t>
                  </w:r>
                  <w:r>
                    <w:rPr>
                      <w:rFonts w:ascii="Arial Narrow" w:eastAsia="Times New Roman" w:hAnsi="Arial Narrow" w:cs="Arial CYR"/>
                    </w:rPr>
                    <w:t>/8/н</w:t>
                  </w:r>
                </w:p>
              </w:tc>
              <w:tc>
                <w:tcPr>
                  <w:tcW w:w="992" w:type="dxa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/3/н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Р/П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7</w:t>
                  </w:r>
                  <w:r>
                    <w:rPr>
                      <w:rFonts w:ascii="Times New Roman" w:eastAsia="Calibri" w:hAnsi="Times New Roman" w:cs="Times New Roman"/>
                    </w:rPr>
                    <w:t>/15/н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/3/н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11</w:t>
                  </w:r>
                  <w:r>
                    <w:rPr>
                      <w:rFonts w:ascii="Times New Roman" w:eastAsia="Calibri" w:hAnsi="Times New Roman" w:cs="Times New Roman"/>
                    </w:rPr>
                    <w:t>/17/н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/3/н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Р/П</w:t>
                  </w:r>
                </w:p>
              </w:tc>
            </w:tr>
            <w:tr w:rsidR="005925E2" w:rsidRPr="006C2CB9" w:rsidTr="005925E2">
              <w:trPr>
                <w:gridAfter w:val="1"/>
                <w:wAfter w:w="11" w:type="dxa"/>
                <w:trHeight w:val="318"/>
              </w:trPr>
              <w:tc>
                <w:tcPr>
                  <w:tcW w:w="4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925E2" w:rsidRPr="006C2CB9" w:rsidRDefault="005925E2" w:rsidP="00EA1EB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C2CB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Большиева Аминат Магомедовна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5/</w:t>
                  </w:r>
                  <w:r w:rsidRPr="006C2CB9">
                    <w:rPr>
                      <w:rFonts w:ascii="Times New Roman" w:eastAsia="Calibri" w:hAnsi="Times New Roman" w:cs="Times New Roman"/>
                    </w:rPr>
                    <w:t>8</w:t>
                  </w:r>
                  <w:r>
                    <w:rPr>
                      <w:rFonts w:ascii="Times New Roman" w:eastAsia="Calibri" w:hAnsi="Times New Roman" w:cs="Times New Roman"/>
                    </w:rPr>
                    <w:t>/4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2/</w:t>
                  </w: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Р/Р/Р</w:t>
                  </w:r>
                </w:p>
              </w:tc>
              <w:tc>
                <w:tcPr>
                  <w:tcW w:w="1418" w:type="dxa"/>
                  <w:vAlign w:val="center"/>
                </w:tcPr>
                <w:p w:rsidR="005925E2" w:rsidRPr="006C2CB9" w:rsidRDefault="005925E2" w:rsidP="00EA1EB9">
                  <w:pPr>
                    <w:rPr>
                      <w:rFonts w:ascii="Arial Narrow" w:eastAsia="Times New Roman" w:hAnsi="Arial Narrow" w:cs="Arial CYR"/>
                    </w:rPr>
                  </w:pPr>
                  <w:r w:rsidRPr="006C2CB9">
                    <w:rPr>
                      <w:rFonts w:ascii="Arial Narrow" w:eastAsia="Times New Roman" w:hAnsi="Arial Narrow" w:cs="Arial CYR"/>
                    </w:rPr>
                    <w:t>5</w:t>
                  </w:r>
                  <w:r>
                    <w:rPr>
                      <w:rFonts w:ascii="Arial Narrow" w:eastAsia="Times New Roman" w:hAnsi="Arial Narrow" w:cs="Arial CYR"/>
                    </w:rPr>
                    <w:t>/4/11</w:t>
                  </w:r>
                </w:p>
              </w:tc>
              <w:tc>
                <w:tcPr>
                  <w:tcW w:w="992" w:type="dxa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/2/3</w:t>
                  </w:r>
                </w:p>
              </w:tc>
              <w:tc>
                <w:tcPr>
                  <w:tcW w:w="850" w:type="dxa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Р/Р/П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4</w:t>
                  </w:r>
                  <w:r>
                    <w:rPr>
                      <w:rFonts w:ascii="Times New Roman" w:eastAsia="Calibri" w:hAnsi="Times New Roman" w:cs="Times New Roman"/>
                    </w:rPr>
                    <w:t>/14/17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/2/3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Р/Р/П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12</w:t>
                  </w:r>
                  <w:r>
                    <w:rPr>
                      <w:rFonts w:ascii="Times New Roman" w:eastAsia="Calibri" w:hAnsi="Times New Roman" w:cs="Times New Roman"/>
                    </w:rPr>
                    <w:t>/5/9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/2/2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Р/Р/Р</w:t>
                  </w:r>
                </w:p>
              </w:tc>
            </w:tr>
            <w:tr w:rsidR="005925E2" w:rsidRPr="006C2CB9" w:rsidTr="005925E2">
              <w:trPr>
                <w:gridAfter w:val="1"/>
                <w:wAfter w:w="11" w:type="dxa"/>
                <w:trHeight w:val="318"/>
              </w:trPr>
              <w:tc>
                <w:tcPr>
                  <w:tcW w:w="4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925E2" w:rsidRPr="006C2CB9" w:rsidRDefault="005925E2" w:rsidP="00EA1EB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C2CB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Дагиев Исак Русланович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2/</w:t>
                  </w:r>
                  <w:r w:rsidRPr="006C2CB9">
                    <w:rPr>
                      <w:rFonts w:ascii="Times New Roman" w:eastAsia="Calibri" w:hAnsi="Times New Roman" w:cs="Times New Roman"/>
                    </w:rPr>
                    <w:t>4</w:t>
                  </w:r>
                  <w:r>
                    <w:rPr>
                      <w:rFonts w:ascii="Times New Roman" w:eastAsia="Calibri" w:hAnsi="Times New Roman" w:cs="Times New Roman"/>
                    </w:rPr>
                    <w:t>/3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2/</w:t>
                  </w: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Р/Р/Р</w:t>
                  </w:r>
                </w:p>
              </w:tc>
              <w:tc>
                <w:tcPr>
                  <w:tcW w:w="1418" w:type="dxa"/>
                  <w:vAlign w:val="center"/>
                </w:tcPr>
                <w:p w:rsidR="005925E2" w:rsidRPr="006C2CB9" w:rsidRDefault="005925E2" w:rsidP="00EA1EB9">
                  <w:pPr>
                    <w:rPr>
                      <w:rFonts w:ascii="Arial Narrow" w:eastAsia="Times New Roman" w:hAnsi="Arial Narrow" w:cs="Arial CYR"/>
                    </w:rPr>
                  </w:pPr>
                  <w:r w:rsidRPr="006C2CB9">
                    <w:rPr>
                      <w:rFonts w:ascii="Calibri" w:eastAsia="Calibri" w:hAnsi="Calibri" w:cs="Times New Roman"/>
                    </w:rPr>
                    <w:t>6</w:t>
                  </w:r>
                  <w:r>
                    <w:rPr>
                      <w:rFonts w:ascii="Calibri" w:eastAsia="Calibri" w:hAnsi="Calibri" w:cs="Times New Roman"/>
                    </w:rPr>
                    <w:t>/7/7</w:t>
                  </w:r>
                </w:p>
              </w:tc>
              <w:tc>
                <w:tcPr>
                  <w:tcW w:w="992" w:type="dxa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Calibri" w:eastAsia="Calibri" w:hAnsi="Calibri" w:cs="Times New Roman"/>
                    </w:rPr>
                    <w:t>2</w:t>
                  </w:r>
                  <w:r>
                    <w:rPr>
                      <w:rFonts w:ascii="Calibri" w:eastAsia="Calibri" w:hAnsi="Calibri" w:cs="Times New Roman"/>
                    </w:rPr>
                    <w:t>/3/3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Р/П/П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8</w:t>
                  </w:r>
                  <w:r>
                    <w:rPr>
                      <w:rFonts w:ascii="Times New Roman" w:eastAsia="Calibri" w:hAnsi="Times New Roman" w:cs="Times New Roman"/>
                    </w:rPr>
                    <w:t>/6/11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/2/2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Р/Р/Р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5</w:t>
                  </w:r>
                  <w:r>
                    <w:rPr>
                      <w:rFonts w:ascii="Times New Roman" w:eastAsia="Calibri" w:hAnsi="Times New Roman" w:cs="Times New Roman"/>
                    </w:rPr>
                    <w:t>/6/7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/2/2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Р/Р/Р</w:t>
                  </w:r>
                </w:p>
              </w:tc>
            </w:tr>
            <w:tr w:rsidR="005925E2" w:rsidRPr="006C2CB9" w:rsidTr="005925E2">
              <w:trPr>
                <w:gridAfter w:val="1"/>
                <w:wAfter w:w="11" w:type="dxa"/>
                <w:trHeight w:val="318"/>
              </w:trPr>
              <w:tc>
                <w:tcPr>
                  <w:tcW w:w="4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925E2" w:rsidRPr="006C2CB9" w:rsidRDefault="005925E2" w:rsidP="00EA1EB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C2CB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Джангириев Асхаб Хамзатович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0/</w:t>
                  </w:r>
                  <w:r w:rsidRPr="006C2CB9">
                    <w:rPr>
                      <w:rFonts w:ascii="Times New Roman" w:eastAsia="Calibri" w:hAnsi="Times New Roman" w:cs="Times New Roman"/>
                    </w:rPr>
                    <w:t>1</w:t>
                  </w:r>
                  <w:r>
                    <w:rPr>
                      <w:rFonts w:ascii="Times New Roman" w:eastAsia="Calibri" w:hAnsi="Times New Roman" w:cs="Times New Roman"/>
                    </w:rPr>
                    <w:t>/0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2/</w:t>
                  </w: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Р/Р/Р</w:t>
                  </w:r>
                </w:p>
              </w:tc>
              <w:tc>
                <w:tcPr>
                  <w:tcW w:w="1418" w:type="dxa"/>
                  <w:vAlign w:val="center"/>
                </w:tcPr>
                <w:p w:rsidR="005925E2" w:rsidRPr="006C2CB9" w:rsidRDefault="005925E2" w:rsidP="00EA1EB9">
                  <w:pPr>
                    <w:rPr>
                      <w:rFonts w:ascii="Arial Narrow" w:eastAsia="Times New Roman" w:hAnsi="Arial Narrow" w:cs="Arial CYR"/>
                    </w:rPr>
                  </w:pPr>
                  <w:r w:rsidRPr="006C2CB9">
                    <w:rPr>
                      <w:rFonts w:ascii="Calibri" w:eastAsia="Calibri" w:hAnsi="Calibri" w:cs="Times New Roman"/>
                    </w:rPr>
                    <w:t>13</w:t>
                  </w:r>
                  <w:r>
                    <w:rPr>
                      <w:rFonts w:ascii="Calibri" w:eastAsia="Calibri" w:hAnsi="Calibri" w:cs="Times New Roman"/>
                    </w:rPr>
                    <w:t>/4/7</w:t>
                  </w:r>
                </w:p>
              </w:tc>
              <w:tc>
                <w:tcPr>
                  <w:tcW w:w="992" w:type="dxa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Calibri" w:eastAsia="Calibri" w:hAnsi="Calibri" w:cs="Times New Roman"/>
                    </w:rPr>
                    <w:t>4</w:t>
                  </w:r>
                  <w:r>
                    <w:rPr>
                      <w:rFonts w:ascii="Calibri" w:eastAsia="Calibri" w:hAnsi="Calibri" w:cs="Times New Roman"/>
                    </w:rPr>
                    <w:t>/2/2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Т/Р/Р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3</w:t>
                  </w:r>
                  <w:r>
                    <w:rPr>
                      <w:rFonts w:ascii="Times New Roman" w:eastAsia="Calibri" w:hAnsi="Times New Roman" w:cs="Times New Roman"/>
                    </w:rPr>
                    <w:t>/5/8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/2/2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Р/Р/Р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6</w:t>
                  </w:r>
                  <w:r>
                    <w:rPr>
                      <w:rFonts w:ascii="Times New Roman" w:eastAsia="Calibri" w:hAnsi="Times New Roman" w:cs="Times New Roman"/>
                    </w:rPr>
                    <w:t>/4/4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/2/2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Р/Р/Р</w:t>
                  </w:r>
                </w:p>
              </w:tc>
            </w:tr>
            <w:tr w:rsidR="005925E2" w:rsidRPr="006C2CB9" w:rsidTr="005925E2">
              <w:trPr>
                <w:gridAfter w:val="1"/>
                <w:wAfter w:w="11" w:type="dxa"/>
                <w:trHeight w:val="318"/>
              </w:trPr>
              <w:tc>
                <w:tcPr>
                  <w:tcW w:w="4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925E2" w:rsidRPr="006C2CB9" w:rsidRDefault="005925E2" w:rsidP="00EA1EB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C2CB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Ихаев Али Русланович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2/</w:t>
                  </w:r>
                  <w:r w:rsidRPr="006C2CB9">
                    <w:rPr>
                      <w:rFonts w:ascii="Times New Roman" w:eastAsia="Calibri" w:hAnsi="Times New Roman" w:cs="Times New Roman"/>
                    </w:rPr>
                    <w:t>1</w:t>
                  </w:r>
                  <w:r>
                    <w:rPr>
                      <w:rFonts w:ascii="Times New Roman" w:eastAsia="Calibri" w:hAnsi="Times New Roman" w:cs="Times New Roman"/>
                    </w:rPr>
                    <w:t>/2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2/</w:t>
                  </w: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Р/Р/Р</w:t>
                  </w:r>
                </w:p>
              </w:tc>
              <w:tc>
                <w:tcPr>
                  <w:tcW w:w="1418" w:type="dxa"/>
                  <w:vAlign w:val="center"/>
                </w:tcPr>
                <w:p w:rsidR="005925E2" w:rsidRPr="006C2CB9" w:rsidRDefault="005925E2" w:rsidP="00EA1EB9">
                  <w:pPr>
                    <w:rPr>
                      <w:rFonts w:ascii="Calibri" w:eastAsia="Calibri" w:hAnsi="Calibri" w:cs="Times New Roman"/>
                    </w:rPr>
                  </w:pPr>
                  <w:r w:rsidRPr="006C2CB9">
                    <w:rPr>
                      <w:rFonts w:ascii="Calibri" w:eastAsia="Calibri" w:hAnsi="Calibri" w:cs="Times New Roman"/>
                    </w:rPr>
                    <w:t>6</w:t>
                  </w:r>
                  <w:r>
                    <w:rPr>
                      <w:rFonts w:ascii="Calibri" w:eastAsia="Calibri" w:hAnsi="Calibri" w:cs="Times New Roman"/>
                    </w:rPr>
                    <w:t>/9/15</w:t>
                  </w:r>
                </w:p>
              </w:tc>
              <w:tc>
                <w:tcPr>
                  <w:tcW w:w="992" w:type="dxa"/>
                </w:tcPr>
                <w:p w:rsidR="005925E2" w:rsidRPr="006C2CB9" w:rsidRDefault="005925E2" w:rsidP="00EA1EB9">
                  <w:pPr>
                    <w:rPr>
                      <w:rFonts w:ascii="Calibri" w:eastAsia="Calibri" w:hAnsi="Calibri" w:cs="Times New Roman"/>
                    </w:rPr>
                  </w:pPr>
                  <w:r w:rsidRPr="006C2CB9">
                    <w:rPr>
                      <w:rFonts w:ascii="Calibri" w:eastAsia="Calibri" w:hAnsi="Calibri" w:cs="Times New Roman"/>
                    </w:rPr>
                    <w:t>2</w:t>
                  </w:r>
                  <w:r>
                    <w:rPr>
                      <w:rFonts w:ascii="Calibri" w:eastAsia="Calibri" w:hAnsi="Calibri" w:cs="Times New Roman"/>
                    </w:rPr>
                    <w:t>/3/4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Р/П/Т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5</w:t>
                  </w:r>
                  <w:r>
                    <w:rPr>
                      <w:rFonts w:ascii="Times New Roman" w:eastAsia="Calibri" w:hAnsi="Times New Roman" w:cs="Times New Roman"/>
                    </w:rPr>
                    <w:t>/5/9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/2/2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Р/Р/Р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12</w:t>
                  </w:r>
                  <w:r>
                    <w:rPr>
                      <w:rFonts w:ascii="Times New Roman" w:eastAsia="Calibri" w:hAnsi="Times New Roman" w:cs="Times New Roman"/>
                    </w:rPr>
                    <w:t>/5/11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/2/2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Р/Р/Р</w:t>
                  </w:r>
                </w:p>
              </w:tc>
            </w:tr>
            <w:tr w:rsidR="005925E2" w:rsidRPr="006C2CB9" w:rsidTr="005925E2">
              <w:trPr>
                <w:gridAfter w:val="1"/>
                <w:wAfter w:w="11" w:type="dxa"/>
                <w:trHeight w:val="318"/>
              </w:trPr>
              <w:tc>
                <w:tcPr>
                  <w:tcW w:w="4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925E2" w:rsidRPr="006C2CB9" w:rsidRDefault="005925E2" w:rsidP="00EA1EB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C2CB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Нашаев Роман Усманович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2/</w:t>
                  </w: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/4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2/</w:t>
                  </w: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Р/Р/Р</w:t>
                  </w:r>
                </w:p>
              </w:tc>
              <w:tc>
                <w:tcPr>
                  <w:tcW w:w="1418" w:type="dxa"/>
                  <w:vAlign w:val="center"/>
                </w:tcPr>
                <w:p w:rsidR="005925E2" w:rsidRPr="006C2CB9" w:rsidRDefault="005925E2" w:rsidP="00EA1EB9">
                  <w:pPr>
                    <w:rPr>
                      <w:rFonts w:ascii="Calibri" w:eastAsia="Calibri" w:hAnsi="Calibri" w:cs="Times New Roman"/>
                    </w:rPr>
                  </w:pPr>
                  <w:r w:rsidRPr="006C2CB9">
                    <w:rPr>
                      <w:rFonts w:ascii="Calibri" w:eastAsia="Calibri" w:hAnsi="Calibri" w:cs="Times New Roman"/>
                    </w:rPr>
                    <w:t>6</w:t>
                  </w:r>
                  <w:r>
                    <w:rPr>
                      <w:rFonts w:ascii="Calibri" w:eastAsia="Calibri" w:hAnsi="Calibri" w:cs="Times New Roman"/>
                    </w:rPr>
                    <w:t>/4/14</w:t>
                  </w:r>
                </w:p>
              </w:tc>
              <w:tc>
                <w:tcPr>
                  <w:tcW w:w="992" w:type="dxa"/>
                </w:tcPr>
                <w:p w:rsidR="005925E2" w:rsidRPr="006C2CB9" w:rsidRDefault="005925E2" w:rsidP="00EA1EB9">
                  <w:pPr>
                    <w:rPr>
                      <w:rFonts w:ascii="Calibri" w:eastAsia="Calibri" w:hAnsi="Calibri" w:cs="Times New Roman"/>
                    </w:rPr>
                  </w:pPr>
                  <w:r w:rsidRPr="006C2CB9">
                    <w:rPr>
                      <w:rFonts w:ascii="Calibri" w:eastAsia="Calibri" w:hAnsi="Calibri" w:cs="Times New Roman"/>
                    </w:rPr>
                    <w:t>2</w:t>
                  </w:r>
                  <w:r>
                    <w:rPr>
                      <w:rFonts w:ascii="Calibri" w:eastAsia="Calibri" w:hAnsi="Calibri" w:cs="Times New Roman"/>
                    </w:rPr>
                    <w:t>/2/4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Р/Р/Р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4</w:t>
                  </w:r>
                  <w:r>
                    <w:rPr>
                      <w:rFonts w:ascii="Times New Roman" w:eastAsia="Calibri" w:hAnsi="Times New Roman" w:cs="Times New Roman"/>
                    </w:rPr>
                    <w:t>/н/10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12</w:t>
                  </w:r>
                  <w:r>
                    <w:rPr>
                      <w:rFonts w:ascii="Times New Roman" w:eastAsia="Calibri" w:hAnsi="Times New Roman" w:cs="Times New Roman"/>
                    </w:rPr>
                    <w:t>/7/6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/2/2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Р/Р/Р</w:t>
                  </w:r>
                </w:p>
              </w:tc>
            </w:tr>
            <w:tr w:rsidR="005925E2" w:rsidRPr="006C2CB9" w:rsidTr="005925E2">
              <w:trPr>
                <w:gridAfter w:val="1"/>
                <w:wAfter w:w="11" w:type="dxa"/>
                <w:trHeight w:val="318"/>
              </w:trPr>
              <w:tc>
                <w:tcPr>
                  <w:tcW w:w="4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925E2" w:rsidRPr="006C2CB9" w:rsidRDefault="005925E2" w:rsidP="00EA1EB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C2CB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Татаев Решед Ахмедович</w:t>
                  </w:r>
                </w:p>
              </w:tc>
              <w:tc>
                <w:tcPr>
                  <w:tcW w:w="1278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5/</w:t>
                  </w:r>
                  <w:r w:rsidRPr="006C2CB9">
                    <w:rPr>
                      <w:rFonts w:ascii="Times New Roman" w:eastAsia="Calibri" w:hAnsi="Times New Roman" w:cs="Times New Roman"/>
                    </w:rPr>
                    <w:t>13</w:t>
                  </w:r>
                  <w:r>
                    <w:rPr>
                      <w:rFonts w:ascii="Times New Roman" w:eastAsia="Calibri" w:hAnsi="Times New Roman" w:cs="Times New Roman"/>
                    </w:rPr>
                    <w:t>/0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2/</w:t>
                  </w: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Р/Р/Р</w:t>
                  </w:r>
                </w:p>
              </w:tc>
              <w:tc>
                <w:tcPr>
                  <w:tcW w:w="1418" w:type="dxa"/>
                  <w:vAlign w:val="center"/>
                </w:tcPr>
                <w:p w:rsidR="005925E2" w:rsidRPr="006C2CB9" w:rsidRDefault="005925E2" w:rsidP="00EA1EB9">
                  <w:pPr>
                    <w:rPr>
                      <w:rFonts w:ascii="Calibri" w:eastAsia="Calibri" w:hAnsi="Calibri" w:cs="Times New Roman"/>
                    </w:rPr>
                  </w:pPr>
                  <w:r w:rsidRPr="006C2CB9">
                    <w:rPr>
                      <w:rFonts w:ascii="Calibri" w:eastAsia="Calibri" w:hAnsi="Calibri" w:cs="Times New Roman"/>
                    </w:rPr>
                    <w:t>4</w:t>
                  </w:r>
                  <w:r>
                    <w:rPr>
                      <w:rFonts w:ascii="Calibri" w:eastAsia="Calibri" w:hAnsi="Calibri" w:cs="Times New Roman"/>
                    </w:rPr>
                    <w:t>/5/15</w:t>
                  </w:r>
                </w:p>
              </w:tc>
              <w:tc>
                <w:tcPr>
                  <w:tcW w:w="992" w:type="dxa"/>
                </w:tcPr>
                <w:p w:rsidR="005925E2" w:rsidRPr="006C2CB9" w:rsidRDefault="005925E2" w:rsidP="00EA1EB9">
                  <w:pPr>
                    <w:rPr>
                      <w:rFonts w:ascii="Calibri" w:eastAsia="Calibri" w:hAnsi="Calibri" w:cs="Times New Roman"/>
                    </w:rPr>
                  </w:pPr>
                  <w:r w:rsidRPr="006C2CB9">
                    <w:rPr>
                      <w:rFonts w:ascii="Calibri" w:eastAsia="Calibri" w:hAnsi="Calibri" w:cs="Times New Roman"/>
                    </w:rPr>
                    <w:t>2</w:t>
                  </w:r>
                  <w:r>
                    <w:rPr>
                      <w:rFonts w:ascii="Calibri" w:eastAsia="Calibri" w:hAnsi="Calibri" w:cs="Times New Roman"/>
                    </w:rPr>
                    <w:t>/2/4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Р/Р/Т</w:t>
                  </w:r>
                </w:p>
              </w:tc>
              <w:tc>
                <w:tcPr>
                  <w:tcW w:w="1276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3</w:t>
                  </w:r>
                  <w:r>
                    <w:rPr>
                      <w:rFonts w:ascii="Times New Roman" w:eastAsia="Calibri" w:hAnsi="Times New Roman" w:cs="Times New Roman"/>
                    </w:rPr>
                    <w:t>/н/9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</w:t>
                  </w:r>
                </w:p>
              </w:tc>
              <w:tc>
                <w:tcPr>
                  <w:tcW w:w="992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14</w:t>
                  </w:r>
                  <w:r>
                    <w:rPr>
                      <w:rFonts w:ascii="Times New Roman" w:eastAsia="Calibri" w:hAnsi="Times New Roman" w:cs="Times New Roman"/>
                    </w:rPr>
                    <w:t>/5/8</w:t>
                  </w:r>
                </w:p>
              </w:tc>
              <w:tc>
                <w:tcPr>
                  <w:tcW w:w="851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/2/2</w:t>
                  </w:r>
                </w:p>
              </w:tc>
              <w:tc>
                <w:tcPr>
                  <w:tcW w:w="850" w:type="dxa"/>
                  <w:shd w:val="clear" w:color="auto" w:fill="auto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Р/Р/Р</w:t>
                  </w:r>
                </w:p>
              </w:tc>
            </w:tr>
            <w:tr w:rsidR="005925E2" w:rsidRPr="006C2CB9" w:rsidTr="005925E2">
              <w:trPr>
                <w:gridAfter w:val="1"/>
                <w:wAfter w:w="11" w:type="dxa"/>
                <w:trHeight w:val="318"/>
              </w:trPr>
              <w:tc>
                <w:tcPr>
                  <w:tcW w:w="4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925E2" w:rsidRPr="006C2CB9" w:rsidRDefault="005925E2" w:rsidP="00EA1EB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C2CB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Хакимов Магомед Махмудович</w:t>
                  </w:r>
                </w:p>
              </w:tc>
              <w:tc>
                <w:tcPr>
                  <w:tcW w:w="1278" w:type="dxa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0/</w:t>
                  </w:r>
                  <w:r w:rsidRPr="006C2CB9">
                    <w:rPr>
                      <w:rFonts w:ascii="Times New Roman" w:eastAsia="Calibri" w:hAnsi="Times New Roman" w:cs="Times New Roman"/>
                    </w:rPr>
                    <w:t>1</w:t>
                  </w:r>
                  <w:r>
                    <w:rPr>
                      <w:rFonts w:ascii="Times New Roman" w:eastAsia="Calibri" w:hAnsi="Times New Roman" w:cs="Times New Roman"/>
                    </w:rPr>
                    <w:t>/4</w:t>
                  </w:r>
                </w:p>
              </w:tc>
              <w:tc>
                <w:tcPr>
                  <w:tcW w:w="992" w:type="dxa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2/</w:t>
                  </w: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</w:t>
                  </w:r>
                </w:p>
              </w:tc>
              <w:tc>
                <w:tcPr>
                  <w:tcW w:w="992" w:type="dxa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Р/Р/Р</w:t>
                  </w:r>
                </w:p>
              </w:tc>
              <w:tc>
                <w:tcPr>
                  <w:tcW w:w="1418" w:type="dxa"/>
                  <w:vAlign w:val="center"/>
                </w:tcPr>
                <w:p w:rsidR="005925E2" w:rsidRPr="006C2CB9" w:rsidRDefault="005925E2" w:rsidP="00EA1EB9">
                  <w:pPr>
                    <w:rPr>
                      <w:rFonts w:ascii="Calibri" w:eastAsia="Calibri" w:hAnsi="Calibri" w:cs="Times New Roman"/>
                    </w:rPr>
                  </w:pPr>
                  <w:r w:rsidRPr="006C2CB9">
                    <w:rPr>
                      <w:rFonts w:ascii="Calibri" w:eastAsia="Calibri" w:hAnsi="Calibri" w:cs="Times New Roman"/>
                    </w:rPr>
                    <w:t>1</w:t>
                  </w:r>
                  <w:r>
                    <w:rPr>
                      <w:rFonts w:ascii="Calibri" w:eastAsia="Calibri" w:hAnsi="Calibri" w:cs="Times New Roman"/>
                    </w:rPr>
                    <w:t>/3/2</w:t>
                  </w:r>
                </w:p>
              </w:tc>
              <w:tc>
                <w:tcPr>
                  <w:tcW w:w="992" w:type="dxa"/>
                </w:tcPr>
                <w:p w:rsidR="005925E2" w:rsidRPr="006C2CB9" w:rsidRDefault="005925E2" w:rsidP="00EA1EB9">
                  <w:pPr>
                    <w:rPr>
                      <w:rFonts w:ascii="Calibri" w:eastAsia="Calibri" w:hAnsi="Calibri" w:cs="Times New Roman"/>
                    </w:rPr>
                  </w:pPr>
                  <w:r w:rsidRPr="006C2CB9">
                    <w:rPr>
                      <w:rFonts w:ascii="Calibri" w:eastAsia="Calibri" w:hAnsi="Calibri" w:cs="Times New Roman"/>
                    </w:rPr>
                    <w:t>2</w:t>
                  </w:r>
                  <w:r>
                    <w:rPr>
                      <w:rFonts w:ascii="Calibri" w:eastAsia="Calibri" w:hAnsi="Calibri" w:cs="Times New Roman"/>
                    </w:rPr>
                    <w:t>/2/2</w:t>
                  </w:r>
                </w:p>
              </w:tc>
              <w:tc>
                <w:tcPr>
                  <w:tcW w:w="850" w:type="dxa"/>
                </w:tcPr>
                <w:p w:rsidR="005925E2" w:rsidRPr="006C2CB9" w:rsidRDefault="005925E2" w:rsidP="00EA1EB9">
                  <w:pPr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Р/Р/Р</w:t>
                  </w:r>
                </w:p>
              </w:tc>
              <w:tc>
                <w:tcPr>
                  <w:tcW w:w="1276" w:type="dxa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6</w:t>
                  </w:r>
                  <w:r>
                    <w:rPr>
                      <w:rFonts w:ascii="Times New Roman" w:eastAsia="Calibri" w:hAnsi="Times New Roman" w:cs="Times New Roman"/>
                    </w:rPr>
                    <w:t>/3/10</w:t>
                  </w:r>
                </w:p>
              </w:tc>
              <w:tc>
                <w:tcPr>
                  <w:tcW w:w="851" w:type="dxa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/2/2</w:t>
                  </w:r>
                </w:p>
              </w:tc>
              <w:tc>
                <w:tcPr>
                  <w:tcW w:w="850" w:type="dxa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Р/Р/Р</w:t>
                  </w:r>
                </w:p>
              </w:tc>
              <w:tc>
                <w:tcPr>
                  <w:tcW w:w="992" w:type="dxa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8</w:t>
                  </w:r>
                  <w:r>
                    <w:rPr>
                      <w:rFonts w:ascii="Times New Roman" w:eastAsia="Calibri" w:hAnsi="Times New Roman" w:cs="Times New Roman"/>
                    </w:rPr>
                    <w:t>/7/3</w:t>
                  </w:r>
                </w:p>
              </w:tc>
              <w:tc>
                <w:tcPr>
                  <w:tcW w:w="851" w:type="dxa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/2/2</w:t>
                  </w:r>
                </w:p>
              </w:tc>
              <w:tc>
                <w:tcPr>
                  <w:tcW w:w="850" w:type="dxa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Р/Р/Р</w:t>
                  </w:r>
                </w:p>
              </w:tc>
            </w:tr>
            <w:tr w:rsidR="005925E2" w:rsidRPr="006C2CB9" w:rsidTr="005925E2">
              <w:trPr>
                <w:gridAfter w:val="1"/>
                <w:wAfter w:w="11" w:type="dxa"/>
                <w:trHeight w:val="318"/>
              </w:trPr>
              <w:tc>
                <w:tcPr>
                  <w:tcW w:w="4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925E2" w:rsidRPr="006C2CB9" w:rsidRDefault="005925E2" w:rsidP="00EA1EB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C2CB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Халимов  Халид Ахьядович</w:t>
                  </w:r>
                </w:p>
              </w:tc>
              <w:tc>
                <w:tcPr>
                  <w:tcW w:w="1278" w:type="dxa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9/</w:t>
                  </w:r>
                  <w:r w:rsidRPr="006C2CB9">
                    <w:rPr>
                      <w:rFonts w:ascii="Times New Roman" w:eastAsia="Calibri" w:hAnsi="Times New Roman" w:cs="Times New Roman"/>
                    </w:rPr>
                    <w:t>8</w:t>
                  </w:r>
                  <w:r>
                    <w:rPr>
                      <w:rFonts w:ascii="Times New Roman" w:eastAsia="Calibri" w:hAnsi="Times New Roman" w:cs="Times New Roman"/>
                    </w:rPr>
                    <w:t>/3</w:t>
                  </w:r>
                </w:p>
              </w:tc>
              <w:tc>
                <w:tcPr>
                  <w:tcW w:w="992" w:type="dxa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2/</w:t>
                  </w: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</w:t>
                  </w:r>
                </w:p>
              </w:tc>
              <w:tc>
                <w:tcPr>
                  <w:tcW w:w="992" w:type="dxa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Р/Р/Р</w:t>
                  </w:r>
                </w:p>
              </w:tc>
              <w:tc>
                <w:tcPr>
                  <w:tcW w:w="1418" w:type="dxa"/>
                  <w:vAlign w:val="center"/>
                </w:tcPr>
                <w:p w:rsidR="005925E2" w:rsidRPr="006C2CB9" w:rsidRDefault="005925E2" w:rsidP="00EA1EB9">
                  <w:pPr>
                    <w:rPr>
                      <w:rFonts w:ascii="Calibri" w:eastAsia="Calibri" w:hAnsi="Calibri" w:cs="Times New Roman"/>
                    </w:rPr>
                  </w:pPr>
                  <w:r w:rsidRPr="006C2CB9">
                    <w:rPr>
                      <w:rFonts w:ascii="Calibri" w:eastAsia="Calibri" w:hAnsi="Calibri" w:cs="Times New Roman"/>
                    </w:rPr>
                    <w:t>14</w:t>
                  </w:r>
                  <w:r>
                    <w:rPr>
                      <w:rFonts w:ascii="Calibri" w:eastAsia="Calibri" w:hAnsi="Calibri" w:cs="Times New Roman"/>
                    </w:rPr>
                    <w:t>/н/7</w:t>
                  </w:r>
                </w:p>
              </w:tc>
              <w:tc>
                <w:tcPr>
                  <w:tcW w:w="992" w:type="dxa"/>
                </w:tcPr>
                <w:p w:rsidR="005925E2" w:rsidRPr="006C2CB9" w:rsidRDefault="005925E2" w:rsidP="00EA1EB9">
                  <w:pPr>
                    <w:rPr>
                      <w:rFonts w:ascii="Calibri" w:eastAsia="Calibri" w:hAnsi="Calibri" w:cs="Times New Roman"/>
                    </w:rPr>
                  </w:pPr>
                  <w:r w:rsidRPr="006C2CB9">
                    <w:rPr>
                      <w:rFonts w:ascii="Calibri" w:eastAsia="Calibri" w:hAnsi="Calibri" w:cs="Times New Roman"/>
                    </w:rPr>
                    <w:t>4</w:t>
                  </w:r>
                  <w:r>
                    <w:rPr>
                      <w:rFonts w:ascii="Calibri" w:eastAsia="Calibri" w:hAnsi="Calibri" w:cs="Times New Roman"/>
                    </w:rPr>
                    <w:t>/2</w:t>
                  </w:r>
                </w:p>
              </w:tc>
              <w:tc>
                <w:tcPr>
                  <w:tcW w:w="850" w:type="dxa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Т/Р</w:t>
                  </w:r>
                </w:p>
              </w:tc>
              <w:tc>
                <w:tcPr>
                  <w:tcW w:w="1276" w:type="dxa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13</w:t>
                  </w:r>
                  <w:r>
                    <w:rPr>
                      <w:rFonts w:ascii="Times New Roman" w:eastAsia="Calibri" w:hAnsi="Times New Roman" w:cs="Times New Roman"/>
                    </w:rPr>
                    <w:t>/16/11</w:t>
                  </w:r>
                </w:p>
              </w:tc>
              <w:tc>
                <w:tcPr>
                  <w:tcW w:w="851" w:type="dxa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3</w:t>
                  </w:r>
                  <w:r>
                    <w:rPr>
                      <w:rFonts w:ascii="Times New Roman" w:eastAsia="Calibri" w:hAnsi="Times New Roman" w:cs="Times New Roman"/>
                    </w:rPr>
                    <w:t>/3/2</w:t>
                  </w:r>
                </w:p>
              </w:tc>
              <w:tc>
                <w:tcPr>
                  <w:tcW w:w="850" w:type="dxa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П/П/Р</w:t>
                  </w:r>
                </w:p>
              </w:tc>
              <w:tc>
                <w:tcPr>
                  <w:tcW w:w="992" w:type="dxa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12</w:t>
                  </w:r>
                  <w:r>
                    <w:rPr>
                      <w:rFonts w:ascii="Times New Roman" w:eastAsia="Calibri" w:hAnsi="Times New Roman" w:cs="Times New Roman"/>
                    </w:rPr>
                    <w:t>/13/10</w:t>
                  </w:r>
                </w:p>
              </w:tc>
              <w:tc>
                <w:tcPr>
                  <w:tcW w:w="851" w:type="dxa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/2/2</w:t>
                  </w:r>
                </w:p>
              </w:tc>
              <w:tc>
                <w:tcPr>
                  <w:tcW w:w="850" w:type="dxa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Р/Р/Р</w:t>
                  </w:r>
                </w:p>
              </w:tc>
            </w:tr>
            <w:tr w:rsidR="005925E2" w:rsidRPr="006C2CB9" w:rsidTr="005925E2">
              <w:trPr>
                <w:gridAfter w:val="1"/>
                <w:wAfter w:w="11" w:type="dxa"/>
                <w:trHeight w:val="318"/>
              </w:trPr>
              <w:tc>
                <w:tcPr>
                  <w:tcW w:w="4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925E2" w:rsidRPr="006C2CB9" w:rsidRDefault="005925E2" w:rsidP="00EA1EB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C2CB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Хасиева Жайна Джамалайловна</w:t>
                  </w:r>
                </w:p>
              </w:tc>
              <w:tc>
                <w:tcPr>
                  <w:tcW w:w="1278" w:type="dxa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3/</w:t>
                  </w:r>
                  <w:r w:rsidRPr="006C2CB9">
                    <w:rPr>
                      <w:rFonts w:ascii="Times New Roman" w:eastAsia="Calibri" w:hAnsi="Times New Roman" w:cs="Times New Roman"/>
                    </w:rPr>
                    <w:t>6</w:t>
                  </w:r>
                  <w:r>
                    <w:rPr>
                      <w:rFonts w:ascii="Times New Roman" w:eastAsia="Calibri" w:hAnsi="Times New Roman" w:cs="Times New Roman"/>
                    </w:rPr>
                    <w:t>/14</w:t>
                  </w:r>
                </w:p>
              </w:tc>
              <w:tc>
                <w:tcPr>
                  <w:tcW w:w="992" w:type="dxa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2/</w:t>
                  </w: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/3</w:t>
                  </w:r>
                </w:p>
              </w:tc>
              <w:tc>
                <w:tcPr>
                  <w:tcW w:w="992" w:type="dxa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Р/Р/П</w:t>
                  </w:r>
                </w:p>
              </w:tc>
              <w:tc>
                <w:tcPr>
                  <w:tcW w:w="1418" w:type="dxa"/>
                  <w:vAlign w:val="center"/>
                </w:tcPr>
                <w:p w:rsidR="005925E2" w:rsidRPr="006C2CB9" w:rsidRDefault="005925E2" w:rsidP="00EA1EB9">
                  <w:pPr>
                    <w:rPr>
                      <w:rFonts w:ascii="Calibri" w:eastAsia="Calibri" w:hAnsi="Calibri" w:cs="Times New Roman"/>
                    </w:rPr>
                  </w:pPr>
                  <w:r w:rsidRPr="006C2CB9">
                    <w:rPr>
                      <w:rFonts w:ascii="Calibri" w:eastAsia="Calibri" w:hAnsi="Calibri" w:cs="Times New Roman"/>
                    </w:rPr>
                    <w:t>4</w:t>
                  </w:r>
                  <w:r>
                    <w:rPr>
                      <w:rFonts w:ascii="Calibri" w:eastAsia="Calibri" w:hAnsi="Calibri" w:cs="Times New Roman"/>
                    </w:rPr>
                    <w:t>/5/14</w:t>
                  </w:r>
                </w:p>
              </w:tc>
              <w:tc>
                <w:tcPr>
                  <w:tcW w:w="992" w:type="dxa"/>
                </w:tcPr>
                <w:p w:rsidR="005925E2" w:rsidRPr="006C2CB9" w:rsidRDefault="005925E2" w:rsidP="00EA1EB9">
                  <w:pPr>
                    <w:rPr>
                      <w:rFonts w:ascii="Calibri" w:eastAsia="Calibri" w:hAnsi="Calibri" w:cs="Times New Roman"/>
                    </w:rPr>
                  </w:pPr>
                  <w:r w:rsidRPr="006C2CB9">
                    <w:rPr>
                      <w:rFonts w:ascii="Calibri" w:eastAsia="Calibri" w:hAnsi="Calibri" w:cs="Times New Roman"/>
                    </w:rPr>
                    <w:t>2</w:t>
                  </w:r>
                  <w:r>
                    <w:rPr>
                      <w:rFonts w:ascii="Calibri" w:eastAsia="Calibri" w:hAnsi="Calibri" w:cs="Times New Roman"/>
                    </w:rPr>
                    <w:t>/2/4</w:t>
                  </w:r>
                </w:p>
              </w:tc>
              <w:tc>
                <w:tcPr>
                  <w:tcW w:w="850" w:type="dxa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Р/Р/Т</w:t>
                  </w:r>
                </w:p>
              </w:tc>
              <w:tc>
                <w:tcPr>
                  <w:tcW w:w="1276" w:type="dxa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5</w:t>
                  </w:r>
                  <w:r>
                    <w:rPr>
                      <w:rFonts w:ascii="Times New Roman" w:eastAsia="Calibri" w:hAnsi="Times New Roman" w:cs="Times New Roman"/>
                    </w:rPr>
                    <w:t>/7/13</w:t>
                  </w:r>
                </w:p>
              </w:tc>
              <w:tc>
                <w:tcPr>
                  <w:tcW w:w="851" w:type="dxa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/2/3</w:t>
                  </w:r>
                </w:p>
              </w:tc>
              <w:tc>
                <w:tcPr>
                  <w:tcW w:w="850" w:type="dxa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Р/Р/П</w:t>
                  </w:r>
                </w:p>
              </w:tc>
              <w:tc>
                <w:tcPr>
                  <w:tcW w:w="992" w:type="dxa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13</w:t>
                  </w:r>
                  <w:r>
                    <w:rPr>
                      <w:rFonts w:ascii="Times New Roman" w:eastAsia="Calibri" w:hAnsi="Times New Roman" w:cs="Times New Roman"/>
                    </w:rPr>
                    <w:t>/7/9</w:t>
                  </w:r>
                </w:p>
              </w:tc>
              <w:tc>
                <w:tcPr>
                  <w:tcW w:w="851" w:type="dxa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/2/2</w:t>
                  </w:r>
                </w:p>
              </w:tc>
              <w:tc>
                <w:tcPr>
                  <w:tcW w:w="850" w:type="dxa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Р/Р/Р</w:t>
                  </w:r>
                </w:p>
              </w:tc>
            </w:tr>
            <w:tr w:rsidR="005925E2" w:rsidRPr="006C2CB9" w:rsidTr="005925E2">
              <w:trPr>
                <w:gridAfter w:val="1"/>
                <w:wAfter w:w="11" w:type="dxa"/>
                <w:trHeight w:val="318"/>
              </w:trPr>
              <w:tc>
                <w:tcPr>
                  <w:tcW w:w="4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925E2" w:rsidRPr="006C2CB9" w:rsidRDefault="005925E2" w:rsidP="00EA1EB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C2CB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Хатуев Адам Исаевич</w:t>
                  </w:r>
                </w:p>
              </w:tc>
              <w:tc>
                <w:tcPr>
                  <w:tcW w:w="1278" w:type="dxa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0/</w:t>
                  </w:r>
                  <w:r w:rsidRPr="006C2CB9">
                    <w:rPr>
                      <w:rFonts w:ascii="Times New Roman" w:eastAsia="Calibri" w:hAnsi="Times New Roman" w:cs="Times New Roman"/>
                    </w:rPr>
                    <w:t>1</w:t>
                  </w:r>
                  <w:r>
                    <w:rPr>
                      <w:rFonts w:ascii="Times New Roman" w:eastAsia="Calibri" w:hAnsi="Times New Roman" w:cs="Times New Roman"/>
                    </w:rPr>
                    <w:t>/2</w:t>
                  </w:r>
                </w:p>
              </w:tc>
              <w:tc>
                <w:tcPr>
                  <w:tcW w:w="992" w:type="dxa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2/</w:t>
                  </w: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</w:t>
                  </w:r>
                </w:p>
              </w:tc>
              <w:tc>
                <w:tcPr>
                  <w:tcW w:w="992" w:type="dxa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Р/Р/Р</w:t>
                  </w:r>
                </w:p>
              </w:tc>
              <w:tc>
                <w:tcPr>
                  <w:tcW w:w="1418" w:type="dxa"/>
                  <w:vAlign w:val="center"/>
                </w:tcPr>
                <w:p w:rsidR="005925E2" w:rsidRPr="006C2CB9" w:rsidRDefault="005925E2" w:rsidP="00EA1EB9">
                  <w:pPr>
                    <w:rPr>
                      <w:rFonts w:ascii="Calibri" w:eastAsia="Calibri" w:hAnsi="Calibri" w:cs="Times New Roman"/>
                    </w:rPr>
                  </w:pPr>
                  <w:r w:rsidRPr="006C2CB9">
                    <w:rPr>
                      <w:rFonts w:ascii="Calibri" w:eastAsia="Calibri" w:hAnsi="Calibri" w:cs="Times New Roman"/>
                    </w:rPr>
                    <w:t>5</w:t>
                  </w:r>
                  <w:r>
                    <w:rPr>
                      <w:rFonts w:ascii="Calibri" w:eastAsia="Calibri" w:hAnsi="Calibri" w:cs="Times New Roman"/>
                    </w:rPr>
                    <w:t>/5/6</w:t>
                  </w:r>
                </w:p>
              </w:tc>
              <w:tc>
                <w:tcPr>
                  <w:tcW w:w="992" w:type="dxa"/>
                </w:tcPr>
                <w:p w:rsidR="005925E2" w:rsidRPr="006C2CB9" w:rsidRDefault="005925E2" w:rsidP="00EA1EB9">
                  <w:pPr>
                    <w:rPr>
                      <w:rFonts w:ascii="Calibri" w:eastAsia="Calibri" w:hAnsi="Calibri" w:cs="Times New Roman"/>
                    </w:rPr>
                  </w:pPr>
                  <w:r w:rsidRPr="006C2CB9">
                    <w:rPr>
                      <w:rFonts w:ascii="Calibri" w:eastAsia="Calibri" w:hAnsi="Calibri" w:cs="Times New Roman"/>
                    </w:rPr>
                    <w:t>2</w:t>
                  </w:r>
                  <w:r>
                    <w:rPr>
                      <w:rFonts w:ascii="Calibri" w:eastAsia="Calibri" w:hAnsi="Calibri" w:cs="Times New Roman"/>
                    </w:rPr>
                    <w:t>/2/2</w:t>
                  </w:r>
                </w:p>
              </w:tc>
              <w:tc>
                <w:tcPr>
                  <w:tcW w:w="850" w:type="dxa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Р/Р/Р</w:t>
                  </w:r>
                </w:p>
              </w:tc>
              <w:tc>
                <w:tcPr>
                  <w:tcW w:w="1276" w:type="dxa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/4/1</w:t>
                  </w:r>
                </w:p>
              </w:tc>
              <w:tc>
                <w:tcPr>
                  <w:tcW w:w="851" w:type="dxa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/2/2</w:t>
                  </w:r>
                </w:p>
              </w:tc>
              <w:tc>
                <w:tcPr>
                  <w:tcW w:w="850" w:type="dxa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Р/Р/Р</w:t>
                  </w:r>
                </w:p>
              </w:tc>
              <w:tc>
                <w:tcPr>
                  <w:tcW w:w="992" w:type="dxa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0</w:t>
                  </w:r>
                  <w:r>
                    <w:rPr>
                      <w:rFonts w:ascii="Times New Roman" w:eastAsia="Calibri" w:hAnsi="Times New Roman" w:cs="Times New Roman"/>
                    </w:rPr>
                    <w:t>/3/4</w:t>
                  </w:r>
                </w:p>
              </w:tc>
              <w:tc>
                <w:tcPr>
                  <w:tcW w:w="851" w:type="dxa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/2/2</w:t>
                  </w:r>
                </w:p>
              </w:tc>
              <w:tc>
                <w:tcPr>
                  <w:tcW w:w="850" w:type="dxa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Р/Р/Р</w:t>
                  </w:r>
                </w:p>
              </w:tc>
            </w:tr>
            <w:tr w:rsidR="005925E2" w:rsidRPr="006C2CB9" w:rsidTr="005925E2">
              <w:trPr>
                <w:gridAfter w:val="1"/>
                <w:wAfter w:w="11" w:type="dxa"/>
                <w:trHeight w:val="318"/>
              </w:trPr>
              <w:tc>
                <w:tcPr>
                  <w:tcW w:w="4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925E2" w:rsidRPr="006C2CB9" w:rsidRDefault="005925E2" w:rsidP="00EA1EB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C2CB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Хадуева Адкат Султановна</w:t>
                  </w:r>
                </w:p>
              </w:tc>
              <w:tc>
                <w:tcPr>
                  <w:tcW w:w="1278" w:type="dxa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2/</w:t>
                  </w:r>
                  <w:r w:rsidRPr="006C2CB9">
                    <w:rPr>
                      <w:rFonts w:ascii="Calibri" w:eastAsia="Calibri" w:hAnsi="Calibri" w:cs="Times New Roman"/>
                    </w:rPr>
                    <w:t>6</w:t>
                  </w:r>
                  <w:r>
                    <w:rPr>
                      <w:rFonts w:ascii="Calibri" w:eastAsia="Calibri" w:hAnsi="Calibri" w:cs="Times New Roman"/>
                    </w:rPr>
                    <w:t>/н</w:t>
                  </w:r>
                </w:p>
              </w:tc>
              <w:tc>
                <w:tcPr>
                  <w:tcW w:w="992" w:type="dxa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2/</w:t>
                  </w:r>
                  <w:r w:rsidRPr="006C2CB9">
                    <w:rPr>
                      <w:rFonts w:ascii="Calibri" w:eastAsia="Calibri" w:hAnsi="Calibri" w:cs="Times New Roman"/>
                    </w:rPr>
                    <w:t>2</w:t>
                  </w:r>
                  <w:r>
                    <w:rPr>
                      <w:rFonts w:ascii="Calibri" w:eastAsia="Calibri" w:hAnsi="Calibri" w:cs="Times New Roman"/>
                    </w:rPr>
                    <w:t>/н</w:t>
                  </w:r>
                </w:p>
              </w:tc>
              <w:tc>
                <w:tcPr>
                  <w:tcW w:w="992" w:type="dxa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</w:t>
                  </w:r>
                </w:p>
              </w:tc>
              <w:tc>
                <w:tcPr>
                  <w:tcW w:w="1418" w:type="dxa"/>
                  <w:vAlign w:val="center"/>
                </w:tcPr>
                <w:p w:rsidR="005925E2" w:rsidRPr="006C2CB9" w:rsidRDefault="005925E2" w:rsidP="00EA1EB9">
                  <w:pPr>
                    <w:rPr>
                      <w:rFonts w:ascii="Calibri" w:eastAsia="Calibri" w:hAnsi="Calibri" w:cs="Times New Roman"/>
                    </w:rPr>
                  </w:pPr>
                  <w:r w:rsidRPr="006C2CB9">
                    <w:rPr>
                      <w:rFonts w:ascii="Calibri" w:eastAsia="Calibri" w:hAnsi="Calibri" w:cs="Times New Roman"/>
                    </w:rPr>
                    <w:t>8</w:t>
                  </w:r>
                  <w:r>
                    <w:rPr>
                      <w:rFonts w:ascii="Calibri" w:eastAsia="Calibri" w:hAnsi="Calibri" w:cs="Times New Roman"/>
                    </w:rPr>
                    <w:t>/8/н</w:t>
                  </w:r>
                </w:p>
              </w:tc>
              <w:tc>
                <w:tcPr>
                  <w:tcW w:w="992" w:type="dxa"/>
                </w:tcPr>
                <w:p w:rsidR="005925E2" w:rsidRPr="006C2CB9" w:rsidRDefault="005925E2" w:rsidP="00EA1EB9">
                  <w:pPr>
                    <w:rPr>
                      <w:rFonts w:ascii="Calibri" w:eastAsia="Calibri" w:hAnsi="Calibri" w:cs="Times New Roman"/>
                    </w:rPr>
                  </w:pPr>
                  <w:r w:rsidRPr="006C2CB9">
                    <w:rPr>
                      <w:rFonts w:ascii="Calibri" w:eastAsia="Calibri" w:hAnsi="Calibri" w:cs="Times New Roman"/>
                    </w:rPr>
                    <w:t>3</w:t>
                  </w:r>
                  <w:r>
                    <w:rPr>
                      <w:rFonts w:ascii="Calibri" w:eastAsia="Calibri" w:hAnsi="Calibri" w:cs="Times New Roman"/>
                    </w:rPr>
                    <w:t>/3/н</w:t>
                  </w:r>
                </w:p>
              </w:tc>
              <w:tc>
                <w:tcPr>
                  <w:tcW w:w="850" w:type="dxa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П/П</w:t>
                  </w:r>
                </w:p>
              </w:tc>
              <w:tc>
                <w:tcPr>
                  <w:tcW w:w="1276" w:type="dxa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7</w:t>
                  </w:r>
                  <w:r>
                    <w:rPr>
                      <w:rFonts w:ascii="Times New Roman" w:eastAsia="Calibri" w:hAnsi="Times New Roman" w:cs="Times New Roman"/>
                    </w:rPr>
                    <w:t>/9</w:t>
                  </w:r>
                </w:p>
              </w:tc>
              <w:tc>
                <w:tcPr>
                  <w:tcW w:w="851" w:type="dxa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</w:t>
                  </w:r>
                </w:p>
              </w:tc>
              <w:tc>
                <w:tcPr>
                  <w:tcW w:w="850" w:type="dxa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</w:t>
                  </w:r>
                </w:p>
              </w:tc>
              <w:tc>
                <w:tcPr>
                  <w:tcW w:w="992" w:type="dxa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10</w:t>
                  </w:r>
                  <w:r>
                    <w:rPr>
                      <w:rFonts w:ascii="Times New Roman" w:eastAsia="Calibri" w:hAnsi="Times New Roman" w:cs="Times New Roman"/>
                    </w:rPr>
                    <w:t>/11/н</w:t>
                  </w:r>
                </w:p>
              </w:tc>
              <w:tc>
                <w:tcPr>
                  <w:tcW w:w="851" w:type="dxa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/2/н</w:t>
                  </w:r>
                </w:p>
              </w:tc>
              <w:tc>
                <w:tcPr>
                  <w:tcW w:w="850" w:type="dxa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</w:t>
                  </w:r>
                </w:p>
              </w:tc>
            </w:tr>
            <w:tr w:rsidR="005925E2" w:rsidRPr="006C2CB9" w:rsidTr="005925E2">
              <w:trPr>
                <w:gridAfter w:val="1"/>
                <w:wAfter w:w="11" w:type="dxa"/>
                <w:trHeight w:val="318"/>
              </w:trPr>
              <w:tc>
                <w:tcPr>
                  <w:tcW w:w="4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925E2" w:rsidRPr="006C2CB9" w:rsidRDefault="005925E2" w:rsidP="00EA1EB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C2CB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lastRenderedPageBreak/>
                    <w:t>Чулигова Алет Шамхановна</w:t>
                  </w:r>
                </w:p>
              </w:tc>
              <w:tc>
                <w:tcPr>
                  <w:tcW w:w="1278" w:type="dxa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0/</w:t>
                  </w:r>
                  <w:r w:rsidRPr="006C2CB9">
                    <w:rPr>
                      <w:rFonts w:ascii="Calibri" w:eastAsia="Calibri" w:hAnsi="Calibri" w:cs="Times New Roman"/>
                    </w:rPr>
                    <w:t>1</w:t>
                  </w:r>
                  <w:r>
                    <w:rPr>
                      <w:rFonts w:ascii="Calibri" w:eastAsia="Calibri" w:hAnsi="Calibri" w:cs="Times New Roman"/>
                    </w:rPr>
                    <w:t>/2</w:t>
                  </w:r>
                </w:p>
              </w:tc>
              <w:tc>
                <w:tcPr>
                  <w:tcW w:w="992" w:type="dxa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2/</w:t>
                  </w:r>
                  <w:r w:rsidRPr="006C2CB9">
                    <w:rPr>
                      <w:rFonts w:ascii="Calibri" w:eastAsia="Calibri" w:hAnsi="Calibri" w:cs="Times New Roman"/>
                    </w:rPr>
                    <w:t>2</w:t>
                  </w:r>
                  <w:r>
                    <w:rPr>
                      <w:rFonts w:ascii="Calibri" w:eastAsia="Calibri" w:hAnsi="Calibri" w:cs="Times New Roman"/>
                    </w:rPr>
                    <w:t>/2</w:t>
                  </w:r>
                </w:p>
              </w:tc>
              <w:tc>
                <w:tcPr>
                  <w:tcW w:w="992" w:type="dxa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Р/Р/Р</w:t>
                  </w:r>
                </w:p>
              </w:tc>
              <w:tc>
                <w:tcPr>
                  <w:tcW w:w="1418" w:type="dxa"/>
                  <w:vAlign w:val="center"/>
                </w:tcPr>
                <w:p w:rsidR="005925E2" w:rsidRPr="006C2CB9" w:rsidRDefault="005925E2" w:rsidP="00EA1EB9">
                  <w:pPr>
                    <w:rPr>
                      <w:rFonts w:ascii="Calibri" w:eastAsia="Calibri" w:hAnsi="Calibri" w:cs="Times New Roman"/>
                    </w:rPr>
                  </w:pPr>
                  <w:r w:rsidRPr="006C2CB9">
                    <w:rPr>
                      <w:rFonts w:ascii="Calibri" w:eastAsia="Calibri" w:hAnsi="Calibri" w:cs="Times New Roman"/>
                    </w:rPr>
                    <w:t>2</w:t>
                  </w:r>
                  <w:r>
                    <w:rPr>
                      <w:rFonts w:ascii="Calibri" w:eastAsia="Calibri" w:hAnsi="Calibri" w:cs="Times New Roman"/>
                    </w:rPr>
                    <w:t>/8/4</w:t>
                  </w:r>
                </w:p>
              </w:tc>
              <w:tc>
                <w:tcPr>
                  <w:tcW w:w="992" w:type="dxa"/>
                </w:tcPr>
                <w:p w:rsidR="005925E2" w:rsidRPr="006C2CB9" w:rsidRDefault="005925E2" w:rsidP="00EA1EB9">
                  <w:pPr>
                    <w:rPr>
                      <w:rFonts w:ascii="Calibri" w:eastAsia="Calibri" w:hAnsi="Calibri" w:cs="Times New Roman"/>
                    </w:rPr>
                  </w:pPr>
                  <w:r w:rsidRPr="006C2CB9">
                    <w:rPr>
                      <w:rFonts w:ascii="Calibri" w:eastAsia="Calibri" w:hAnsi="Calibri" w:cs="Times New Roman"/>
                    </w:rPr>
                    <w:t>2</w:t>
                  </w:r>
                  <w:r>
                    <w:rPr>
                      <w:rFonts w:ascii="Calibri" w:eastAsia="Calibri" w:hAnsi="Calibri" w:cs="Times New Roman"/>
                    </w:rPr>
                    <w:t>/3/2</w:t>
                  </w:r>
                </w:p>
              </w:tc>
              <w:tc>
                <w:tcPr>
                  <w:tcW w:w="850" w:type="dxa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Р/П/Р</w:t>
                  </w:r>
                </w:p>
              </w:tc>
              <w:tc>
                <w:tcPr>
                  <w:tcW w:w="1276" w:type="dxa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8</w:t>
                  </w:r>
                  <w:r>
                    <w:rPr>
                      <w:rFonts w:ascii="Times New Roman" w:eastAsia="Calibri" w:hAnsi="Times New Roman" w:cs="Times New Roman"/>
                    </w:rPr>
                    <w:t>/15/14</w:t>
                  </w:r>
                </w:p>
              </w:tc>
              <w:tc>
                <w:tcPr>
                  <w:tcW w:w="851" w:type="dxa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/3/3</w:t>
                  </w:r>
                </w:p>
              </w:tc>
              <w:tc>
                <w:tcPr>
                  <w:tcW w:w="850" w:type="dxa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Р/Р/П</w:t>
                  </w:r>
                </w:p>
              </w:tc>
              <w:tc>
                <w:tcPr>
                  <w:tcW w:w="992" w:type="dxa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10</w:t>
                  </w:r>
                  <w:r>
                    <w:rPr>
                      <w:rFonts w:ascii="Times New Roman" w:eastAsia="Calibri" w:hAnsi="Times New Roman" w:cs="Times New Roman"/>
                    </w:rPr>
                    <w:t>//5/7</w:t>
                  </w:r>
                </w:p>
              </w:tc>
              <w:tc>
                <w:tcPr>
                  <w:tcW w:w="851" w:type="dxa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 w:rsidRPr="006C2CB9">
                    <w:rPr>
                      <w:rFonts w:ascii="Times New Roman" w:eastAsia="Calibri" w:hAnsi="Times New Roman" w:cs="Times New Roman"/>
                    </w:rPr>
                    <w:t>2</w:t>
                  </w:r>
                  <w:r>
                    <w:rPr>
                      <w:rFonts w:ascii="Times New Roman" w:eastAsia="Calibri" w:hAnsi="Times New Roman" w:cs="Times New Roman"/>
                    </w:rPr>
                    <w:t>/2/2</w:t>
                  </w:r>
                </w:p>
              </w:tc>
              <w:tc>
                <w:tcPr>
                  <w:tcW w:w="850" w:type="dxa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Р/Р/Р</w:t>
                  </w:r>
                </w:p>
              </w:tc>
            </w:tr>
            <w:tr w:rsidR="005925E2" w:rsidRPr="006C2CB9" w:rsidTr="005925E2">
              <w:trPr>
                <w:gridAfter w:val="1"/>
                <w:wAfter w:w="11" w:type="dxa"/>
                <w:trHeight w:val="318"/>
              </w:trPr>
              <w:tc>
                <w:tcPr>
                  <w:tcW w:w="4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925E2" w:rsidRPr="006C2CB9" w:rsidRDefault="005925E2" w:rsidP="00EA1EB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C2CB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Чулигова Танзила Джабраиловна</w:t>
                  </w:r>
                </w:p>
              </w:tc>
              <w:tc>
                <w:tcPr>
                  <w:tcW w:w="1278" w:type="dxa"/>
                </w:tcPr>
                <w:p w:rsidR="005925E2" w:rsidRPr="006C2CB9" w:rsidRDefault="005925E2" w:rsidP="00EA1EB9">
                  <w:pPr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3/</w:t>
                  </w:r>
                  <w:r w:rsidRPr="006C2CB9">
                    <w:rPr>
                      <w:rFonts w:ascii="Calibri" w:eastAsia="Calibri" w:hAnsi="Calibri" w:cs="Times New Roman"/>
                    </w:rPr>
                    <w:t>1</w:t>
                  </w:r>
                  <w:r>
                    <w:rPr>
                      <w:rFonts w:ascii="Calibri" w:eastAsia="Calibri" w:hAnsi="Calibri" w:cs="Times New Roman"/>
                    </w:rPr>
                    <w:t>/4</w:t>
                  </w:r>
                </w:p>
              </w:tc>
              <w:tc>
                <w:tcPr>
                  <w:tcW w:w="992" w:type="dxa"/>
                </w:tcPr>
                <w:p w:rsidR="005925E2" w:rsidRPr="006C2CB9" w:rsidRDefault="005925E2" w:rsidP="00EA1EB9">
                  <w:pPr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2/</w:t>
                  </w:r>
                  <w:r w:rsidRPr="006C2CB9">
                    <w:rPr>
                      <w:rFonts w:ascii="Calibri" w:eastAsia="Calibri" w:hAnsi="Calibri" w:cs="Times New Roman"/>
                    </w:rPr>
                    <w:t>2</w:t>
                  </w:r>
                  <w:r>
                    <w:rPr>
                      <w:rFonts w:ascii="Calibri" w:eastAsia="Calibri" w:hAnsi="Calibri" w:cs="Times New Roman"/>
                    </w:rPr>
                    <w:t>/2</w:t>
                  </w:r>
                </w:p>
              </w:tc>
              <w:tc>
                <w:tcPr>
                  <w:tcW w:w="992" w:type="dxa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Р/Р/Р</w:t>
                  </w:r>
                </w:p>
              </w:tc>
              <w:tc>
                <w:tcPr>
                  <w:tcW w:w="1418" w:type="dxa"/>
                  <w:vAlign w:val="center"/>
                </w:tcPr>
                <w:p w:rsidR="005925E2" w:rsidRPr="006C2CB9" w:rsidRDefault="005925E2" w:rsidP="00EA1EB9">
                  <w:pPr>
                    <w:rPr>
                      <w:rFonts w:ascii="Calibri" w:eastAsia="Calibri" w:hAnsi="Calibri" w:cs="Times New Roman"/>
                    </w:rPr>
                  </w:pPr>
                  <w:r w:rsidRPr="006C2CB9">
                    <w:rPr>
                      <w:rFonts w:ascii="Calibri" w:eastAsia="Calibri" w:hAnsi="Calibri" w:cs="Times New Roman"/>
                    </w:rPr>
                    <w:t>2</w:t>
                  </w:r>
                  <w:r>
                    <w:rPr>
                      <w:rFonts w:ascii="Calibri" w:eastAsia="Calibri" w:hAnsi="Calibri" w:cs="Times New Roman"/>
                    </w:rPr>
                    <w:t>/4/9</w:t>
                  </w:r>
                </w:p>
              </w:tc>
              <w:tc>
                <w:tcPr>
                  <w:tcW w:w="992" w:type="dxa"/>
                </w:tcPr>
                <w:p w:rsidR="005925E2" w:rsidRPr="006C2CB9" w:rsidRDefault="005925E2" w:rsidP="00EA1EB9">
                  <w:pPr>
                    <w:rPr>
                      <w:rFonts w:ascii="Calibri" w:eastAsia="Calibri" w:hAnsi="Calibri" w:cs="Times New Roman"/>
                    </w:rPr>
                  </w:pPr>
                  <w:r w:rsidRPr="006C2CB9">
                    <w:rPr>
                      <w:rFonts w:ascii="Calibri" w:eastAsia="Calibri" w:hAnsi="Calibri" w:cs="Times New Roman"/>
                    </w:rPr>
                    <w:t>2</w:t>
                  </w:r>
                  <w:r>
                    <w:rPr>
                      <w:rFonts w:ascii="Calibri" w:eastAsia="Calibri" w:hAnsi="Calibri" w:cs="Times New Roman"/>
                    </w:rPr>
                    <w:t>/2/3</w:t>
                  </w:r>
                </w:p>
              </w:tc>
              <w:tc>
                <w:tcPr>
                  <w:tcW w:w="850" w:type="dxa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Р/Р/П</w:t>
                  </w:r>
                </w:p>
              </w:tc>
              <w:tc>
                <w:tcPr>
                  <w:tcW w:w="1276" w:type="dxa"/>
                </w:tcPr>
                <w:p w:rsidR="005925E2" w:rsidRPr="006C2CB9" w:rsidRDefault="005925E2" w:rsidP="00EA1EB9">
                  <w:pPr>
                    <w:rPr>
                      <w:rFonts w:ascii="Calibri" w:eastAsia="Calibri" w:hAnsi="Calibri" w:cs="Times New Roman"/>
                    </w:rPr>
                  </w:pPr>
                  <w:r w:rsidRPr="006C2CB9">
                    <w:rPr>
                      <w:rFonts w:ascii="Calibri" w:eastAsia="Calibri" w:hAnsi="Calibri" w:cs="Times New Roman"/>
                    </w:rPr>
                    <w:t>8</w:t>
                  </w:r>
                  <w:r>
                    <w:rPr>
                      <w:rFonts w:ascii="Calibri" w:eastAsia="Calibri" w:hAnsi="Calibri" w:cs="Times New Roman"/>
                    </w:rPr>
                    <w:t>/15/10</w:t>
                  </w:r>
                </w:p>
              </w:tc>
              <w:tc>
                <w:tcPr>
                  <w:tcW w:w="851" w:type="dxa"/>
                </w:tcPr>
                <w:p w:rsidR="005925E2" w:rsidRPr="006C2CB9" w:rsidRDefault="005925E2" w:rsidP="00EA1EB9">
                  <w:pPr>
                    <w:rPr>
                      <w:rFonts w:ascii="Calibri" w:eastAsia="Calibri" w:hAnsi="Calibri" w:cs="Times New Roman"/>
                    </w:rPr>
                  </w:pPr>
                  <w:r w:rsidRPr="006C2CB9">
                    <w:rPr>
                      <w:rFonts w:ascii="Calibri" w:eastAsia="Calibri" w:hAnsi="Calibri" w:cs="Times New Roman"/>
                    </w:rPr>
                    <w:t>2</w:t>
                  </w:r>
                  <w:r>
                    <w:rPr>
                      <w:rFonts w:ascii="Calibri" w:eastAsia="Calibri" w:hAnsi="Calibri" w:cs="Times New Roman"/>
                    </w:rPr>
                    <w:t>/3/2</w:t>
                  </w:r>
                </w:p>
              </w:tc>
              <w:tc>
                <w:tcPr>
                  <w:tcW w:w="850" w:type="dxa"/>
                </w:tcPr>
                <w:p w:rsidR="005925E2" w:rsidRPr="006C2CB9" w:rsidRDefault="005925E2" w:rsidP="00EA1EB9">
                  <w:pPr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Р/П/Р</w:t>
                  </w:r>
                </w:p>
              </w:tc>
              <w:tc>
                <w:tcPr>
                  <w:tcW w:w="992" w:type="dxa"/>
                </w:tcPr>
                <w:p w:rsidR="005925E2" w:rsidRPr="006C2CB9" w:rsidRDefault="005925E2" w:rsidP="00EA1EB9">
                  <w:pPr>
                    <w:rPr>
                      <w:rFonts w:ascii="Calibri" w:eastAsia="Calibri" w:hAnsi="Calibri" w:cs="Times New Roman"/>
                    </w:rPr>
                  </w:pPr>
                  <w:r w:rsidRPr="006C2CB9">
                    <w:rPr>
                      <w:rFonts w:ascii="Calibri" w:eastAsia="Calibri" w:hAnsi="Calibri" w:cs="Times New Roman"/>
                    </w:rPr>
                    <w:t>9</w:t>
                  </w:r>
                  <w:r>
                    <w:rPr>
                      <w:rFonts w:ascii="Calibri" w:eastAsia="Calibri" w:hAnsi="Calibri" w:cs="Times New Roman"/>
                    </w:rPr>
                    <w:t>/10/7</w:t>
                  </w:r>
                </w:p>
              </w:tc>
              <w:tc>
                <w:tcPr>
                  <w:tcW w:w="851" w:type="dxa"/>
                </w:tcPr>
                <w:p w:rsidR="005925E2" w:rsidRPr="006C2CB9" w:rsidRDefault="005925E2" w:rsidP="00EA1EB9">
                  <w:pPr>
                    <w:rPr>
                      <w:rFonts w:ascii="Calibri" w:eastAsia="Calibri" w:hAnsi="Calibri" w:cs="Times New Roman"/>
                    </w:rPr>
                  </w:pPr>
                  <w:r w:rsidRPr="006C2CB9">
                    <w:rPr>
                      <w:rFonts w:ascii="Calibri" w:eastAsia="Calibri" w:hAnsi="Calibri" w:cs="Times New Roman"/>
                    </w:rPr>
                    <w:t>2</w:t>
                  </w:r>
                  <w:r>
                    <w:rPr>
                      <w:rFonts w:ascii="Calibri" w:eastAsia="Calibri" w:hAnsi="Calibri" w:cs="Times New Roman"/>
                    </w:rPr>
                    <w:t>/2/2</w:t>
                  </w:r>
                </w:p>
              </w:tc>
              <w:tc>
                <w:tcPr>
                  <w:tcW w:w="850" w:type="dxa"/>
                </w:tcPr>
                <w:p w:rsidR="005925E2" w:rsidRPr="006C2CB9" w:rsidRDefault="005925E2" w:rsidP="00EA1EB9">
                  <w:pPr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Р/Р/Р</w:t>
                  </w:r>
                </w:p>
              </w:tc>
            </w:tr>
            <w:tr w:rsidR="005925E2" w:rsidRPr="006C2CB9" w:rsidTr="005925E2">
              <w:trPr>
                <w:gridAfter w:val="1"/>
                <w:wAfter w:w="11" w:type="dxa"/>
                <w:trHeight w:val="318"/>
              </w:trPr>
              <w:tc>
                <w:tcPr>
                  <w:tcW w:w="4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925E2" w:rsidRPr="006C2CB9" w:rsidRDefault="005925E2" w:rsidP="00EA1EB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 w:rsidRPr="006C2CB9"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Юсупов Сулейман Сайд-Алиевич</w:t>
                  </w:r>
                </w:p>
              </w:tc>
              <w:tc>
                <w:tcPr>
                  <w:tcW w:w="1278" w:type="dxa"/>
                </w:tcPr>
                <w:p w:rsidR="005925E2" w:rsidRPr="006C2CB9" w:rsidRDefault="005925E2" w:rsidP="00EA1EB9">
                  <w:pPr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4/</w:t>
                  </w:r>
                  <w:r w:rsidRPr="006C2CB9">
                    <w:rPr>
                      <w:rFonts w:ascii="Calibri" w:eastAsia="Calibri" w:hAnsi="Calibri" w:cs="Times New Roman"/>
                    </w:rPr>
                    <w:t>3</w:t>
                  </w:r>
                  <w:r>
                    <w:rPr>
                      <w:rFonts w:ascii="Calibri" w:eastAsia="Calibri" w:hAnsi="Calibri" w:cs="Times New Roman"/>
                    </w:rPr>
                    <w:t>/3</w:t>
                  </w:r>
                </w:p>
              </w:tc>
              <w:tc>
                <w:tcPr>
                  <w:tcW w:w="992" w:type="dxa"/>
                </w:tcPr>
                <w:p w:rsidR="005925E2" w:rsidRPr="006C2CB9" w:rsidRDefault="005925E2" w:rsidP="00EA1EB9">
                  <w:pPr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2/</w:t>
                  </w:r>
                  <w:r w:rsidRPr="006C2CB9">
                    <w:rPr>
                      <w:rFonts w:ascii="Calibri" w:eastAsia="Calibri" w:hAnsi="Calibri" w:cs="Times New Roman"/>
                    </w:rPr>
                    <w:t>2</w:t>
                  </w:r>
                  <w:r>
                    <w:rPr>
                      <w:rFonts w:ascii="Calibri" w:eastAsia="Calibri" w:hAnsi="Calibri" w:cs="Times New Roman"/>
                    </w:rPr>
                    <w:t>/2</w:t>
                  </w:r>
                </w:p>
              </w:tc>
              <w:tc>
                <w:tcPr>
                  <w:tcW w:w="992" w:type="dxa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Р/Р/Р</w:t>
                  </w:r>
                </w:p>
              </w:tc>
              <w:tc>
                <w:tcPr>
                  <w:tcW w:w="1418" w:type="dxa"/>
                  <w:vAlign w:val="center"/>
                </w:tcPr>
                <w:p w:rsidR="005925E2" w:rsidRPr="006C2CB9" w:rsidRDefault="005925E2" w:rsidP="00EA1EB9">
                  <w:pPr>
                    <w:rPr>
                      <w:rFonts w:ascii="Calibri" w:eastAsia="Calibri" w:hAnsi="Calibri" w:cs="Times New Roman"/>
                    </w:rPr>
                  </w:pPr>
                  <w:r w:rsidRPr="006C2CB9">
                    <w:rPr>
                      <w:rFonts w:ascii="Calibri" w:eastAsia="Calibri" w:hAnsi="Calibri" w:cs="Times New Roman"/>
                    </w:rPr>
                    <w:t>5</w:t>
                  </w:r>
                  <w:r>
                    <w:rPr>
                      <w:rFonts w:ascii="Calibri" w:eastAsia="Calibri" w:hAnsi="Calibri" w:cs="Times New Roman"/>
                    </w:rPr>
                    <w:t>/8/11</w:t>
                  </w:r>
                </w:p>
              </w:tc>
              <w:tc>
                <w:tcPr>
                  <w:tcW w:w="992" w:type="dxa"/>
                </w:tcPr>
                <w:p w:rsidR="005925E2" w:rsidRPr="006C2CB9" w:rsidRDefault="005925E2" w:rsidP="00EA1EB9">
                  <w:pPr>
                    <w:rPr>
                      <w:rFonts w:ascii="Calibri" w:eastAsia="Calibri" w:hAnsi="Calibri" w:cs="Times New Roman"/>
                    </w:rPr>
                  </w:pPr>
                  <w:r w:rsidRPr="006C2CB9">
                    <w:rPr>
                      <w:rFonts w:ascii="Calibri" w:eastAsia="Calibri" w:hAnsi="Calibri" w:cs="Times New Roman"/>
                    </w:rPr>
                    <w:t>2</w:t>
                  </w:r>
                  <w:r>
                    <w:rPr>
                      <w:rFonts w:ascii="Calibri" w:eastAsia="Calibri" w:hAnsi="Calibri" w:cs="Times New Roman"/>
                    </w:rPr>
                    <w:t>/3/3</w:t>
                  </w:r>
                </w:p>
              </w:tc>
              <w:tc>
                <w:tcPr>
                  <w:tcW w:w="850" w:type="dxa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Р/П/П</w:t>
                  </w:r>
                </w:p>
              </w:tc>
              <w:tc>
                <w:tcPr>
                  <w:tcW w:w="1276" w:type="dxa"/>
                </w:tcPr>
                <w:p w:rsidR="005925E2" w:rsidRPr="006C2CB9" w:rsidRDefault="005925E2" w:rsidP="00EA1EB9">
                  <w:pPr>
                    <w:rPr>
                      <w:rFonts w:ascii="Calibri" w:eastAsia="Calibri" w:hAnsi="Calibri" w:cs="Times New Roman"/>
                    </w:rPr>
                  </w:pPr>
                  <w:r w:rsidRPr="006C2CB9">
                    <w:rPr>
                      <w:rFonts w:ascii="Calibri" w:eastAsia="Calibri" w:hAnsi="Calibri" w:cs="Times New Roman"/>
                    </w:rPr>
                    <w:t>4</w:t>
                  </w:r>
                  <w:r>
                    <w:rPr>
                      <w:rFonts w:ascii="Calibri" w:eastAsia="Calibri" w:hAnsi="Calibri" w:cs="Times New Roman"/>
                    </w:rPr>
                    <w:t>/9/9</w:t>
                  </w:r>
                </w:p>
              </w:tc>
              <w:tc>
                <w:tcPr>
                  <w:tcW w:w="851" w:type="dxa"/>
                </w:tcPr>
                <w:p w:rsidR="005925E2" w:rsidRPr="006C2CB9" w:rsidRDefault="005925E2" w:rsidP="00EA1EB9">
                  <w:pPr>
                    <w:rPr>
                      <w:rFonts w:ascii="Calibri" w:eastAsia="Calibri" w:hAnsi="Calibri" w:cs="Times New Roman"/>
                    </w:rPr>
                  </w:pPr>
                  <w:r w:rsidRPr="006C2CB9">
                    <w:rPr>
                      <w:rFonts w:ascii="Calibri" w:eastAsia="Calibri" w:hAnsi="Calibri" w:cs="Times New Roman"/>
                    </w:rPr>
                    <w:t>2</w:t>
                  </w:r>
                  <w:r>
                    <w:rPr>
                      <w:rFonts w:ascii="Calibri" w:eastAsia="Calibri" w:hAnsi="Calibri" w:cs="Times New Roman"/>
                    </w:rPr>
                    <w:t>/2/2</w:t>
                  </w:r>
                </w:p>
              </w:tc>
              <w:tc>
                <w:tcPr>
                  <w:tcW w:w="850" w:type="dxa"/>
                </w:tcPr>
                <w:p w:rsidR="005925E2" w:rsidRPr="006C2CB9" w:rsidRDefault="005925E2" w:rsidP="00EA1EB9">
                  <w:pPr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Р/Р/Р</w:t>
                  </w:r>
                </w:p>
              </w:tc>
              <w:tc>
                <w:tcPr>
                  <w:tcW w:w="992" w:type="dxa"/>
                </w:tcPr>
                <w:p w:rsidR="005925E2" w:rsidRPr="006C2CB9" w:rsidRDefault="005925E2" w:rsidP="00EA1EB9">
                  <w:pPr>
                    <w:rPr>
                      <w:rFonts w:ascii="Calibri" w:eastAsia="Calibri" w:hAnsi="Calibri" w:cs="Times New Roman"/>
                    </w:rPr>
                  </w:pPr>
                  <w:r w:rsidRPr="006C2CB9">
                    <w:rPr>
                      <w:rFonts w:ascii="Calibri" w:eastAsia="Calibri" w:hAnsi="Calibri" w:cs="Times New Roman"/>
                    </w:rPr>
                    <w:t>0</w:t>
                  </w:r>
                  <w:r>
                    <w:rPr>
                      <w:rFonts w:ascii="Calibri" w:eastAsia="Calibri" w:hAnsi="Calibri" w:cs="Times New Roman"/>
                    </w:rPr>
                    <w:t>/7/9</w:t>
                  </w:r>
                </w:p>
              </w:tc>
              <w:tc>
                <w:tcPr>
                  <w:tcW w:w="851" w:type="dxa"/>
                </w:tcPr>
                <w:p w:rsidR="005925E2" w:rsidRPr="006C2CB9" w:rsidRDefault="005925E2" w:rsidP="00EA1EB9">
                  <w:pPr>
                    <w:rPr>
                      <w:rFonts w:ascii="Calibri" w:eastAsia="Calibri" w:hAnsi="Calibri" w:cs="Times New Roman"/>
                    </w:rPr>
                  </w:pPr>
                  <w:r w:rsidRPr="006C2CB9">
                    <w:rPr>
                      <w:rFonts w:ascii="Calibri" w:eastAsia="Calibri" w:hAnsi="Calibri" w:cs="Times New Roman"/>
                    </w:rPr>
                    <w:t>2</w:t>
                  </w:r>
                  <w:r>
                    <w:rPr>
                      <w:rFonts w:ascii="Calibri" w:eastAsia="Calibri" w:hAnsi="Calibri" w:cs="Times New Roman"/>
                    </w:rPr>
                    <w:t>/2/2</w:t>
                  </w:r>
                </w:p>
              </w:tc>
              <w:tc>
                <w:tcPr>
                  <w:tcW w:w="850" w:type="dxa"/>
                </w:tcPr>
                <w:p w:rsidR="005925E2" w:rsidRPr="006C2CB9" w:rsidRDefault="005925E2" w:rsidP="00EA1EB9">
                  <w:pPr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Р/Р/Р</w:t>
                  </w:r>
                </w:p>
              </w:tc>
            </w:tr>
            <w:tr w:rsidR="005925E2" w:rsidRPr="006C2CB9" w:rsidTr="005925E2">
              <w:trPr>
                <w:gridAfter w:val="1"/>
                <w:wAfter w:w="11" w:type="dxa"/>
                <w:trHeight w:val="318"/>
              </w:trPr>
              <w:tc>
                <w:tcPr>
                  <w:tcW w:w="4246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5925E2" w:rsidRPr="006C2CB9" w:rsidRDefault="005925E2" w:rsidP="00EA1EB9">
                  <w:pP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  <w:t>Нашаев М-Али</w:t>
                  </w:r>
                </w:p>
              </w:tc>
              <w:tc>
                <w:tcPr>
                  <w:tcW w:w="1278" w:type="dxa"/>
                </w:tcPr>
                <w:p w:rsidR="005925E2" w:rsidRPr="006C2CB9" w:rsidRDefault="005925E2" w:rsidP="00EA1EB9">
                  <w:pPr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0</w:t>
                  </w:r>
                </w:p>
              </w:tc>
              <w:tc>
                <w:tcPr>
                  <w:tcW w:w="992" w:type="dxa"/>
                </w:tcPr>
                <w:p w:rsidR="005925E2" w:rsidRPr="006C2CB9" w:rsidRDefault="005925E2" w:rsidP="00EA1EB9">
                  <w:pPr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2</w:t>
                  </w:r>
                </w:p>
              </w:tc>
              <w:tc>
                <w:tcPr>
                  <w:tcW w:w="992" w:type="dxa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Р</w:t>
                  </w:r>
                </w:p>
              </w:tc>
              <w:tc>
                <w:tcPr>
                  <w:tcW w:w="1418" w:type="dxa"/>
                  <w:vAlign w:val="center"/>
                </w:tcPr>
                <w:p w:rsidR="005925E2" w:rsidRPr="006C2CB9" w:rsidRDefault="005925E2" w:rsidP="00EA1EB9">
                  <w:pPr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5/15</w:t>
                  </w:r>
                </w:p>
              </w:tc>
              <w:tc>
                <w:tcPr>
                  <w:tcW w:w="992" w:type="dxa"/>
                </w:tcPr>
                <w:p w:rsidR="005925E2" w:rsidRPr="006C2CB9" w:rsidRDefault="005925E2" w:rsidP="00EA1EB9">
                  <w:pPr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2/4</w:t>
                  </w:r>
                </w:p>
              </w:tc>
              <w:tc>
                <w:tcPr>
                  <w:tcW w:w="850" w:type="dxa"/>
                </w:tcPr>
                <w:p w:rsidR="005925E2" w:rsidRPr="006C2CB9" w:rsidRDefault="005925E2" w:rsidP="00EA1EB9">
                  <w:pPr>
                    <w:spacing w:after="0" w:line="240" w:lineRule="auto"/>
                    <w:rPr>
                      <w:rFonts w:ascii="Times New Roman" w:eastAsia="Calibri" w:hAnsi="Times New Roman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Р/Т</w:t>
                  </w:r>
                </w:p>
              </w:tc>
              <w:tc>
                <w:tcPr>
                  <w:tcW w:w="1276" w:type="dxa"/>
                </w:tcPr>
                <w:p w:rsidR="005925E2" w:rsidRPr="006C2CB9" w:rsidRDefault="005925E2" w:rsidP="00EA1EB9">
                  <w:pPr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7/7</w:t>
                  </w:r>
                </w:p>
              </w:tc>
              <w:tc>
                <w:tcPr>
                  <w:tcW w:w="851" w:type="dxa"/>
                </w:tcPr>
                <w:p w:rsidR="005925E2" w:rsidRPr="006C2CB9" w:rsidRDefault="005925E2" w:rsidP="00EA1EB9">
                  <w:pPr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2/2</w:t>
                  </w:r>
                </w:p>
              </w:tc>
              <w:tc>
                <w:tcPr>
                  <w:tcW w:w="850" w:type="dxa"/>
                </w:tcPr>
                <w:p w:rsidR="005925E2" w:rsidRPr="006C2CB9" w:rsidRDefault="005925E2" w:rsidP="00EA1EB9">
                  <w:pPr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Р/Р/</w:t>
                  </w:r>
                </w:p>
              </w:tc>
              <w:tc>
                <w:tcPr>
                  <w:tcW w:w="992" w:type="dxa"/>
                </w:tcPr>
                <w:p w:rsidR="005925E2" w:rsidRPr="006C2CB9" w:rsidRDefault="005925E2" w:rsidP="00EA1EB9">
                  <w:pPr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2/6</w:t>
                  </w:r>
                </w:p>
              </w:tc>
              <w:tc>
                <w:tcPr>
                  <w:tcW w:w="851" w:type="dxa"/>
                </w:tcPr>
                <w:p w:rsidR="005925E2" w:rsidRPr="006C2CB9" w:rsidRDefault="005925E2" w:rsidP="00EA1EB9">
                  <w:pPr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Calibri" w:eastAsia="Calibri" w:hAnsi="Calibri" w:cs="Times New Roman"/>
                    </w:rPr>
                    <w:t>2/2</w:t>
                  </w:r>
                </w:p>
              </w:tc>
              <w:tc>
                <w:tcPr>
                  <w:tcW w:w="850" w:type="dxa"/>
                </w:tcPr>
                <w:p w:rsidR="005925E2" w:rsidRPr="006C2CB9" w:rsidRDefault="005925E2" w:rsidP="00EA1EB9">
                  <w:pPr>
                    <w:rPr>
                      <w:rFonts w:ascii="Calibri" w:eastAsia="Calibri" w:hAnsi="Calibri" w:cs="Times New Roman"/>
                    </w:rPr>
                  </w:pPr>
                  <w:r>
                    <w:rPr>
                      <w:rFonts w:ascii="Times New Roman" w:eastAsia="Calibri" w:hAnsi="Times New Roman" w:cs="Times New Roman"/>
                    </w:rPr>
                    <w:t>Р/Р</w:t>
                  </w:r>
                </w:p>
              </w:tc>
            </w:tr>
          </w:tbl>
          <w:p w:rsidR="005925E2" w:rsidRPr="006C2CB9" w:rsidRDefault="005925E2" w:rsidP="00EA1EB9">
            <w:pPr>
              <w:rPr>
                <w:rFonts w:ascii="Calibri" w:eastAsia="Calibri" w:hAnsi="Calibri" w:cs="Times New Roman"/>
              </w:rPr>
            </w:pPr>
          </w:p>
          <w:p w:rsidR="00333E1E" w:rsidRPr="00191156" w:rsidRDefault="002352C7" w:rsidP="00333E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352C7">
              <w:rPr>
                <w:rFonts w:ascii="Calibri" w:eastAsia="Calibri" w:hAnsi="Calibri" w:cs="Times New Roman"/>
                <w:sz w:val="28"/>
                <w:szCs w:val="28"/>
              </w:rPr>
              <w:t xml:space="preserve">           </w:t>
            </w:r>
            <w:r w:rsidR="00333E1E" w:rsidRPr="001911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 xml:space="preserve"> </w:t>
            </w:r>
            <w:r w:rsidR="00333E1E" w:rsidRPr="001911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Работа по подготовке и проведению ЕГЭ и ОГЭ ГИА позволила выявить ряд</w:t>
            </w:r>
            <w:r w:rsidR="00333E1E" w:rsidRPr="001911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r w:rsidR="00333E1E" w:rsidRPr="00191156">
              <w:rPr>
                <w:rFonts w:ascii="Times New Roman" w:eastAsia="Calibri" w:hAnsi="Times New Roman" w:cs="Times New Roman"/>
                <w:b/>
                <w:bCs/>
                <w:i/>
                <w:iCs/>
                <w:sz w:val="28"/>
                <w:szCs w:val="28"/>
              </w:rPr>
              <w:t>проблем</w:t>
            </w:r>
            <w:r w:rsidR="00333E1E" w:rsidRPr="00191156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:</w:t>
            </w:r>
          </w:p>
          <w:p w:rsidR="00333E1E" w:rsidRPr="00191156" w:rsidRDefault="00333E1E" w:rsidP="00333E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156">
              <w:rPr>
                <w:rFonts w:ascii="Times New Roman" w:eastAsia="Calibri" w:hAnsi="Times New Roman" w:cs="Times New Roman"/>
                <w:sz w:val="28"/>
                <w:szCs w:val="28"/>
              </w:rPr>
              <w:t>-недостаточное понимание учителями школы, что новое качество образования – это ориентация не только на усвоение обучающимися определенной суммы знаний, но и развитие их личности, познавательных и созидательных возможностей, информационной и социально-культурной компетентности личности;</w:t>
            </w:r>
          </w:p>
          <w:p w:rsidR="00333E1E" w:rsidRPr="00191156" w:rsidRDefault="00333E1E" w:rsidP="00333E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156">
              <w:rPr>
                <w:rFonts w:ascii="Times New Roman" w:eastAsia="Calibri" w:hAnsi="Times New Roman" w:cs="Times New Roman"/>
                <w:sz w:val="28"/>
                <w:szCs w:val="28"/>
              </w:rPr>
              <w:t>- неготовность учителей к переоценке своих профессиональных и личностных качеств, необходимых для перехода на новый уровень, обеспечивающий качество образования;</w:t>
            </w:r>
          </w:p>
          <w:p w:rsidR="00333E1E" w:rsidRPr="00191156" w:rsidRDefault="00333E1E" w:rsidP="00333E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156">
              <w:rPr>
                <w:rFonts w:ascii="Times New Roman" w:eastAsia="Calibri" w:hAnsi="Times New Roman" w:cs="Times New Roman"/>
                <w:sz w:val="28"/>
                <w:szCs w:val="28"/>
              </w:rPr>
              <w:t>- неэффективное использование часов неаудиторной занятости с учащимися слабо мотивированными на учебу;</w:t>
            </w:r>
          </w:p>
          <w:p w:rsidR="00333E1E" w:rsidRPr="00191156" w:rsidRDefault="00333E1E" w:rsidP="00333E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156">
              <w:rPr>
                <w:rFonts w:ascii="Times New Roman" w:eastAsia="Calibri" w:hAnsi="Times New Roman" w:cs="Times New Roman"/>
                <w:sz w:val="28"/>
                <w:szCs w:val="28"/>
              </w:rPr>
              <w:t>- отсутствие отдельной системы работы со средними, слабыми и сильными учащимися по развитию их интеллектуальных способностей;</w:t>
            </w:r>
          </w:p>
          <w:p w:rsidR="00333E1E" w:rsidRPr="00191156" w:rsidRDefault="00333E1E" w:rsidP="00333E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156">
              <w:rPr>
                <w:rFonts w:ascii="Times New Roman" w:eastAsia="Calibri" w:hAnsi="Times New Roman" w:cs="Times New Roman"/>
                <w:sz w:val="28"/>
                <w:szCs w:val="28"/>
              </w:rPr>
              <w:t>- недостаточный уровень работы по индивидуализации и дифференциации обучения учащихся;</w:t>
            </w:r>
          </w:p>
          <w:p w:rsidR="00333E1E" w:rsidRPr="00191156" w:rsidRDefault="00333E1E" w:rsidP="00333E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156">
              <w:rPr>
                <w:rFonts w:ascii="Times New Roman" w:eastAsia="Calibri" w:hAnsi="Times New Roman" w:cs="Times New Roman"/>
                <w:sz w:val="28"/>
                <w:szCs w:val="28"/>
              </w:rPr>
              <w:t>- недостаточный контроль со стороны родителей;</w:t>
            </w:r>
          </w:p>
          <w:p w:rsidR="00333E1E" w:rsidRPr="00191156" w:rsidRDefault="00333E1E" w:rsidP="00333E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156">
              <w:rPr>
                <w:rFonts w:ascii="Times New Roman" w:eastAsia="Calibri" w:hAnsi="Times New Roman" w:cs="Times New Roman"/>
                <w:sz w:val="28"/>
                <w:szCs w:val="28"/>
              </w:rPr>
              <w:t>- нежелание детей учиться.</w:t>
            </w:r>
          </w:p>
          <w:p w:rsidR="00333E1E" w:rsidRPr="00191156" w:rsidRDefault="00333E1E" w:rsidP="00333E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   </w:t>
            </w:r>
            <w:r w:rsidRPr="00191156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Управленческое решение: </w:t>
            </w:r>
          </w:p>
          <w:p w:rsidR="00333E1E" w:rsidRPr="00191156" w:rsidRDefault="00333E1E" w:rsidP="00333E1E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 целью повышения качества образования :</w:t>
            </w:r>
          </w:p>
          <w:p w:rsidR="00333E1E" w:rsidRPr="00191156" w:rsidRDefault="00333E1E" w:rsidP="00333E1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формирование общеучебных умений, опыта решения проблем, умений применять полученные знания в нестандартной ситуации;</w:t>
            </w:r>
          </w:p>
          <w:p w:rsidR="00333E1E" w:rsidRPr="00191156" w:rsidRDefault="00333E1E" w:rsidP="00333E1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формирование навыков работы с информацией (включая ее поиск, обработку, анализ и интерпретацию, представление);</w:t>
            </w:r>
          </w:p>
          <w:p w:rsidR="00333E1E" w:rsidRPr="00191156" w:rsidRDefault="00333E1E" w:rsidP="00333E1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формирование навыков совместной работы обучающихся в группе;</w:t>
            </w:r>
          </w:p>
          <w:p w:rsidR="00333E1E" w:rsidRPr="00191156" w:rsidRDefault="00333E1E" w:rsidP="00333E1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формирование навыков контрольно-оценочной деятельности обучающихся;</w:t>
            </w:r>
          </w:p>
          <w:p w:rsidR="00333E1E" w:rsidRPr="00191156" w:rsidRDefault="00333E1E" w:rsidP="00333E1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выделить дополнительные часы на подготовку к сдаче ОГЭ по русскому языку 4 часа за счет ПП; </w:t>
            </w:r>
          </w:p>
          <w:p w:rsidR="00333E1E" w:rsidRPr="00191156" w:rsidRDefault="00333E1E" w:rsidP="00333E1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выделить дополнительные часы на подготовку к сдаче ОГЭ по математике (4 часа за счет внеурочки).</w:t>
            </w:r>
          </w:p>
          <w:p w:rsidR="00333E1E" w:rsidRPr="00191156" w:rsidRDefault="00333E1E" w:rsidP="00333E1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выделить дополнительные часы на подготовку к сдаче ОГЭ по обществознанию (4 часа за счет внеурочки).</w:t>
            </w:r>
          </w:p>
          <w:p w:rsidR="00333E1E" w:rsidRPr="00191156" w:rsidRDefault="00333E1E" w:rsidP="00333E1E">
            <w:pPr>
              <w:numPr>
                <w:ilvl w:val="0"/>
                <w:numId w:val="8"/>
              </w:num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выделить дополнительные часы на подготовку к сдаче ОГЭ по чеченскому языку (4 часа за счет внеурочки).</w:t>
            </w:r>
          </w:p>
          <w:p w:rsidR="00333E1E" w:rsidRPr="00191156" w:rsidRDefault="00333E1E" w:rsidP="00333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Классным руководителям Магомадовой Р.С., Хизриеву Д.М. довести результаты пробного тестирования по математике, русскому языку, чеченскому языку и обществознанию до сведения родителей учащихся 9-х кла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ссов на родительском собрании 20.03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.2017</w:t>
            </w:r>
            <w:r w:rsidRPr="00191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333E1E" w:rsidRPr="00191156" w:rsidRDefault="00333E1E" w:rsidP="00333E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  <w:p w:rsidR="00333E1E" w:rsidRPr="00191156" w:rsidRDefault="00333E1E" w:rsidP="00333E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15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Предложения на</w:t>
            </w:r>
            <w:r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третью</w:t>
            </w:r>
            <w:r w:rsidRPr="0019115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 xml:space="preserve"> четверть 2016–2017 учебного года.</w:t>
            </w:r>
          </w:p>
          <w:p w:rsidR="00333E1E" w:rsidRPr="00191156" w:rsidRDefault="00333E1E" w:rsidP="00333E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156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</w:rPr>
              <w:t> </w:t>
            </w:r>
            <w:r w:rsidRPr="00191156">
              <w:rPr>
                <w:rFonts w:ascii="Times New Roman" w:eastAsia="Calibri" w:hAnsi="Times New Roman" w:cs="Times New Roman"/>
                <w:sz w:val="28"/>
                <w:szCs w:val="28"/>
              </w:rPr>
              <w:t>Рассматривать и утверждать план мероприятий по подготовке и проведению государственной (итоговой) а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ттестации в начале второго полугодия</w:t>
            </w:r>
            <w:r w:rsidRPr="00191156">
              <w:rPr>
                <w:rFonts w:ascii="Times New Roman" w:eastAsia="Calibri" w:hAnsi="Times New Roman" w:cs="Times New Roman"/>
                <w:sz w:val="28"/>
                <w:szCs w:val="28"/>
              </w:rPr>
              <w:t>.</w:t>
            </w:r>
          </w:p>
          <w:p w:rsidR="00333E1E" w:rsidRPr="00191156" w:rsidRDefault="00333E1E" w:rsidP="00333E1E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156">
              <w:rPr>
                <w:rFonts w:ascii="Times New Roman" w:eastAsia="Calibri" w:hAnsi="Times New Roman" w:cs="Times New Roman"/>
                <w:sz w:val="28"/>
                <w:szCs w:val="28"/>
              </w:rPr>
              <w:t>Включить в план работы мероприятий все направления деятельности, связанные с организацией и проведением итоговой аттестации выпускников.</w:t>
            </w:r>
          </w:p>
          <w:p w:rsidR="00333E1E" w:rsidRPr="00191156" w:rsidRDefault="00333E1E" w:rsidP="00333E1E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156">
              <w:rPr>
                <w:rFonts w:ascii="Times New Roman" w:eastAsia="Calibri" w:hAnsi="Times New Roman" w:cs="Times New Roman"/>
                <w:sz w:val="28"/>
                <w:szCs w:val="28"/>
              </w:rPr>
              <w:t>Учителям – предметникам провести качественный анализ по результатам итоговой аттестации, разработать план устранения недостатков и обеспечить безусловное его выполнение в течение года.</w:t>
            </w:r>
          </w:p>
          <w:p w:rsidR="00333E1E" w:rsidRPr="00191156" w:rsidRDefault="00333E1E" w:rsidP="00333E1E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156">
              <w:rPr>
                <w:rFonts w:ascii="Times New Roman" w:eastAsia="Calibri" w:hAnsi="Times New Roman" w:cs="Times New Roman"/>
                <w:sz w:val="28"/>
                <w:szCs w:val="28"/>
              </w:rPr>
              <w:t>Администрации школы поставить на классно – обобщающий контроль  9, 11 классы, с целью выявления сформированности ЗУН выпускников и оказание коррекции в знаниях учащихся, нуждающихся в педагогической поддержке.</w:t>
            </w:r>
          </w:p>
          <w:p w:rsidR="00333E1E" w:rsidRPr="00191156" w:rsidRDefault="00333E1E" w:rsidP="00333E1E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156">
              <w:rPr>
                <w:rFonts w:ascii="Times New Roman" w:eastAsia="Calibri" w:hAnsi="Times New Roman" w:cs="Times New Roman"/>
                <w:sz w:val="28"/>
                <w:szCs w:val="28"/>
              </w:rPr>
              <w:t>Поставить на персональный контроль учителей, преподающих  на разных ступенях математику, русский язык , обществознание и чеченский язык.</w:t>
            </w:r>
          </w:p>
          <w:p w:rsidR="00333E1E" w:rsidRPr="00191156" w:rsidRDefault="00333E1E" w:rsidP="00333E1E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156">
              <w:rPr>
                <w:rFonts w:ascii="Times New Roman" w:eastAsia="Calibri" w:hAnsi="Times New Roman" w:cs="Times New Roman"/>
                <w:sz w:val="28"/>
                <w:szCs w:val="28"/>
              </w:rPr>
              <w:t>На  методических совещаниях, советах анализировать результаты проводимых контрольных срезов и намечать пути по ликвидации возникающих у учащихся затруднений.</w:t>
            </w:r>
          </w:p>
          <w:p w:rsidR="00333E1E" w:rsidRPr="00191156" w:rsidRDefault="00333E1E" w:rsidP="00333E1E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156">
              <w:rPr>
                <w:rFonts w:ascii="Times New Roman" w:eastAsia="Calibri" w:hAnsi="Times New Roman" w:cs="Times New Roman"/>
                <w:sz w:val="28"/>
                <w:szCs w:val="28"/>
              </w:rPr>
              <w:t>Включить в индивидуальный план работы учителей деятельность с одаренными и слабоуспевающими детьми.</w:t>
            </w:r>
          </w:p>
          <w:p w:rsidR="00333E1E" w:rsidRPr="00191156" w:rsidRDefault="00333E1E" w:rsidP="00333E1E">
            <w:pPr>
              <w:numPr>
                <w:ilvl w:val="0"/>
                <w:numId w:val="2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156">
              <w:rPr>
                <w:rFonts w:ascii="Times New Roman" w:eastAsia="Calibri" w:hAnsi="Times New Roman" w:cs="Times New Roman"/>
                <w:sz w:val="28"/>
                <w:szCs w:val="28"/>
              </w:rPr>
              <w:t>Продолжить работу по созданию системы организации итоговой аттест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ации выпускников школы в форме О</w:t>
            </w:r>
            <w:r w:rsidRPr="00191156">
              <w:rPr>
                <w:rFonts w:ascii="Times New Roman" w:eastAsia="Calibri" w:hAnsi="Times New Roman" w:cs="Times New Roman"/>
                <w:sz w:val="28"/>
                <w:szCs w:val="28"/>
              </w:rPr>
              <w:t>ГЭ через:</w:t>
            </w:r>
          </w:p>
          <w:p w:rsidR="00333E1E" w:rsidRPr="00191156" w:rsidRDefault="00333E1E" w:rsidP="00333E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156">
              <w:rPr>
                <w:rFonts w:ascii="Times New Roman" w:eastAsia="Calibri" w:hAnsi="Times New Roman" w:cs="Times New Roman"/>
                <w:sz w:val="28"/>
                <w:szCs w:val="28"/>
              </w:rPr>
              <w:t>     повышение информационной компетенции участников образовательного процесса;</w:t>
            </w:r>
          </w:p>
          <w:p w:rsidR="00333E1E" w:rsidRPr="00191156" w:rsidRDefault="00333E1E" w:rsidP="00333E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156">
              <w:rPr>
                <w:rFonts w:ascii="Times New Roman" w:eastAsia="Calibri" w:hAnsi="Times New Roman" w:cs="Times New Roman"/>
                <w:sz w:val="28"/>
                <w:szCs w:val="28"/>
              </w:rPr>
              <w:t>         пр</w:t>
            </w: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актическую отработку механизма О</w:t>
            </w:r>
            <w:r w:rsidRPr="00191156">
              <w:rPr>
                <w:rFonts w:ascii="Times New Roman" w:eastAsia="Calibri" w:hAnsi="Times New Roman" w:cs="Times New Roman"/>
                <w:sz w:val="28"/>
                <w:szCs w:val="28"/>
              </w:rPr>
              <w:t>ГЭ с учителями и выпускниками школы.</w:t>
            </w:r>
          </w:p>
          <w:p w:rsidR="00333E1E" w:rsidRPr="00191156" w:rsidRDefault="00333E1E" w:rsidP="00333E1E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156"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Использовать индивидуализацию и дифференциацию обучения учащихся.</w:t>
            </w:r>
          </w:p>
          <w:p w:rsidR="00333E1E" w:rsidRPr="00191156" w:rsidRDefault="00333E1E" w:rsidP="00333E1E">
            <w:pPr>
              <w:numPr>
                <w:ilvl w:val="0"/>
                <w:numId w:val="3"/>
              </w:num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156">
              <w:rPr>
                <w:rFonts w:ascii="Times New Roman" w:eastAsia="Calibri" w:hAnsi="Times New Roman" w:cs="Times New Roman"/>
                <w:sz w:val="28"/>
                <w:szCs w:val="28"/>
              </w:rPr>
              <w:t>Контроль за знаниями проводить в форме тестовых заданий.</w:t>
            </w:r>
          </w:p>
          <w:p w:rsidR="00333E1E" w:rsidRDefault="00333E1E" w:rsidP="00333E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15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Осуществлять взаимодействие между семьёй и школой с целью организации совместных действий для решения успешности </w:t>
            </w:r>
          </w:p>
          <w:p w:rsidR="00333E1E" w:rsidRPr="00191156" w:rsidRDefault="00333E1E" w:rsidP="00333E1E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191156">
              <w:rPr>
                <w:rFonts w:ascii="Times New Roman" w:eastAsia="Calibri" w:hAnsi="Times New Roman" w:cs="Times New Roman"/>
                <w:sz w:val="28"/>
                <w:szCs w:val="28"/>
              </w:rPr>
              <w:t>обучения и социализации личности.</w:t>
            </w:r>
          </w:p>
          <w:p w:rsidR="007429DC" w:rsidRDefault="007429DC" w:rsidP="00333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429DC" w:rsidRDefault="007429DC" w:rsidP="007429DC">
            <w:pPr>
              <w:widowControl w:val="0"/>
              <w:shd w:val="clear" w:color="auto" w:fill="FFFFFF"/>
              <w:spacing w:after="0" w:line="240" w:lineRule="auto"/>
              <w:ind w:right="1979"/>
              <w:rPr>
                <w:rFonts w:ascii="Times New Roman" w:hAnsi="Times New Roman" w:cs="Times New Roman"/>
                <w:sz w:val="28"/>
                <w:szCs w:val="28"/>
              </w:rPr>
            </w:pPr>
            <w:r w:rsidRPr="009536B8">
              <w:rPr>
                <w:rFonts w:ascii="Times New Roman" w:hAnsi="Times New Roman" w:cs="Times New Roman"/>
                <w:sz w:val="28"/>
                <w:szCs w:val="28"/>
              </w:rPr>
              <w:t xml:space="preserve">В целях устранения отмеченных недостатков и организации качественной подготовки к ГИА 2016 года учителям-предметникам необходимо: сделать четкий анализ по каждому ученику, скорректировать работу по ИОМ; систематизировать работу с группой «риска» по отработке выявленных пробелов в знаниях; определить круг заданий повышенной сложности для обучающихся, имеющих достаточный уровень базовой математической подготовки, которые реально могут выполнить во время экзамена и уделить внимание отработке их безошибочного выполнения. совершенствовать методическую сторону урока с позиции деятельности каждого ученика с учетом его способностей и возможностей; планировать на каждом уроке материал для повторения ранее изученного, используя устный счѐт, индивидуальную, самостоятельную работу обучающихся и т. п; уделять внимание урокам обобщения, систематизации знаний, умений, навыков. Работать над осознанным усвоением материала, выработкой прочных вычислительных навыков, уделив особое внимание решению планиметрических задач. Выводы результаты диагностической работы имеют отрицательную динамику. В разы увеличилось количество двоек и уменьшилось количество положительных отметок. По всем модулям работы выявились серьезные недостатки в подготовке обучающихся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 ГИА</w:t>
            </w:r>
            <w:r w:rsidRPr="009536B8">
              <w:rPr>
                <w:rFonts w:ascii="Times New Roman" w:hAnsi="Times New Roman" w:cs="Times New Roman"/>
                <w:sz w:val="28"/>
                <w:szCs w:val="28"/>
              </w:rPr>
              <w:t>. Многие выпускники школы продемонстрировали не владение важнейшими элементарными умениями, являющимися опорными для дальнейшего изучения курса . Это можно объяснить лишь тем, что обучающиеся не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достаточно владеют учебным материалом</w:t>
            </w:r>
            <w:r w:rsidRPr="009536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предусмотренным общеобразовательными стандартами.</w:t>
            </w:r>
            <w:r w:rsidRPr="009536B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429DC" w:rsidRPr="009536B8" w:rsidRDefault="007429DC" w:rsidP="007429DC">
            <w:pPr>
              <w:widowControl w:val="0"/>
              <w:shd w:val="clear" w:color="auto" w:fill="FFFFFF"/>
              <w:spacing w:after="0" w:line="240" w:lineRule="auto"/>
              <w:ind w:right="1979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 w:bidi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Магомадовой Р.С., заместителю по методической работе усилить работу МО по подготовке к ГИА в форме ОГЭ.</w:t>
            </w:r>
          </w:p>
          <w:p w:rsidR="007429DC" w:rsidRDefault="007429DC" w:rsidP="00333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3E1E" w:rsidRDefault="007429DC" w:rsidP="00333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Дугуеву Х.Х., заместителю директора по В</w:t>
            </w:r>
            <w:r w:rsidR="00333E1E" w:rsidRPr="00191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Р, взять под личный контроль ежедневную посещаемость учебных </w:t>
            </w:r>
          </w:p>
          <w:p w:rsidR="00333E1E" w:rsidRPr="00191156" w:rsidRDefault="00333E1E" w:rsidP="00333E1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занятий, дополнительных занятий  обучающимися 9-х классов в течение 2016/2017 учебного года.</w:t>
            </w:r>
          </w:p>
          <w:p w:rsidR="00333E1E" w:rsidRPr="00191156" w:rsidRDefault="00333E1E" w:rsidP="00333E1E">
            <w:pPr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</w:p>
          <w:p w:rsidR="00333E1E" w:rsidRDefault="00333E1E" w:rsidP="0033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333E1E" w:rsidRPr="00191156" w:rsidRDefault="00333E1E" w:rsidP="0033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Справку составил заместитель директора по УВР                                А.А. Ибрагимов </w:t>
            </w:r>
          </w:p>
          <w:p w:rsidR="00333E1E" w:rsidRDefault="00333E1E" w:rsidP="0033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191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Справка зачитана на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педсовете </w:t>
            </w:r>
          </w:p>
          <w:p w:rsidR="00333E1E" w:rsidRPr="00191156" w:rsidRDefault="007429DC" w:rsidP="0033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28.02</w:t>
            </w:r>
            <w:r w:rsidR="00333E1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.17</w:t>
            </w:r>
            <w:r w:rsidR="00333E1E" w:rsidRPr="00191156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p w:rsidR="00333E1E" w:rsidRPr="00191156" w:rsidRDefault="00333E1E" w:rsidP="00333E1E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52C7" w:rsidRPr="002352C7" w:rsidRDefault="002352C7" w:rsidP="00333E1E">
            <w:pPr>
              <w:spacing w:after="0" w:line="240" w:lineRule="auto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52C7">
              <w:rPr>
                <w:rFonts w:ascii="Calibri" w:eastAsia="Calibri" w:hAnsi="Calibri" w:cs="Times New Roman"/>
                <w:sz w:val="28"/>
                <w:szCs w:val="28"/>
              </w:rPr>
              <w:lastRenderedPageBreak/>
              <w:t xml:space="preserve">                                                                    </w:t>
            </w:r>
          </w:p>
          <w:p w:rsidR="002352C7" w:rsidRDefault="002352C7" w:rsidP="00EA1EB9">
            <w:pPr>
              <w:spacing w:after="0" w:line="240" w:lineRule="auto"/>
              <w:ind w:firstLine="179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7B74E0" w:rsidRPr="002352C7" w:rsidRDefault="007B74E0" w:rsidP="00EA1EB9">
            <w:pPr>
              <w:spacing w:after="0" w:line="240" w:lineRule="auto"/>
              <w:ind w:firstLine="179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352C7" w:rsidRPr="002352C7" w:rsidRDefault="002352C7" w:rsidP="00EA1EB9">
            <w:pPr>
              <w:spacing w:after="0" w:line="240" w:lineRule="auto"/>
              <w:ind w:firstLine="179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52C7"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                                                                           </w:t>
            </w:r>
          </w:p>
          <w:p w:rsidR="002352C7" w:rsidRPr="002352C7" w:rsidRDefault="002352C7" w:rsidP="00EA1EB9">
            <w:pPr>
              <w:spacing w:after="0" w:line="240" w:lineRule="auto"/>
              <w:ind w:firstLine="179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352C7" w:rsidRPr="002352C7" w:rsidRDefault="002352C7" w:rsidP="00EA1EB9">
            <w:pPr>
              <w:spacing w:after="0" w:line="240" w:lineRule="auto"/>
              <w:ind w:firstLine="179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352C7" w:rsidRPr="002352C7" w:rsidRDefault="002352C7" w:rsidP="00EA1EB9">
            <w:pPr>
              <w:spacing w:after="0" w:line="240" w:lineRule="auto"/>
              <w:ind w:firstLine="179"/>
              <w:jc w:val="both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:rsidR="002352C7" w:rsidRPr="002352C7" w:rsidRDefault="002352C7" w:rsidP="00EA1EB9">
            <w:pPr>
              <w:ind w:firstLine="179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2352C7">
              <w:rPr>
                <w:rFonts w:ascii="Calibri" w:eastAsia="Calibri" w:hAnsi="Calibri" w:cs="Times New Roman"/>
                <w:sz w:val="28"/>
                <w:szCs w:val="28"/>
              </w:rPr>
              <w:t xml:space="preserve">            </w:t>
            </w:r>
          </w:p>
          <w:p w:rsidR="002352C7" w:rsidRPr="002352C7" w:rsidRDefault="002352C7" w:rsidP="00EA1EB9">
            <w:pPr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52C7" w:rsidRPr="002352C7" w:rsidRDefault="002352C7" w:rsidP="00EA1EB9">
            <w:pPr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2352C7" w:rsidRPr="009536B8" w:rsidRDefault="002352C7" w:rsidP="00EA1EB9">
            <w:pPr>
              <w:spacing w:after="0" w:line="240" w:lineRule="auto"/>
              <w:ind w:firstLine="17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352C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       </w:t>
            </w:r>
            <w:r w:rsidR="009536B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 </w:t>
            </w:r>
          </w:p>
        </w:tc>
      </w:tr>
    </w:tbl>
    <w:p w:rsidR="00A90865" w:rsidRDefault="00A90865" w:rsidP="00A90865">
      <w:pPr>
        <w:ind w:firstLine="709"/>
        <w:jc w:val="both"/>
        <w:rPr>
          <w:color w:val="000000"/>
        </w:rPr>
      </w:pPr>
    </w:p>
    <w:p w:rsidR="002352C7" w:rsidRPr="002352C7" w:rsidRDefault="002352C7" w:rsidP="002352C7"/>
    <w:p w:rsidR="00AB1E6E" w:rsidRPr="002352C7" w:rsidRDefault="00AB1E6E" w:rsidP="002352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B1E6E" w:rsidRPr="002352C7" w:rsidSect="00DF1CB1">
      <w:pgSz w:w="15840" w:h="12240" w:orient="landscape"/>
      <w:pgMar w:top="720" w:right="720" w:bottom="720" w:left="720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29"/>
    <w:multiLevelType w:val="hybridMultilevel"/>
    <w:tmpl w:val="00004823"/>
    <w:lvl w:ilvl="0" w:tplc="000018BE"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0006784">
      <w:start w:val="1"/>
      <w:numFmt w:val="bullet"/>
      <w:lvlText w:val="В"/>
      <w:lvlJc w:val="left"/>
      <w:pPr>
        <w:tabs>
          <w:tab w:val="num" w:pos="1440"/>
        </w:tabs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2220E9F"/>
    <w:multiLevelType w:val="multilevel"/>
    <w:tmpl w:val="3FE229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26E723B"/>
    <w:multiLevelType w:val="hybridMultilevel"/>
    <w:tmpl w:val="E10C263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0AC369C"/>
    <w:multiLevelType w:val="multilevel"/>
    <w:tmpl w:val="BCF82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2015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2F558C"/>
    <w:multiLevelType w:val="multilevel"/>
    <w:tmpl w:val="670A6E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71B094D"/>
    <w:multiLevelType w:val="hybridMultilevel"/>
    <w:tmpl w:val="7F543028"/>
    <w:lvl w:ilvl="0" w:tplc="8CDA24C8">
      <w:start w:val="1"/>
      <w:numFmt w:val="decimal"/>
      <w:lvlText w:val="%1."/>
      <w:lvlJc w:val="left"/>
      <w:pPr>
        <w:ind w:left="54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1" w:hanging="360"/>
      </w:pPr>
    </w:lvl>
    <w:lvl w:ilvl="2" w:tplc="0419001B" w:tentative="1">
      <w:start w:val="1"/>
      <w:numFmt w:val="lowerRoman"/>
      <w:lvlText w:val="%3."/>
      <w:lvlJc w:val="right"/>
      <w:pPr>
        <w:ind w:left="1981" w:hanging="180"/>
      </w:pPr>
    </w:lvl>
    <w:lvl w:ilvl="3" w:tplc="0419000F" w:tentative="1">
      <w:start w:val="1"/>
      <w:numFmt w:val="decimal"/>
      <w:lvlText w:val="%4."/>
      <w:lvlJc w:val="left"/>
      <w:pPr>
        <w:ind w:left="2701" w:hanging="360"/>
      </w:pPr>
    </w:lvl>
    <w:lvl w:ilvl="4" w:tplc="04190019" w:tentative="1">
      <w:start w:val="1"/>
      <w:numFmt w:val="lowerLetter"/>
      <w:lvlText w:val="%5."/>
      <w:lvlJc w:val="left"/>
      <w:pPr>
        <w:ind w:left="3421" w:hanging="360"/>
      </w:pPr>
    </w:lvl>
    <w:lvl w:ilvl="5" w:tplc="0419001B" w:tentative="1">
      <w:start w:val="1"/>
      <w:numFmt w:val="lowerRoman"/>
      <w:lvlText w:val="%6."/>
      <w:lvlJc w:val="right"/>
      <w:pPr>
        <w:ind w:left="4141" w:hanging="180"/>
      </w:pPr>
    </w:lvl>
    <w:lvl w:ilvl="6" w:tplc="0419000F" w:tentative="1">
      <w:start w:val="1"/>
      <w:numFmt w:val="decimal"/>
      <w:lvlText w:val="%7."/>
      <w:lvlJc w:val="left"/>
      <w:pPr>
        <w:ind w:left="4861" w:hanging="360"/>
      </w:pPr>
    </w:lvl>
    <w:lvl w:ilvl="7" w:tplc="04190019" w:tentative="1">
      <w:start w:val="1"/>
      <w:numFmt w:val="lowerLetter"/>
      <w:lvlText w:val="%8."/>
      <w:lvlJc w:val="left"/>
      <w:pPr>
        <w:ind w:left="5581" w:hanging="360"/>
      </w:pPr>
    </w:lvl>
    <w:lvl w:ilvl="8" w:tplc="0419001B" w:tentative="1">
      <w:start w:val="1"/>
      <w:numFmt w:val="lowerRoman"/>
      <w:lvlText w:val="%9."/>
      <w:lvlJc w:val="right"/>
      <w:pPr>
        <w:ind w:left="6301" w:hanging="180"/>
      </w:pPr>
    </w:lvl>
  </w:abstractNum>
  <w:abstractNum w:abstractNumId="6" w15:restartNumberingAfterBreak="0">
    <w:nsid w:val="1BA71BC0"/>
    <w:multiLevelType w:val="hybridMultilevel"/>
    <w:tmpl w:val="8D08DD92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 w15:restartNumberingAfterBreak="0">
    <w:nsid w:val="203D0217"/>
    <w:multiLevelType w:val="hybridMultilevel"/>
    <w:tmpl w:val="9F8C56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2D4BFD"/>
    <w:multiLevelType w:val="hybridMultilevel"/>
    <w:tmpl w:val="C95674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E4970FF"/>
    <w:multiLevelType w:val="hybridMultilevel"/>
    <w:tmpl w:val="B420A780"/>
    <w:lvl w:ilvl="0" w:tplc="23F4B8D0">
      <w:start w:val="1"/>
      <w:numFmt w:val="decimal"/>
      <w:lvlText w:val="%1."/>
      <w:lvlJc w:val="left"/>
      <w:pPr>
        <w:ind w:left="1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10" w:hanging="360"/>
      </w:pPr>
    </w:lvl>
    <w:lvl w:ilvl="2" w:tplc="0419001B" w:tentative="1">
      <w:start w:val="1"/>
      <w:numFmt w:val="lowerRoman"/>
      <w:lvlText w:val="%3."/>
      <w:lvlJc w:val="right"/>
      <w:pPr>
        <w:ind w:left="3030" w:hanging="180"/>
      </w:pPr>
    </w:lvl>
    <w:lvl w:ilvl="3" w:tplc="0419000F" w:tentative="1">
      <w:start w:val="1"/>
      <w:numFmt w:val="decimal"/>
      <w:lvlText w:val="%4."/>
      <w:lvlJc w:val="left"/>
      <w:pPr>
        <w:ind w:left="3750" w:hanging="360"/>
      </w:pPr>
    </w:lvl>
    <w:lvl w:ilvl="4" w:tplc="04190019" w:tentative="1">
      <w:start w:val="1"/>
      <w:numFmt w:val="lowerLetter"/>
      <w:lvlText w:val="%5."/>
      <w:lvlJc w:val="left"/>
      <w:pPr>
        <w:ind w:left="4470" w:hanging="360"/>
      </w:pPr>
    </w:lvl>
    <w:lvl w:ilvl="5" w:tplc="0419001B" w:tentative="1">
      <w:start w:val="1"/>
      <w:numFmt w:val="lowerRoman"/>
      <w:lvlText w:val="%6."/>
      <w:lvlJc w:val="right"/>
      <w:pPr>
        <w:ind w:left="5190" w:hanging="180"/>
      </w:pPr>
    </w:lvl>
    <w:lvl w:ilvl="6" w:tplc="0419000F" w:tentative="1">
      <w:start w:val="1"/>
      <w:numFmt w:val="decimal"/>
      <w:lvlText w:val="%7."/>
      <w:lvlJc w:val="left"/>
      <w:pPr>
        <w:ind w:left="5910" w:hanging="360"/>
      </w:pPr>
    </w:lvl>
    <w:lvl w:ilvl="7" w:tplc="04190019" w:tentative="1">
      <w:start w:val="1"/>
      <w:numFmt w:val="lowerLetter"/>
      <w:lvlText w:val="%8."/>
      <w:lvlJc w:val="left"/>
      <w:pPr>
        <w:ind w:left="6630" w:hanging="360"/>
      </w:pPr>
    </w:lvl>
    <w:lvl w:ilvl="8" w:tplc="0419001B" w:tentative="1">
      <w:start w:val="1"/>
      <w:numFmt w:val="lowerRoman"/>
      <w:lvlText w:val="%9."/>
      <w:lvlJc w:val="right"/>
      <w:pPr>
        <w:ind w:left="7350" w:hanging="180"/>
      </w:pPr>
    </w:lvl>
  </w:abstractNum>
  <w:abstractNum w:abstractNumId="10" w15:restartNumberingAfterBreak="0">
    <w:nsid w:val="351F2EB2"/>
    <w:multiLevelType w:val="multilevel"/>
    <w:tmpl w:val="6E6A5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72B5949"/>
    <w:multiLevelType w:val="hybridMultilevel"/>
    <w:tmpl w:val="C8DE67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A9727E"/>
    <w:multiLevelType w:val="hybridMultilevel"/>
    <w:tmpl w:val="3FD679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FC42238"/>
    <w:multiLevelType w:val="multilevel"/>
    <w:tmpl w:val="F510FEF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714E0072"/>
    <w:multiLevelType w:val="hybridMultilevel"/>
    <w:tmpl w:val="0AE4358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A3C2F73"/>
    <w:multiLevelType w:val="multilevel"/>
    <w:tmpl w:val="2F7C20B6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10"/>
  </w:num>
  <w:num w:numId="3">
    <w:abstractNumId w:val="4"/>
  </w:num>
  <w:num w:numId="4">
    <w:abstractNumId w:val="15"/>
  </w:num>
  <w:num w:numId="5">
    <w:abstractNumId w:val="6"/>
  </w:num>
  <w:num w:numId="6">
    <w:abstractNumId w:val="12"/>
  </w:num>
  <w:num w:numId="7">
    <w:abstractNumId w:val="14"/>
  </w:num>
  <w:num w:numId="8">
    <w:abstractNumId w:val="13"/>
  </w:num>
  <w:num w:numId="9">
    <w:abstractNumId w:val="2"/>
  </w:num>
  <w:num w:numId="10">
    <w:abstractNumId w:val="9"/>
  </w:num>
  <w:num w:numId="11">
    <w:abstractNumId w:val="1"/>
  </w:num>
  <w:num w:numId="12">
    <w:abstractNumId w:val="11"/>
  </w:num>
  <w:num w:numId="13">
    <w:abstractNumId w:val="7"/>
  </w:num>
  <w:num w:numId="14">
    <w:abstractNumId w:val="0"/>
  </w:num>
  <w:num w:numId="15">
    <w:abstractNumId w:val="8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14A"/>
    <w:rsid w:val="000311AF"/>
    <w:rsid w:val="000521CE"/>
    <w:rsid w:val="000534F7"/>
    <w:rsid w:val="000B0C13"/>
    <w:rsid w:val="000C7C03"/>
    <w:rsid w:val="000D6D7E"/>
    <w:rsid w:val="000F6BDD"/>
    <w:rsid w:val="00101702"/>
    <w:rsid w:val="00113B3B"/>
    <w:rsid w:val="00180E52"/>
    <w:rsid w:val="00191BF0"/>
    <w:rsid w:val="002352C7"/>
    <w:rsid w:val="00271E3A"/>
    <w:rsid w:val="00285107"/>
    <w:rsid w:val="002B6552"/>
    <w:rsid w:val="002C4DEA"/>
    <w:rsid w:val="002E5928"/>
    <w:rsid w:val="00302AC5"/>
    <w:rsid w:val="0031514A"/>
    <w:rsid w:val="00323D97"/>
    <w:rsid w:val="00327B57"/>
    <w:rsid w:val="00333E1E"/>
    <w:rsid w:val="00375AD9"/>
    <w:rsid w:val="003C4086"/>
    <w:rsid w:val="003F5A28"/>
    <w:rsid w:val="00424732"/>
    <w:rsid w:val="0043436C"/>
    <w:rsid w:val="004374EA"/>
    <w:rsid w:val="00487A57"/>
    <w:rsid w:val="0049057D"/>
    <w:rsid w:val="004C0CDA"/>
    <w:rsid w:val="004D2533"/>
    <w:rsid w:val="0051454E"/>
    <w:rsid w:val="005351EC"/>
    <w:rsid w:val="0053700E"/>
    <w:rsid w:val="00541D98"/>
    <w:rsid w:val="005420A8"/>
    <w:rsid w:val="0056327F"/>
    <w:rsid w:val="0059062B"/>
    <w:rsid w:val="005925E2"/>
    <w:rsid w:val="005C1982"/>
    <w:rsid w:val="005C56E3"/>
    <w:rsid w:val="0063092A"/>
    <w:rsid w:val="006527CC"/>
    <w:rsid w:val="00676FF3"/>
    <w:rsid w:val="0069742A"/>
    <w:rsid w:val="006A4151"/>
    <w:rsid w:val="006C28E1"/>
    <w:rsid w:val="006C7FA5"/>
    <w:rsid w:val="006D64D4"/>
    <w:rsid w:val="00704173"/>
    <w:rsid w:val="007111A0"/>
    <w:rsid w:val="00713F15"/>
    <w:rsid w:val="007429DC"/>
    <w:rsid w:val="00773778"/>
    <w:rsid w:val="007B74E0"/>
    <w:rsid w:val="007C4A44"/>
    <w:rsid w:val="007D73C4"/>
    <w:rsid w:val="007F2D9A"/>
    <w:rsid w:val="007F3ED2"/>
    <w:rsid w:val="0082085D"/>
    <w:rsid w:val="00826CDE"/>
    <w:rsid w:val="00832393"/>
    <w:rsid w:val="008731FD"/>
    <w:rsid w:val="00875F98"/>
    <w:rsid w:val="008B0DD4"/>
    <w:rsid w:val="008B219B"/>
    <w:rsid w:val="008C41BF"/>
    <w:rsid w:val="008C6819"/>
    <w:rsid w:val="00911ECD"/>
    <w:rsid w:val="0095274C"/>
    <w:rsid w:val="009536B8"/>
    <w:rsid w:val="0096588C"/>
    <w:rsid w:val="009F2D74"/>
    <w:rsid w:val="009F583A"/>
    <w:rsid w:val="00A415C5"/>
    <w:rsid w:val="00A7575E"/>
    <w:rsid w:val="00A77C02"/>
    <w:rsid w:val="00A90865"/>
    <w:rsid w:val="00A924B4"/>
    <w:rsid w:val="00AA633D"/>
    <w:rsid w:val="00AB1E6E"/>
    <w:rsid w:val="00AE4ACC"/>
    <w:rsid w:val="00AE7172"/>
    <w:rsid w:val="00B11B1C"/>
    <w:rsid w:val="00B94663"/>
    <w:rsid w:val="00BB5ADC"/>
    <w:rsid w:val="00BD4691"/>
    <w:rsid w:val="00BE3D8E"/>
    <w:rsid w:val="00C27574"/>
    <w:rsid w:val="00C34911"/>
    <w:rsid w:val="00C93647"/>
    <w:rsid w:val="00CC1EAA"/>
    <w:rsid w:val="00CC78C5"/>
    <w:rsid w:val="00D51296"/>
    <w:rsid w:val="00D71358"/>
    <w:rsid w:val="00D7551E"/>
    <w:rsid w:val="00D92698"/>
    <w:rsid w:val="00DF1CB1"/>
    <w:rsid w:val="00E04237"/>
    <w:rsid w:val="00E16FFC"/>
    <w:rsid w:val="00E264E4"/>
    <w:rsid w:val="00E753DD"/>
    <w:rsid w:val="00EA1EB9"/>
    <w:rsid w:val="00F22D6F"/>
    <w:rsid w:val="00F31E8E"/>
    <w:rsid w:val="00F7328F"/>
    <w:rsid w:val="00F77829"/>
    <w:rsid w:val="00FB61A4"/>
    <w:rsid w:val="00FE0525"/>
    <w:rsid w:val="00FF6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CA8F0"/>
  <w15:chartTrackingRefBased/>
  <w15:docId w15:val="{D117D276-77FF-4E5E-8B02-73121B8C72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35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352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352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2352C7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2352C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9"/>
    <w:uiPriority w:val="99"/>
    <w:rsid w:val="002352C7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unhideWhenUsed/>
    <w:rsid w:val="002352C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">
    <w:name w:val="Текст выноски Знак1"/>
    <w:basedOn w:val="a0"/>
    <w:uiPriority w:val="99"/>
    <w:semiHidden/>
    <w:rsid w:val="002352C7"/>
    <w:rPr>
      <w:rFonts w:ascii="Segoe UI" w:hAnsi="Segoe UI" w:cs="Segoe UI"/>
      <w:sz w:val="18"/>
      <w:szCs w:val="18"/>
    </w:rPr>
  </w:style>
  <w:style w:type="table" w:customStyle="1" w:styleId="10">
    <w:name w:val="Сетка таблицы1"/>
    <w:basedOn w:val="a1"/>
    <w:next w:val="a3"/>
    <w:uiPriority w:val="39"/>
    <w:rsid w:val="002352C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ody Text"/>
    <w:basedOn w:val="a"/>
    <w:link w:val="ab"/>
    <w:rsid w:val="002352C7"/>
    <w:pPr>
      <w:shd w:val="clear" w:color="auto" w:fill="FFFFFF"/>
      <w:spacing w:before="120" w:after="120" w:line="240" w:lineRule="auto"/>
    </w:pPr>
    <w:rPr>
      <w:rFonts w:ascii="Arial Narrow" w:eastAsia="Calibri" w:hAnsi="Arial Narrow" w:cs="Times New Roman"/>
      <w:color w:val="000000"/>
      <w:sz w:val="20"/>
      <w:szCs w:val="20"/>
      <w:lang w:eastAsia="ru-RU"/>
    </w:rPr>
  </w:style>
  <w:style w:type="character" w:customStyle="1" w:styleId="ab">
    <w:name w:val="Основной текст Знак"/>
    <w:basedOn w:val="a0"/>
    <w:link w:val="aa"/>
    <w:rsid w:val="002352C7"/>
    <w:rPr>
      <w:rFonts w:ascii="Arial Narrow" w:eastAsia="Calibri" w:hAnsi="Arial Narrow" w:cs="Times New Roman"/>
      <w:color w:val="000000"/>
      <w:sz w:val="20"/>
      <w:szCs w:val="20"/>
      <w:shd w:val="clear" w:color="auto" w:fill="FFFFFF"/>
      <w:lang w:eastAsia="ru-RU"/>
    </w:rPr>
  </w:style>
  <w:style w:type="character" w:customStyle="1" w:styleId="ac">
    <w:name w:val="Схема документа Знак"/>
    <w:basedOn w:val="a0"/>
    <w:link w:val="ad"/>
    <w:semiHidden/>
    <w:rsid w:val="002352C7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ad">
    <w:name w:val="Document Map"/>
    <w:basedOn w:val="a"/>
    <w:link w:val="ac"/>
    <w:semiHidden/>
    <w:rsid w:val="002352C7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11">
    <w:name w:val="Схема документа Знак1"/>
    <w:basedOn w:val="a0"/>
    <w:uiPriority w:val="99"/>
    <w:semiHidden/>
    <w:rsid w:val="002352C7"/>
    <w:rPr>
      <w:rFonts w:ascii="Segoe UI" w:hAnsi="Segoe UI" w:cs="Segoe UI"/>
      <w:sz w:val="16"/>
      <w:szCs w:val="16"/>
    </w:rPr>
  </w:style>
  <w:style w:type="paragraph" w:customStyle="1" w:styleId="12">
    <w:name w:val="Знак1"/>
    <w:basedOn w:val="a"/>
    <w:rsid w:val="002352C7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ae">
    <w:name w:val="Знак"/>
    <w:basedOn w:val="a"/>
    <w:rsid w:val="002352C7"/>
    <w:pPr>
      <w:spacing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character" w:customStyle="1" w:styleId="apple-converted-space">
    <w:name w:val="apple-converted-space"/>
    <w:basedOn w:val="a0"/>
    <w:rsid w:val="002352C7"/>
  </w:style>
  <w:style w:type="character" w:customStyle="1" w:styleId="13">
    <w:name w:val="Дата1"/>
    <w:basedOn w:val="a0"/>
    <w:rsid w:val="002352C7"/>
  </w:style>
  <w:style w:type="paragraph" w:styleId="af">
    <w:name w:val="List Paragraph"/>
    <w:basedOn w:val="a"/>
    <w:uiPriority w:val="99"/>
    <w:qFormat/>
    <w:rsid w:val="002352C7"/>
    <w:pPr>
      <w:spacing w:after="200" w:line="276" w:lineRule="auto"/>
      <w:ind w:left="720"/>
      <w:contextualSpacing/>
    </w:pPr>
  </w:style>
  <w:style w:type="character" w:styleId="af0">
    <w:name w:val="Strong"/>
    <w:basedOn w:val="a0"/>
    <w:uiPriority w:val="22"/>
    <w:qFormat/>
    <w:rsid w:val="002352C7"/>
    <w:rPr>
      <w:b/>
      <w:bCs/>
    </w:rPr>
  </w:style>
  <w:style w:type="paragraph" w:styleId="af1">
    <w:name w:val="Normal (Web)"/>
    <w:basedOn w:val="a"/>
    <w:uiPriority w:val="99"/>
    <w:unhideWhenUsed/>
    <w:rsid w:val="00235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2">
    <w:name w:val="Emphasis"/>
    <w:basedOn w:val="a0"/>
    <w:uiPriority w:val="20"/>
    <w:qFormat/>
    <w:rsid w:val="002352C7"/>
    <w:rPr>
      <w:i/>
      <w:iCs/>
    </w:rPr>
  </w:style>
  <w:style w:type="paragraph" w:styleId="af3">
    <w:name w:val="Body Text Indent"/>
    <w:basedOn w:val="a"/>
    <w:link w:val="af4"/>
    <w:unhideWhenUsed/>
    <w:rsid w:val="002352C7"/>
    <w:pPr>
      <w:spacing w:after="120"/>
      <w:ind w:left="283"/>
    </w:pPr>
  </w:style>
  <w:style w:type="character" w:customStyle="1" w:styleId="af4">
    <w:name w:val="Основной текст с отступом Знак"/>
    <w:basedOn w:val="a0"/>
    <w:link w:val="af3"/>
    <w:rsid w:val="002352C7"/>
  </w:style>
  <w:style w:type="paragraph" w:customStyle="1" w:styleId="2">
    <w:name w:val="Знак2"/>
    <w:basedOn w:val="a"/>
    <w:rsid w:val="002352C7"/>
    <w:pPr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character" w:customStyle="1" w:styleId="c2">
    <w:name w:val="c2"/>
    <w:basedOn w:val="a0"/>
    <w:rsid w:val="002352C7"/>
  </w:style>
  <w:style w:type="paragraph" w:customStyle="1" w:styleId="c2c10">
    <w:name w:val="c2 c10"/>
    <w:basedOn w:val="a"/>
    <w:rsid w:val="002352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2352C7"/>
  </w:style>
  <w:style w:type="character" w:customStyle="1" w:styleId="c0">
    <w:name w:val="c0"/>
    <w:basedOn w:val="a0"/>
    <w:rsid w:val="002352C7"/>
  </w:style>
  <w:style w:type="character" w:customStyle="1" w:styleId="c42c0">
    <w:name w:val="c42 c0"/>
    <w:basedOn w:val="a0"/>
    <w:rsid w:val="002352C7"/>
  </w:style>
  <w:style w:type="numbering" w:customStyle="1" w:styleId="14">
    <w:name w:val="Нет списка1"/>
    <w:next w:val="a2"/>
    <w:uiPriority w:val="99"/>
    <w:semiHidden/>
    <w:unhideWhenUsed/>
    <w:rsid w:val="002352C7"/>
  </w:style>
  <w:style w:type="table" w:customStyle="1" w:styleId="20">
    <w:name w:val="Сетка таблицы2"/>
    <w:basedOn w:val="a1"/>
    <w:next w:val="a3"/>
    <w:uiPriority w:val="39"/>
    <w:rsid w:val="002352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">
    <w:name w:val="Нет списка2"/>
    <w:next w:val="a2"/>
    <w:uiPriority w:val="99"/>
    <w:semiHidden/>
    <w:unhideWhenUsed/>
    <w:rsid w:val="002352C7"/>
  </w:style>
  <w:style w:type="table" w:customStyle="1" w:styleId="3">
    <w:name w:val="Сетка таблицы3"/>
    <w:basedOn w:val="a1"/>
    <w:next w:val="a3"/>
    <w:uiPriority w:val="59"/>
    <w:rsid w:val="002352C7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0">
    <w:name w:val="Сетка таблицы11"/>
    <w:basedOn w:val="a1"/>
    <w:next w:val="a3"/>
    <w:uiPriority w:val="39"/>
    <w:rsid w:val="002352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0">
    <w:name w:val="Сетка таблицы21"/>
    <w:basedOn w:val="a1"/>
    <w:next w:val="a3"/>
    <w:uiPriority w:val="39"/>
    <w:rsid w:val="002352C7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0">
    <w:name w:val="Нет списка3"/>
    <w:next w:val="a2"/>
    <w:uiPriority w:val="99"/>
    <w:semiHidden/>
    <w:unhideWhenUsed/>
    <w:rsid w:val="002352C7"/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rsid w:val="002352C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rsid w:val="002352C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1e0431044b0447043d044b0439char1">
    <w:name w:val="dash041e_0431_044b_0447_043d_044b_0439__char1"/>
    <w:basedOn w:val="a0"/>
    <w:rsid w:val="002352C7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dash0421005f0442005f0440005f043e005f0433005f0438005f0439005f005fchar1char1">
    <w:name w:val="dash0421_005f0442_005f0440_005f043e_005f0433_005f0438_005f0439_005f_005fchar1__char1"/>
    <w:basedOn w:val="a0"/>
    <w:rsid w:val="002352C7"/>
    <w:rPr>
      <w:b/>
      <w:bCs/>
    </w:rPr>
  </w:style>
  <w:style w:type="character" w:customStyle="1" w:styleId="dash0417005f0430005f0433005f043e005f043b005f043e005f0432005f043e005f043a005f00203005f005fchar1char1">
    <w:name w:val="dash0417_005f0430_005f0433_005f043e_005f043b_005f043e_005f0432_005f043e_005f043a_005f00203_005f_005fchar1__char1"/>
    <w:basedOn w:val="a0"/>
    <w:rsid w:val="002352C7"/>
    <w:rPr>
      <w:rFonts w:ascii="Arial" w:hAnsi="Arial" w:cs="Arial" w:hint="default"/>
      <w:b/>
      <w:bCs/>
      <w:strike w:val="0"/>
      <w:dstrike w:val="0"/>
      <w:sz w:val="26"/>
      <w:szCs w:val="26"/>
      <w:u w:val="none"/>
      <w:effect w:val="none"/>
    </w:rPr>
  </w:style>
  <w:style w:type="paragraph" w:styleId="af5">
    <w:name w:val="No Spacing"/>
    <w:uiPriority w:val="1"/>
    <w:qFormat/>
    <w:rsid w:val="00BB5ADC"/>
    <w:pPr>
      <w:spacing w:after="0" w:line="240" w:lineRule="auto"/>
    </w:pPr>
    <w:rPr>
      <w:rFonts w:ascii="Calibri" w:eastAsia="Calibri" w:hAnsi="Calibri" w:cs="Times New Roman"/>
    </w:rPr>
  </w:style>
  <w:style w:type="character" w:styleId="af6">
    <w:name w:val="annotation reference"/>
    <w:basedOn w:val="a0"/>
    <w:uiPriority w:val="99"/>
    <w:semiHidden/>
    <w:unhideWhenUsed/>
    <w:rsid w:val="007429DC"/>
    <w:rPr>
      <w:sz w:val="16"/>
      <w:szCs w:val="16"/>
    </w:rPr>
  </w:style>
  <w:style w:type="paragraph" w:styleId="af7">
    <w:name w:val="annotation text"/>
    <w:basedOn w:val="a"/>
    <w:link w:val="af8"/>
    <w:uiPriority w:val="99"/>
    <w:semiHidden/>
    <w:unhideWhenUsed/>
    <w:rsid w:val="007429DC"/>
    <w:pPr>
      <w:spacing w:line="240" w:lineRule="auto"/>
    </w:pPr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7429DC"/>
    <w:rPr>
      <w:sz w:val="20"/>
      <w:szCs w:val="20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7429DC"/>
    <w:rPr>
      <w:b/>
      <w:bCs/>
    </w:rPr>
  </w:style>
  <w:style w:type="character" w:customStyle="1" w:styleId="afa">
    <w:name w:val="Тема примечания Знак"/>
    <w:basedOn w:val="af8"/>
    <w:link w:val="af9"/>
    <w:uiPriority w:val="99"/>
    <w:semiHidden/>
    <w:rsid w:val="007429D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3" Type="http://schemas.openxmlformats.org/officeDocument/2006/relationships/styles" Target="styles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chart" Target="charts/chart5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.xlsx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_rels/chart2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1.xlsx"/><Relationship Id="rId2" Type="http://schemas.microsoft.com/office/2011/relationships/chartColorStyle" Target="colors2.xml"/><Relationship Id="rId1" Type="http://schemas.microsoft.com/office/2011/relationships/chartStyle" Target="style2.xml"/></Relationships>
</file>

<file path=word/charts/_rels/chart3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2.xlsx"/><Relationship Id="rId2" Type="http://schemas.microsoft.com/office/2011/relationships/chartColorStyle" Target="colors3.xml"/><Relationship Id="rId1" Type="http://schemas.microsoft.com/office/2011/relationships/chartStyle" Target="style3.xml"/></Relationships>
</file>

<file path=word/charts/_rels/chart4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3.xlsx"/><Relationship Id="rId2" Type="http://schemas.microsoft.com/office/2011/relationships/chartColorStyle" Target="colors4.xml"/><Relationship Id="rId1" Type="http://schemas.microsoft.com/office/2011/relationships/chartStyle" Target="style4.xml"/></Relationships>
</file>

<file path=word/charts/_rels/chart5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4.xlsx"/><Relationship Id="rId2" Type="http://schemas.microsoft.com/office/2011/relationships/chartColorStyle" Target="colors5.xml"/><Relationship Id="rId1" Type="http://schemas.microsoft.com/office/2011/relationships/chartStyle" Target="style5.xml"/></Relationships>
</file>

<file path=word/charts/_rels/chart6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5.xlsx"/><Relationship Id="rId2" Type="http://schemas.microsoft.com/office/2011/relationships/chartColorStyle" Target="colors6.xml"/><Relationship Id="rId1" Type="http://schemas.microsoft.com/office/2011/relationships/chartStyle" Target="style6.xml"/></Relationships>
</file>

<file path=word/charts/_rels/chart7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6.xlsx"/><Relationship Id="rId2" Type="http://schemas.microsoft.com/office/2011/relationships/chartColorStyle" Target="colors7.xml"/><Relationship Id="rId1" Type="http://schemas.microsoft.com/office/2011/relationships/chartStyle" Target="style7.xml"/></Relationships>
</file>

<file path=word/charts/_rels/chart8.xml.rels><?xml version="1.0" encoding="UTF-8" standalone="yes"?>
<Relationships xmlns="http://schemas.openxmlformats.org/package/2006/relationships"><Relationship Id="rId3" Type="http://schemas.openxmlformats.org/officeDocument/2006/relationships/package" Target="../embeddings/_____Microsoft_Excel7.xlsx"/><Relationship Id="rId2" Type="http://schemas.microsoft.com/office/2011/relationships/chartColorStyle" Target="colors8.xml"/><Relationship Id="rId1" Type="http://schemas.microsoft.com/office/2011/relationships/chartStyle" Target="style8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0.25</c:v>
                </c:pt>
                <c:pt idx="1">
                  <c:v>0.25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3817-4A6F-97FA-C9C8A88F42A8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Лист1!$C$2:$C$5</c:f>
              <c:numCache>
                <c:formatCode>0.00%</c:formatCode>
                <c:ptCount val="4"/>
                <c:pt idx="0" formatCode="0%">
                  <c:v>0.51</c:v>
                </c:pt>
                <c:pt idx="1">
                  <c:v>0.126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3817-4A6F-97FA-C9C8A88F42A8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0.37</c:v>
                </c:pt>
                <c:pt idx="1">
                  <c:v>0.18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3817-4A6F-97FA-C9C8A88F42A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4642152"/>
        <c:axId val="274637560"/>
      </c:barChart>
      <c:catAx>
        <c:axId val="274642152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4637560"/>
        <c:crosses val="autoZero"/>
        <c:auto val="1"/>
        <c:lblAlgn val="ctr"/>
        <c:lblOffset val="100"/>
        <c:noMultiLvlLbl val="0"/>
      </c:catAx>
      <c:valAx>
        <c:axId val="274637560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464215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русский язык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BB55-41FF-BA89-A26D9145E6AE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BB55-41FF-BA89-A26D9145E6AE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BB55-41FF-BA89-A26D9145E6AE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BB55-41FF-BA89-A26D9145E6AE}"/>
              </c:ext>
            </c:extLst>
          </c:dPt>
          <c:cat>
            <c:strRef>
              <c:f>Лист1!$A$2:$A$5</c:f>
              <c:strCache>
                <c:ptCount val="4"/>
                <c:pt idx="0">
                  <c:v>ниже базового63%</c:v>
                </c:pt>
                <c:pt idx="1">
                  <c:v>базовый37,5%</c:v>
                </c:pt>
                <c:pt idx="2">
                  <c:v>повышенный0%</c:v>
                </c:pt>
                <c:pt idx="3">
                  <c:v>высокий0%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 formatCode="0%">
                  <c:v>0.63</c:v>
                </c:pt>
                <c:pt idx="1">
                  <c:v>0.375</c:v>
                </c:pt>
                <c:pt idx="2" formatCode="0%">
                  <c:v>0</c:v>
                </c:pt>
                <c:pt idx="3" formatCode="0%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CB28-4388-BED2-4F1B8B4B895B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математика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успеваемость%</c:v>
                </c:pt>
                <c:pt idx="1">
                  <c:v>качество%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 formatCode="0.00%">
                  <c:v>0.95699999999999996</c:v>
                </c:pt>
                <c:pt idx="1">
                  <c:v>0.68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8591-464A-AB79-DE402174D5E6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успеваемость%</c:v>
                </c:pt>
                <c:pt idx="1">
                  <c:v>качество%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0.68</c:v>
                </c:pt>
                <c:pt idx="1">
                  <c:v>0.41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8591-464A-AB79-DE402174D5E6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успеваемость%</c:v>
                </c:pt>
                <c:pt idx="1">
                  <c:v>качество%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1</c:v>
                </c:pt>
                <c:pt idx="1">
                  <c:v>0.43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8591-464A-AB79-DE402174D5E6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38551280"/>
        <c:axId val="638558824"/>
      </c:barChart>
      <c:catAx>
        <c:axId val="638551280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8558824"/>
        <c:crosses val="autoZero"/>
        <c:auto val="1"/>
        <c:lblAlgn val="ctr"/>
        <c:lblOffset val="100"/>
        <c:noMultiLvlLbl val="0"/>
      </c:catAx>
      <c:valAx>
        <c:axId val="638558824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38551280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математика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7612-4507-A879-3F187990E0CB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7612-4507-A879-3F187990E0CB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7612-4507-A879-3F187990E0CB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7612-4507-A879-3F187990E0CB}"/>
              </c:ext>
            </c:extLst>
          </c:dPt>
          <c:cat>
            <c:strRef>
              <c:f>Лист1!$A$2:$A$5</c:f>
              <c:strCache>
                <c:ptCount val="4"/>
                <c:pt idx="0">
                  <c:v>ниже базового 0%</c:v>
                </c:pt>
                <c:pt idx="1">
                  <c:v>базовый 79%</c:v>
                </c:pt>
                <c:pt idx="2">
                  <c:v>повышенный 21%</c:v>
                </c:pt>
                <c:pt idx="3">
                  <c:v>высокий 0%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 formatCode="General">
                  <c:v>0</c:v>
                </c:pt>
                <c:pt idx="1">
                  <c:v>0.79</c:v>
                </c:pt>
                <c:pt idx="2">
                  <c:v>0.21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4318-4C0C-ACC5-9C1E9B7A3FD3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обществознание</a:t>
            </a:r>
          </a:p>
        </c:rich>
      </c:tx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9.6000000000000002E-2</c:v>
                </c:pt>
                <c:pt idx="1">
                  <c:v>9.6000000000000002E-2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6F5E-4A0B-BEB4-56C28A5AFA37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0.39</c:v>
                </c:pt>
                <c:pt idx="1">
                  <c:v>0.13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6F5E-4A0B-BEB4-56C28A5AFA37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2"/>
                <c:pt idx="0">
                  <c:v>успеваемость</c:v>
                </c:pt>
                <c:pt idx="1">
                  <c:v>качество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0.06</c:v>
                </c:pt>
                <c:pt idx="1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6F5E-4A0B-BEB4-56C28A5AFA37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276041336"/>
        <c:axId val="488953392"/>
      </c:barChart>
      <c:catAx>
        <c:axId val="2760413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488953392"/>
        <c:crosses val="autoZero"/>
        <c:auto val="1"/>
        <c:lblAlgn val="ctr"/>
        <c:lblOffset val="100"/>
        <c:noMultiLvlLbl val="0"/>
      </c:catAx>
      <c:valAx>
        <c:axId val="48895339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27604133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обществознание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A7E1-4484-A42E-850833355658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A7E1-4484-A42E-850833355658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A7E1-4484-A42E-850833355658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A7E1-4484-A42E-850833355658}"/>
              </c:ext>
            </c:extLst>
          </c:dPt>
          <c:cat>
            <c:strRef>
              <c:f>Лист1!$A$2:$A$5</c:f>
              <c:strCache>
                <c:ptCount val="4"/>
                <c:pt idx="0">
                  <c:v>ниже базового 94%</c:v>
                </c:pt>
                <c:pt idx="1">
                  <c:v>базовый 6%</c:v>
                </c:pt>
                <c:pt idx="2">
                  <c:v>повышенный 0%</c:v>
                </c:pt>
                <c:pt idx="3">
                  <c:v>высокий 0%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0.94</c:v>
                </c:pt>
                <c:pt idx="1">
                  <c:v>0.06</c:v>
                </c:pt>
                <c:pt idx="2">
                  <c:v>0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7CE1-468A-968B-5DC7EC16AB71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сентябрь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успеваемость</c:v>
                </c:pt>
                <c:pt idx="1">
                  <c:v>качество с 3</c:v>
                </c:pt>
                <c:pt idx="2">
                  <c:v>качество 2%</c:v>
                </c:pt>
              </c:strCache>
            </c:strRef>
          </c:cat>
          <c:val>
            <c:numRef>
              <c:f>Лист1!$B$2:$B$5</c:f>
              <c:numCache>
                <c:formatCode>0.00%</c:formatCode>
                <c:ptCount val="4"/>
                <c:pt idx="0">
                  <c:v>0.38600000000000001</c:v>
                </c:pt>
                <c:pt idx="1">
                  <c:v>0.38600000000000001</c:v>
                </c:pt>
                <c:pt idx="2" formatCode="0%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5B79-430A-9EE1-517D6624E17A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декабрь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успеваемость</c:v>
                </c:pt>
                <c:pt idx="1">
                  <c:v>качество с 3</c:v>
                </c:pt>
                <c:pt idx="2">
                  <c:v>качество 2%</c:v>
                </c:pt>
              </c:strCache>
            </c:strRef>
          </c:cat>
          <c:val>
            <c:numRef>
              <c:f>Лист1!$C$2:$C$5</c:f>
              <c:numCache>
                <c:formatCode>0%</c:formatCode>
                <c:ptCount val="4"/>
                <c:pt idx="0">
                  <c:v>0.48</c:v>
                </c:pt>
                <c:pt idx="1">
                  <c:v>0.33</c:v>
                </c:pt>
                <c:pt idx="2" formatCode="General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1-5B79-430A-9EE1-517D6624E17A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февраль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invertIfNegative val="0"/>
          <c:cat>
            <c:strRef>
              <c:f>Лист1!$A$2:$A$5</c:f>
              <c:strCache>
                <c:ptCount val="3"/>
                <c:pt idx="0">
                  <c:v>успеваемость</c:v>
                </c:pt>
                <c:pt idx="1">
                  <c:v>качество с 3</c:v>
                </c:pt>
                <c:pt idx="2">
                  <c:v>качество 2%</c:v>
                </c:pt>
              </c:strCache>
            </c:strRef>
          </c:cat>
          <c:val>
            <c:numRef>
              <c:f>Лист1!$D$2:$D$5</c:f>
              <c:numCache>
                <c:formatCode>0%</c:formatCode>
                <c:ptCount val="4"/>
                <c:pt idx="0">
                  <c:v>0.53</c:v>
                </c:pt>
                <c:pt idx="1">
                  <c:v>0.53</c:v>
                </c:pt>
                <c:pt idx="2">
                  <c:v>0.02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2-5B79-430A-9EE1-517D6624E17A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219"/>
        <c:overlap val="-27"/>
        <c:axId val="649364696"/>
        <c:axId val="649373552"/>
      </c:barChart>
      <c:catAx>
        <c:axId val="649364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9373552"/>
        <c:crosses val="autoZero"/>
        <c:auto val="1"/>
        <c:lblAlgn val="ctr"/>
        <c:lblOffset val="100"/>
        <c:noMultiLvlLbl val="0"/>
      </c:catAx>
      <c:valAx>
        <c:axId val="649373552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0.00%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649364696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 xmlns:c16r2="http://schemas.microsoft.com/office/drawing/2015/06/chart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1400" b="0" i="0" u="none" strike="noStrike" kern="1200" spc="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title>
    <c:autoTitleDeleted val="0"/>
    <c:plotArea>
      <c:layout/>
      <c:pie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чеченский язык</c:v>
                </c:pt>
              </c:strCache>
            </c:strRef>
          </c:tx>
          <c:dPt>
            <c:idx val="0"/>
            <c:bubble3D val="0"/>
            <c:spPr>
              <a:solidFill>
                <a:schemeClr val="accent1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1-D4C3-4982-97B7-95DDCA283F75}"/>
              </c:ext>
            </c:extLst>
          </c:dPt>
          <c:dPt>
            <c:idx val="1"/>
            <c:bubble3D val="0"/>
            <c:spPr>
              <a:solidFill>
                <a:schemeClr val="accent2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3-D4C3-4982-97B7-95DDCA283F75}"/>
              </c:ext>
            </c:extLst>
          </c:dPt>
          <c:dPt>
            <c:idx val="2"/>
            <c:bubble3D val="0"/>
            <c:spPr>
              <a:solidFill>
                <a:schemeClr val="accent3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5-D4C3-4982-97B7-95DDCA283F75}"/>
              </c:ext>
            </c:extLst>
          </c:dPt>
          <c:dPt>
            <c:idx val="3"/>
            <c:bubble3D val="0"/>
            <c:spPr>
              <a:solidFill>
                <a:schemeClr val="accent4"/>
              </a:solidFill>
              <a:ln w="19050">
                <a:solidFill>
                  <a:schemeClr val="lt1"/>
                </a:solidFill>
              </a:ln>
              <a:effectLst/>
            </c:spPr>
            <c:extLst>
              <c:ext xmlns:c16="http://schemas.microsoft.com/office/drawing/2014/chart" uri="{C3380CC4-5D6E-409C-BE32-E72D297353CC}">
                <c16:uniqueId val="{00000007-D4C3-4982-97B7-95DDCA283F75}"/>
              </c:ext>
            </c:extLst>
          </c:dPt>
          <c:cat>
            <c:strRef>
              <c:f>Лист1!$A$2:$A$5</c:f>
              <c:strCache>
                <c:ptCount val="4"/>
                <c:pt idx="0">
                  <c:v>ниже базового37%</c:v>
                </c:pt>
                <c:pt idx="1">
                  <c:v>базовый61%</c:v>
                </c:pt>
                <c:pt idx="2">
                  <c:v>высокий1,4%</c:v>
                </c:pt>
                <c:pt idx="3">
                  <c:v>высокий0%</c:v>
                </c:pt>
              </c:strCache>
            </c:strRef>
          </c:cat>
          <c:val>
            <c:numRef>
              <c:f>Лист1!$B$2:$B$5</c:f>
              <c:numCache>
                <c:formatCode>0%</c:formatCode>
                <c:ptCount val="4"/>
                <c:pt idx="0">
                  <c:v>0.37</c:v>
                </c:pt>
                <c:pt idx="1">
                  <c:v>0.61</c:v>
                </c:pt>
                <c:pt idx="2" formatCode="0.00%">
                  <c:v>1.4E-2</c:v>
                </c:pt>
                <c:pt idx="3">
                  <c:v>0</c:v>
                </c:pt>
              </c:numCache>
            </c:numRef>
          </c:val>
          <c:extLst>
            <c:ext xmlns:c16="http://schemas.microsoft.com/office/drawing/2014/chart" uri="{C3380CC4-5D6E-409C-BE32-E72D297353CC}">
              <c16:uniqueId val="{00000000-91C8-4928-8E33-9B3366D82164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  <c:firstSliceAng val="0"/>
      </c:pieChart>
      <c:spPr>
        <a:noFill/>
        <a:ln>
          <a:noFill/>
        </a:ln>
        <a:effectLst/>
      </c:spPr>
    </c:plotArea>
    <c:legend>
      <c:legendPos val="b"/>
      <c:overlay val="0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2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3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4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5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6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7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colors8.xml><?xml version="1.0" encoding="utf-8"?>
<cs:colorStyle xmlns:cs="http://schemas.microsoft.com/office/drawing/2012/chartStyle" xmlns:a="http://schemas.openxmlformats.org/drawingml/2006/main" meth="cycle" id="10">
  <a:schemeClr val="accent1"/>
  <a:schemeClr val="accent2"/>
  <a:schemeClr val="accent3"/>
  <a:schemeClr val="accent4"/>
  <a:schemeClr val="accent5"/>
  <a:schemeClr val="accent6"/>
  <cs:variation/>
  <cs:variation>
    <a:lumMod val="60000"/>
  </cs:variation>
  <cs:variation>
    <a:lumMod val="80000"/>
    <a:lumOff val="20000"/>
  </cs:variation>
  <cs:variation>
    <a:lumMod val="80000"/>
  </cs:variation>
  <cs:variation>
    <a:lumMod val="60000"/>
    <a:lumOff val="40000"/>
  </cs:variation>
  <cs:variation>
    <a:lumMod val="50000"/>
  </cs:variation>
  <cs:variation>
    <a:lumMod val="70000"/>
    <a:lumOff val="30000"/>
  </cs:variation>
  <cs:variation>
    <a:lumMod val="70000"/>
  </cs:variation>
  <cs:variation>
    <a:lumMod val="50000"/>
    <a:lumOff val="50000"/>
  </cs:variation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2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3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4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5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6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7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charts/style8.xml><?xml version="1.0" encoding="utf-8"?>
<cs:chartStyle xmlns:cs="http://schemas.microsoft.com/office/drawing/2012/chartStyle" xmlns:a="http://schemas.openxmlformats.org/drawingml/2006/main" id="25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  <cs:spPr>
      <a:ln w="19050">
        <a:solidFill>
          <a:schemeClr val="lt1"/>
        </a:solidFill>
      </a:ln>
    </cs:spPr>
  </cs:dataPoint>
  <cs:dataPoint3D>
    <cs:lnRef idx="0"/>
    <cs:fillRef idx="1">
      <cs:styleClr val="auto"/>
    </cs:fillRef>
    <cs:effectRef idx="0"/>
    <cs:fontRef idx="minor">
      <a:schemeClr val="tx1"/>
    </cs:fontRef>
    <cs:spPr>
      <a:ln w="25400">
        <a:solidFill>
          <a:schemeClr val="lt1"/>
        </a:solidFill>
      </a:ln>
    </cs:spPr>
  </cs:dataPoint3D>
  <cs:dataPointLine>
    <cs:lnRef idx="0">
      <cs:styleClr val="auto"/>
    </cs:lnRef>
    <cs:fillRef idx="0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0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tx1"/>
    </cs:fontRef>
    <cs:spPr>
      <a:solidFill>
        <a:schemeClr val="dk1">
          <a:lumMod val="75000"/>
          <a:lumOff val="25000"/>
        </a:schemeClr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0"/>
            <a:lumOff val="50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tx1"/>
    </cs:fontRef>
    <cs:spPr>
      <a:solidFill>
        <a:schemeClr val="lt1"/>
      </a:solidFill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16E95C-15FB-4A23-9FA3-75066C9ED3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1306</TotalTime>
  <Pages>27</Pages>
  <Words>5109</Words>
  <Characters>29125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Яблокова</dc:creator>
  <cp:keywords/>
  <dc:description/>
  <cp:lastModifiedBy>Асланбек</cp:lastModifiedBy>
  <cp:revision>32</cp:revision>
  <cp:lastPrinted>2017-03-14T12:48:00Z</cp:lastPrinted>
  <dcterms:created xsi:type="dcterms:W3CDTF">2016-12-20T07:23:00Z</dcterms:created>
  <dcterms:modified xsi:type="dcterms:W3CDTF">2017-03-14T13:08:00Z</dcterms:modified>
</cp:coreProperties>
</file>